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FE9" w:rsidRDefault="00817FE9" w:rsidP="00817FE9">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817FE9" w:rsidTr="00817FE9">
        <w:trPr>
          <w:trHeight w:val="990"/>
        </w:trPr>
        <w:tc>
          <w:tcPr>
            <w:tcW w:w="3080" w:type="dxa"/>
            <w:tcBorders>
              <w:top w:val="single" w:sz="4" w:space="0" w:color="auto"/>
              <w:left w:val="single" w:sz="4" w:space="0" w:color="auto"/>
              <w:bottom w:val="single" w:sz="4" w:space="0" w:color="auto"/>
              <w:right w:val="single" w:sz="4" w:space="0" w:color="auto"/>
            </w:tcBorders>
            <w:hideMark/>
          </w:tcPr>
          <w:p w:rsidR="00817FE9" w:rsidRDefault="00817FE9" w:rsidP="00817FE9">
            <w:pPr>
              <w:spacing w:line="276" w:lineRule="auto"/>
              <w:rPr>
                <w:rFonts w:ascii="Bookman Old Style" w:hAnsi="Bookman Old Style"/>
                <w:b/>
                <w:sz w:val="36"/>
                <w:szCs w:val="36"/>
              </w:rPr>
            </w:pPr>
            <w:r>
              <w:rPr>
                <w:rFonts w:ascii="Bookman Old Style" w:hAnsi="Bookman Old Style"/>
                <w:b/>
                <w:sz w:val="36"/>
                <w:szCs w:val="36"/>
              </w:rPr>
              <w:t>№ 25</w:t>
            </w:r>
          </w:p>
          <w:p w:rsidR="00817FE9" w:rsidRDefault="00817FE9" w:rsidP="00817FE9">
            <w:pPr>
              <w:spacing w:line="276" w:lineRule="auto"/>
              <w:rPr>
                <w:rFonts w:ascii="Bookman Old Style" w:hAnsi="Bookman Old Style"/>
                <w:b/>
                <w:sz w:val="36"/>
                <w:szCs w:val="36"/>
              </w:rPr>
            </w:pPr>
            <w:r>
              <w:rPr>
                <w:rFonts w:ascii="Bookman Old Style" w:hAnsi="Bookman Old Style"/>
                <w:b/>
                <w:sz w:val="36"/>
                <w:szCs w:val="36"/>
              </w:rPr>
              <w:t xml:space="preserve">17  октября </w:t>
            </w:r>
          </w:p>
          <w:p w:rsidR="00817FE9" w:rsidRDefault="00817FE9" w:rsidP="00817FE9">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817FE9" w:rsidRDefault="00817FE9" w:rsidP="00817FE9">
      <w:pPr>
        <w:jc w:val="center"/>
        <w:rPr>
          <w:rFonts w:ascii="Bookman Old Style" w:hAnsi="Bookman Old Style" w:cs="Arial"/>
          <w:b/>
          <w:sz w:val="44"/>
          <w:szCs w:val="44"/>
        </w:rPr>
      </w:pPr>
    </w:p>
    <w:p w:rsidR="00817FE9" w:rsidRDefault="00817FE9" w:rsidP="00817FE9">
      <w:pPr>
        <w:jc w:val="center"/>
        <w:rPr>
          <w:rFonts w:ascii="Bookman Old Style" w:hAnsi="Bookman Old Style" w:cs="Arial"/>
          <w:b/>
          <w:sz w:val="44"/>
          <w:szCs w:val="44"/>
        </w:rPr>
      </w:pPr>
    </w:p>
    <w:p w:rsidR="00817FE9" w:rsidRDefault="00817FE9" w:rsidP="00817FE9">
      <w:pPr>
        <w:jc w:val="center"/>
        <w:rPr>
          <w:rFonts w:ascii="Bookman Old Style" w:hAnsi="Bookman Old Style"/>
          <w:b/>
          <w:sz w:val="44"/>
          <w:szCs w:val="44"/>
        </w:rPr>
      </w:pPr>
    </w:p>
    <w:p w:rsidR="00817FE9" w:rsidRDefault="00817FE9" w:rsidP="00817FE9">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817FE9" w:rsidRDefault="00817FE9" w:rsidP="00817FE9">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817FE9" w:rsidRDefault="00817FE9" w:rsidP="00817FE9">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817FE9" w:rsidRDefault="00817FE9" w:rsidP="00817FE9">
      <w:pPr>
        <w:jc w:val="center"/>
        <w:rPr>
          <w:rFonts w:ascii="Arial" w:hAnsi="Arial" w:cs="Arial"/>
          <w:sz w:val="32"/>
          <w:szCs w:val="32"/>
        </w:rPr>
      </w:pPr>
    </w:p>
    <w:p w:rsidR="00817FE9" w:rsidRPr="00E83E2E" w:rsidRDefault="008E06E8" w:rsidP="00817FE9">
      <w:pPr>
        <w:jc w:val="center"/>
        <w:rPr>
          <w:sz w:val="28"/>
          <w:szCs w:val="28"/>
        </w:rPr>
      </w:pPr>
      <w:r w:rsidRPr="008E06E8">
        <w:pict>
          <v:line id="_x0000_s1026" style="position:absolute;left:0;text-align:left;z-index:251657216" from="0,6.55pt" to="477pt,6.55pt" strokeweight="6pt">
            <v:stroke linestyle="thickBetweenThin"/>
          </v:line>
        </w:pict>
      </w:r>
    </w:p>
    <w:p w:rsidR="00817FE9" w:rsidRPr="00E83E2E" w:rsidRDefault="00817FE9" w:rsidP="00817FE9">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817FE9" w:rsidRPr="00E83E2E" w:rsidRDefault="00817FE9" w:rsidP="00817FE9">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817FE9" w:rsidRPr="00D5286B" w:rsidRDefault="008E06E8" w:rsidP="00817FE9">
      <w:pPr>
        <w:rPr>
          <w:b/>
        </w:rPr>
      </w:pPr>
      <w:r w:rsidRPr="008E06E8">
        <w:pict>
          <v:line id="_x0000_s1027" style="position:absolute;z-index:251658240" from="0,4.15pt" to="477pt,4.15pt" strokeweight="3pt">
            <v:stroke linestyle="thinThin"/>
          </v:line>
        </w:pict>
      </w:r>
    </w:p>
    <w:p w:rsidR="00817FE9" w:rsidRPr="00CF42CB" w:rsidRDefault="00817FE9" w:rsidP="00817FE9">
      <w:pPr>
        <w:jc w:val="center"/>
        <w:rPr>
          <w:b/>
          <w:sz w:val="32"/>
          <w:szCs w:val="32"/>
        </w:rPr>
      </w:pPr>
      <w:r w:rsidRPr="00CF42CB">
        <w:rPr>
          <w:b/>
          <w:sz w:val="32"/>
          <w:szCs w:val="32"/>
        </w:rPr>
        <w:t>АДМИНИСТРАЦИЯ ПЛЕЩЕЕВСКОГО  СЕЛЬСОВЕТА</w:t>
      </w:r>
    </w:p>
    <w:p w:rsidR="00817FE9" w:rsidRPr="00CF42CB" w:rsidRDefault="00817FE9" w:rsidP="00817FE9">
      <w:pPr>
        <w:jc w:val="center"/>
        <w:rPr>
          <w:b/>
          <w:sz w:val="32"/>
          <w:szCs w:val="32"/>
        </w:rPr>
      </w:pPr>
      <w:r w:rsidRPr="00CF42CB">
        <w:rPr>
          <w:b/>
          <w:sz w:val="32"/>
          <w:szCs w:val="32"/>
        </w:rPr>
        <w:t>КОЛЫШЛЕЙСКОГО РАЙОНА ПЕНЗЕНСКОЙ ОБЛАСТИ</w:t>
      </w:r>
    </w:p>
    <w:p w:rsidR="00817FE9" w:rsidRDefault="00817FE9" w:rsidP="00817FE9">
      <w:pPr>
        <w:jc w:val="both"/>
        <w:rPr>
          <w:sz w:val="28"/>
          <w:szCs w:val="28"/>
        </w:rPr>
      </w:pPr>
    </w:p>
    <w:p w:rsidR="00817FE9" w:rsidRPr="00585F32" w:rsidRDefault="00817FE9" w:rsidP="00817FE9">
      <w:pPr>
        <w:jc w:val="center"/>
        <w:rPr>
          <w:b/>
          <w:sz w:val="28"/>
          <w:szCs w:val="28"/>
        </w:rPr>
      </w:pPr>
      <w:r>
        <w:rPr>
          <w:b/>
          <w:sz w:val="28"/>
          <w:szCs w:val="28"/>
        </w:rPr>
        <w:t>ПОСТАНОВЛЕНИЕ</w:t>
      </w:r>
    </w:p>
    <w:p w:rsidR="00817FE9" w:rsidRPr="00B44CE1" w:rsidRDefault="00817FE9" w:rsidP="00817FE9"/>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817FE9" w:rsidRPr="00B44CE1" w:rsidTr="00817FE9">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817FE9" w:rsidRPr="00B44CE1" w:rsidTr="00817FE9">
              <w:tc>
                <w:tcPr>
                  <w:tcW w:w="284" w:type="dxa"/>
                  <w:vAlign w:val="bottom"/>
                </w:tcPr>
                <w:p w:rsidR="00817FE9" w:rsidRPr="00B44CE1" w:rsidRDefault="00817FE9" w:rsidP="00817FE9">
                  <w:pPr>
                    <w:framePr w:hSpace="180" w:wrap="around" w:vAnchor="text" w:hAnchor="margin" w:xAlign="center" w:y="5"/>
                  </w:pPr>
                  <w:r w:rsidRPr="00B44CE1">
                    <w:t>от</w:t>
                  </w:r>
                </w:p>
              </w:tc>
              <w:tc>
                <w:tcPr>
                  <w:tcW w:w="2835" w:type="dxa"/>
                  <w:tcBorders>
                    <w:bottom w:val="single" w:sz="6" w:space="0" w:color="auto"/>
                  </w:tcBorders>
                </w:tcPr>
                <w:p w:rsidR="00817FE9" w:rsidRPr="00B44CE1" w:rsidRDefault="00817FE9" w:rsidP="00817FE9">
                  <w:pPr>
                    <w:framePr w:hSpace="180" w:wrap="around" w:vAnchor="text" w:hAnchor="margin" w:xAlign="center" w:y="5"/>
                    <w:jc w:val="center"/>
                  </w:pPr>
                  <w:r>
                    <w:t xml:space="preserve">17  октября  2024 </w:t>
                  </w:r>
                  <w:r w:rsidRPr="00B44CE1">
                    <w:t xml:space="preserve">года </w:t>
                  </w:r>
                </w:p>
              </w:tc>
              <w:tc>
                <w:tcPr>
                  <w:tcW w:w="397" w:type="dxa"/>
                </w:tcPr>
                <w:p w:rsidR="00817FE9" w:rsidRPr="00B44CE1" w:rsidRDefault="00817FE9" w:rsidP="00817FE9">
                  <w:pPr>
                    <w:framePr w:hSpace="180" w:wrap="around" w:vAnchor="text" w:hAnchor="margin" w:xAlign="center" w:y="5"/>
                    <w:jc w:val="center"/>
                  </w:pPr>
                  <w:r w:rsidRPr="00B44CE1">
                    <w:t xml:space="preserve">№  </w:t>
                  </w:r>
                </w:p>
              </w:tc>
              <w:tc>
                <w:tcPr>
                  <w:tcW w:w="1134" w:type="dxa"/>
                  <w:tcBorders>
                    <w:bottom w:val="single" w:sz="6" w:space="0" w:color="auto"/>
                  </w:tcBorders>
                </w:tcPr>
                <w:p w:rsidR="00817FE9" w:rsidRPr="00390EE3" w:rsidRDefault="00817FE9" w:rsidP="00817FE9">
                  <w:pPr>
                    <w:framePr w:hSpace="180" w:wrap="around" w:vAnchor="text" w:hAnchor="margin" w:xAlign="center" w:y="5"/>
                    <w:jc w:val="center"/>
                  </w:pPr>
                  <w:r>
                    <w:rPr>
                      <w:rFonts w:eastAsiaTheme="minorHAnsi"/>
                    </w:rPr>
                    <w:t>53</w:t>
                  </w:r>
                </w:p>
              </w:tc>
            </w:tr>
            <w:tr w:rsidR="00817FE9" w:rsidRPr="00B44CE1" w:rsidTr="00817FE9">
              <w:tc>
                <w:tcPr>
                  <w:tcW w:w="4650" w:type="dxa"/>
                  <w:gridSpan w:val="4"/>
                </w:tcPr>
                <w:p w:rsidR="00817FE9" w:rsidRPr="00B44CE1" w:rsidRDefault="00817FE9" w:rsidP="00817FE9">
                  <w:pPr>
                    <w:framePr w:hSpace="180" w:wrap="around" w:vAnchor="text" w:hAnchor="margin" w:xAlign="center" w:y="5"/>
                    <w:jc w:val="center"/>
                  </w:pPr>
                  <w:r w:rsidRPr="00B44CE1">
                    <w:t xml:space="preserve"> д. </w:t>
                  </w:r>
                  <w:proofErr w:type="spellStart"/>
                  <w:r w:rsidRPr="00B44CE1">
                    <w:t>Плещеевка</w:t>
                  </w:r>
                  <w:proofErr w:type="spellEnd"/>
                </w:p>
              </w:tc>
            </w:tr>
          </w:tbl>
          <w:p w:rsidR="00817FE9" w:rsidRPr="00B44CE1" w:rsidRDefault="00817FE9" w:rsidP="00817FE9"/>
        </w:tc>
      </w:tr>
    </w:tbl>
    <w:p w:rsidR="00817FE9" w:rsidRDefault="00817FE9" w:rsidP="00817FE9"/>
    <w:p w:rsidR="00817FE9" w:rsidRPr="0026462A" w:rsidRDefault="00817FE9" w:rsidP="00817FE9">
      <w:pPr>
        <w:pStyle w:val="a5"/>
        <w:spacing w:before="0" w:beforeAutospacing="0" w:after="0" w:afterAutospacing="0"/>
        <w:jc w:val="center"/>
        <w:rPr>
          <w:b/>
        </w:rPr>
      </w:pPr>
    </w:p>
    <w:p w:rsidR="00817FE9" w:rsidRDefault="00817FE9" w:rsidP="00817FE9">
      <w:pPr>
        <w:jc w:val="center"/>
        <w:rPr>
          <w:b/>
        </w:rPr>
      </w:pPr>
    </w:p>
    <w:p w:rsidR="00817FE9" w:rsidRPr="00B723D0" w:rsidRDefault="00817FE9" w:rsidP="00817FE9">
      <w:pPr>
        <w:jc w:val="center"/>
        <w:rPr>
          <w:b/>
        </w:rPr>
      </w:pPr>
      <w:r w:rsidRPr="0050646B">
        <w:rPr>
          <w:b/>
        </w:rPr>
        <w:t xml:space="preserve">О </w:t>
      </w:r>
      <w:r w:rsidRPr="00B723D0">
        <w:rPr>
          <w:b/>
        </w:rPr>
        <w:t xml:space="preserve">внесении изменений  в постановление администрации </w:t>
      </w:r>
      <w:proofErr w:type="spellStart"/>
      <w:r w:rsidRPr="00B723D0">
        <w:rPr>
          <w:b/>
        </w:rPr>
        <w:t>Плещеевского</w:t>
      </w:r>
      <w:proofErr w:type="spellEnd"/>
      <w:r w:rsidRPr="00B723D0">
        <w:rPr>
          <w:b/>
        </w:rPr>
        <w:t xml:space="preserve"> сельсовета </w:t>
      </w:r>
      <w:proofErr w:type="spellStart"/>
      <w:r w:rsidRPr="00B723D0">
        <w:rPr>
          <w:b/>
        </w:rPr>
        <w:t>Колышлейского</w:t>
      </w:r>
      <w:proofErr w:type="spellEnd"/>
      <w:r w:rsidRPr="00B723D0">
        <w:rPr>
          <w:b/>
        </w:rPr>
        <w:t xml:space="preserve"> района Пензен</w:t>
      </w:r>
      <w:r>
        <w:rPr>
          <w:b/>
        </w:rPr>
        <w:t>ской области № 47 от 25.10.2021</w:t>
      </w:r>
      <w:r w:rsidRPr="00B723D0">
        <w:rPr>
          <w:b/>
        </w:rPr>
        <w:t xml:space="preserve"> года</w:t>
      </w:r>
    </w:p>
    <w:p w:rsidR="00817FE9" w:rsidRDefault="00817FE9" w:rsidP="00817FE9">
      <w:pPr>
        <w:jc w:val="center"/>
        <w:rPr>
          <w:b/>
        </w:rPr>
      </w:pPr>
      <w:r w:rsidRPr="00B723D0">
        <w:rPr>
          <w:b/>
        </w:rPr>
        <w:t xml:space="preserve"> </w:t>
      </w:r>
      <w:r>
        <w:rPr>
          <w:b/>
        </w:rPr>
        <w:t>"</w:t>
      </w:r>
      <w:r w:rsidRPr="00B723D0">
        <w:rPr>
          <w:b/>
        </w:rPr>
        <w:t>Об утверждении административного регламента предоставления муниципальной услуги «</w:t>
      </w:r>
      <w:r>
        <w:rPr>
          <w:b/>
        </w:rPr>
        <w:t>Постановка на учет малоимущих граждан в качестве нуждающихся в жилых помещениях</w:t>
      </w:r>
      <w:r w:rsidRPr="00B723D0">
        <w:rPr>
          <w:b/>
        </w:rPr>
        <w:t>"</w:t>
      </w:r>
    </w:p>
    <w:p w:rsidR="00817FE9" w:rsidRDefault="00817FE9" w:rsidP="00817FE9">
      <w:pPr>
        <w:jc w:val="center"/>
        <w:rPr>
          <w:b/>
        </w:rPr>
      </w:pPr>
    </w:p>
    <w:p w:rsidR="00817FE9" w:rsidRPr="009070DC" w:rsidRDefault="00817FE9" w:rsidP="00817FE9">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rStyle w:val="11"/>
          <w:rFonts w:eastAsia="Calibri"/>
          <w:iCs/>
          <w:color w:val="000000"/>
          <w:spacing w:val="2"/>
          <w:lang w:eastAsia="en-US"/>
        </w:rPr>
      </w:pPr>
      <w:r w:rsidRPr="009070DC">
        <w:rPr>
          <w:lang w:eastAsia="zh-CN"/>
        </w:rPr>
        <w:t>На основании Экспертного заключения Правительства Пензенской области от 17.05.2024 года № 1418/ОР-2024 в целях соблюдения требований законодательства Российской Федерации,</w:t>
      </w:r>
    </w:p>
    <w:p w:rsidR="00817FE9" w:rsidRDefault="00817FE9" w:rsidP="00817FE9">
      <w:pPr>
        <w:spacing w:before="120" w:after="120"/>
        <w:ind w:firstLine="902"/>
        <w:jc w:val="center"/>
        <w:rPr>
          <w:b/>
        </w:rPr>
      </w:pPr>
      <w:r w:rsidRPr="009070DC">
        <w:rPr>
          <w:b/>
        </w:rPr>
        <w:t xml:space="preserve">Администрация </w:t>
      </w:r>
      <w:proofErr w:type="spellStart"/>
      <w:r w:rsidRPr="009070DC">
        <w:rPr>
          <w:b/>
        </w:rPr>
        <w:t>Плещеевского</w:t>
      </w:r>
      <w:proofErr w:type="spellEnd"/>
      <w:r w:rsidRPr="009070DC">
        <w:rPr>
          <w:b/>
        </w:rPr>
        <w:t xml:space="preserve"> сельсовета постановляет:</w:t>
      </w:r>
    </w:p>
    <w:p w:rsidR="00817FE9" w:rsidRPr="00EB601B" w:rsidRDefault="00817FE9" w:rsidP="00817FE9">
      <w:pPr>
        <w:spacing w:before="120" w:after="120"/>
        <w:ind w:firstLine="902"/>
        <w:jc w:val="both"/>
        <w:rPr>
          <w:b/>
        </w:rPr>
      </w:pPr>
      <w:r w:rsidRPr="009070DC">
        <w:rPr>
          <w:b/>
        </w:rPr>
        <w:br/>
      </w:r>
      <w:r>
        <w:t xml:space="preserve">         1. Внести </w:t>
      </w:r>
      <w:r w:rsidRPr="009070DC">
        <w:t xml:space="preserve">в постановление администрации </w:t>
      </w:r>
      <w:proofErr w:type="spellStart"/>
      <w:r w:rsidRPr="009070DC">
        <w:t>Плещеевского</w:t>
      </w:r>
      <w:proofErr w:type="spellEnd"/>
      <w:r w:rsidRPr="009070DC">
        <w:t xml:space="preserve"> сельсовета </w:t>
      </w:r>
      <w:proofErr w:type="spellStart"/>
      <w:r w:rsidRPr="009070DC">
        <w:t>Колышлейского</w:t>
      </w:r>
      <w:proofErr w:type="spellEnd"/>
      <w:r>
        <w:t xml:space="preserve"> района Пензенской области </w:t>
      </w:r>
      <w:r w:rsidRPr="009070DC">
        <w:t>от 25.10.</w:t>
      </w:r>
      <w:r>
        <w:t>2021 № 47</w:t>
      </w:r>
      <w:r w:rsidRPr="009070DC">
        <w:t xml:space="preserve">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r>
        <w:t>следующие изменения:</w:t>
      </w:r>
    </w:p>
    <w:p w:rsidR="00817FE9" w:rsidRDefault="00817FE9" w:rsidP="00817FE9">
      <w:pPr>
        <w:jc w:val="both"/>
      </w:pPr>
      <w:r>
        <w:t xml:space="preserve">        1.1.Подпункт 2.6.1 пункта 2.6 </w:t>
      </w:r>
      <w:r w:rsidRPr="00F60A3A">
        <w:t>Административного регламента</w:t>
      </w:r>
      <w:r w:rsidRPr="00063E0D">
        <w:t xml:space="preserve"> </w:t>
      </w:r>
      <w:r>
        <w:t xml:space="preserve"> изложить в следующей редакции: </w:t>
      </w:r>
    </w:p>
    <w:p w:rsidR="00817FE9" w:rsidRDefault="00817FE9" w:rsidP="00817FE9">
      <w:pPr>
        <w:jc w:val="both"/>
      </w:pPr>
      <w:r>
        <w:t xml:space="preserve">        "2.6.1.</w:t>
      </w:r>
      <w:r w:rsidRPr="00755E73">
        <w:t xml:space="preserve"> </w:t>
      </w:r>
      <w:hyperlink r:id="rId6" w:anchor="P501" w:history="1">
        <w:r w:rsidRPr="00755E73">
          <w:t>Заявление</w:t>
        </w:r>
      </w:hyperlink>
      <w:r w:rsidRPr="00755E73">
        <w:t xml:space="preserve"> по форме, утвержденное приложением к Порядку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учета указанной категории граждан в Пензенской области</w:t>
      </w:r>
      <w:r>
        <w:t>"</w:t>
      </w:r>
    </w:p>
    <w:p w:rsidR="00817FE9" w:rsidRDefault="00817FE9" w:rsidP="00817FE9">
      <w:pPr>
        <w:jc w:val="both"/>
      </w:pPr>
      <w:r>
        <w:t xml:space="preserve">        1</w:t>
      </w:r>
      <w:r w:rsidRPr="00A1615C">
        <w:t>.2. Подпун</w:t>
      </w:r>
      <w:r>
        <w:t xml:space="preserve">кт 2.6.3. пункта 2.6. </w:t>
      </w:r>
      <w:r w:rsidRPr="00F60A3A">
        <w:t>Административного регламента</w:t>
      </w:r>
      <w:r w:rsidRPr="00063E0D">
        <w:t xml:space="preserve"> </w:t>
      </w:r>
      <w:r>
        <w:t xml:space="preserve"> </w:t>
      </w:r>
      <w:r w:rsidRPr="00A1615C">
        <w:t>изложить в следующей редакции:</w:t>
      </w:r>
    </w:p>
    <w:p w:rsidR="00817FE9" w:rsidRPr="00A1615C" w:rsidRDefault="00817FE9" w:rsidP="00817FE9">
      <w:pPr>
        <w:jc w:val="both"/>
      </w:pPr>
      <w:r>
        <w:t xml:space="preserve">      </w:t>
      </w:r>
      <w:r w:rsidRPr="00A1615C">
        <w:t xml:space="preserve">  "2.6.3. Документы, содержащие сведения о составе семьи заявителя и степени родства:</w:t>
      </w:r>
    </w:p>
    <w:p w:rsidR="00817FE9" w:rsidRPr="00A1615C" w:rsidRDefault="00817FE9" w:rsidP="00817FE9">
      <w:pPr>
        <w:autoSpaceDE w:val="0"/>
        <w:autoSpaceDN w:val="0"/>
        <w:ind w:firstLine="709"/>
        <w:jc w:val="both"/>
      </w:pPr>
      <w:r w:rsidRPr="00A1615C">
        <w:lastRenderedPageBreak/>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817FE9" w:rsidRPr="00A1615C" w:rsidRDefault="00817FE9" w:rsidP="00817FE9">
      <w:pPr>
        <w:autoSpaceDE w:val="0"/>
        <w:autoSpaceDN w:val="0"/>
        <w:ind w:firstLine="709"/>
        <w:jc w:val="both"/>
      </w:pPr>
      <w:r w:rsidRPr="00A1615C">
        <w:t>б) свидетельства об усыновлении, выданные органами записи актов гражданского состояния или консульскими учреждениями Российской Федерации;</w:t>
      </w:r>
    </w:p>
    <w:p w:rsidR="00817FE9" w:rsidRPr="00A1615C" w:rsidRDefault="00817FE9" w:rsidP="00817FE9">
      <w:pPr>
        <w:autoSpaceDE w:val="0"/>
        <w:autoSpaceDN w:val="0"/>
        <w:ind w:firstLine="709"/>
        <w:jc w:val="both"/>
      </w:pPr>
      <w:r w:rsidRPr="00A1615C">
        <w:t>в) решение суда о признании гражданина членом семьи заявителя.</w:t>
      </w:r>
    </w:p>
    <w:p w:rsidR="00817FE9" w:rsidRPr="00A1615C" w:rsidRDefault="00817FE9" w:rsidP="00817FE9">
      <w:pPr>
        <w:shd w:val="clear" w:color="auto" w:fill="FFFFFF"/>
        <w:jc w:val="both"/>
      </w:pPr>
      <w:r w:rsidRPr="00A1615C">
        <w:t xml:space="preserve">            г) справка  подтверждающая   обучение   в   общеобразовательной   организации,</w:t>
      </w:r>
    </w:p>
    <w:p w:rsidR="00817FE9" w:rsidRPr="00A1615C" w:rsidRDefault="00817FE9" w:rsidP="00817FE9">
      <w:pPr>
        <w:shd w:val="clear" w:color="auto" w:fill="FFFFFF"/>
        <w:jc w:val="both"/>
      </w:pPr>
      <w:r w:rsidRPr="00A1615C">
        <w:t>профессиональной   образовательной   организации   или   образовательной   организации</w:t>
      </w:r>
    </w:p>
    <w:p w:rsidR="00817FE9" w:rsidRPr="00A1615C" w:rsidRDefault="00817FE9" w:rsidP="00817FE9">
      <w:pPr>
        <w:shd w:val="clear" w:color="auto" w:fill="FFFFFF"/>
        <w:jc w:val="both"/>
      </w:pPr>
      <w:r w:rsidRPr="00A1615C">
        <w:t>высшего   образования   по   очной   форме   обучения   (за   исключением   обучения   по</w:t>
      </w:r>
    </w:p>
    <w:p w:rsidR="00817FE9" w:rsidRDefault="00817FE9" w:rsidP="00817FE9">
      <w:pPr>
        <w:shd w:val="clear" w:color="auto" w:fill="FFFFFF"/>
        <w:jc w:val="both"/>
      </w:pPr>
      <w:r w:rsidRPr="00A1615C">
        <w:t>дополнительным образовательным программам).</w:t>
      </w:r>
    </w:p>
    <w:p w:rsidR="00817FE9" w:rsidRDefault="00817FE9" w:rsidP="00817FE9">
      <w:pPr>
        <w:shd w:val="clear" w:color="auto" w:fill="FFFFFF"/>
        <w:jc w:val="both"/>
      </w:pPr>
      <w:r>
        <w:t xml:space="preserve">         1.3. Подпункт "б" пункта 2.6.7. </w:t>
      </w:r>
      <w:r w:rsidRPr="00F60A3A">
        <w:t>Административного регламента</w:t>
      </w:r>
      <w:r w:rsidRPr="00063E0D">
        <w:t xml:space="preserve"> </w:t>
      </w:r>
      <w:r>
        <w:t xml:space="preserve"> изложить в следующей редакции:</w:t>
      </w:r>
    </w:p>
    <w:p w:rsidR="00817FE9" w:rsidRDefault="00817FE9" w:rsidP="00817FE9">
      <w:pPr>
        <w:shd w:val="clear" w:color="auto" w:fill="FFFFFF"/>
        <w:jc w:val="both"/>
      </w:pPr>
      <w:r>
        <w:t xml:space="preserve">        "б)</w:t>
      </w:r>
      <w:r w:rsidRPr="00EB601B">
        <w:t xml:space="preserve"> сведения о доходах заявителя и членов его семьи за три последних календарных месяца, предшествующих месяцу подачи заявления о постановке на учет, за исключением све</w:t>
      </w:r>
      <w:r>
        <w:t>дений о заработке указанных лиц</w:t>
      </w:r>
      <w:r w:rsidRPr="00EB601B">
        <w:t>"</w:t>
      </w:r>
    </w:p>
    <w:p w:rsidR="00817FE9" w:rsidRPr="00EB601B" w:rsidRDefault="00817FE9" w:rsidP="00817FE9">
      <w:pPr>
        <w:shd w:val="clear" w:color="auto" w:fill="FFFFFF"/>
        <w:jc w:val="both"/>
      </w:pPr>
      <w:r w:rsidRPr="00EB601B">
        <w:t xml:space="preserve">         1.4. Абз</w:t>
      </w:r>
      <w:r>
        <w:t xml:space="preserve">ац восемь пункта 2.7. </w:t>
      </w:r>
      <w:r w:rsidRPr="00F60A3A">
        <w:t>Административного регламента</w:t>
      </w:r>
      <w:r w:rsidRPr="00063E0D">
        <w:t xml:space="preserve"> </w:t>
      </w:r>
      <w:r>
        <w:t xml:space="preserve"> </w:t>
      </w:r>
      <w:r w:rsidRPr="00EB601B">
        <w:t>изложить в следующей редакции:</w:t>
      </w:r>
    </w:p>
    <w:p w:rsidR="00817FE9" w:rsidRDefault="00817FE9" w:rsidP="00817FE9">
      <w:pPr>
        <w:shd w:val="clear" w:color="auto" w:fill="FFFFFF"/>
        <w:jc w:val="both"/>
      </w:pPr>
      <w:r>
        <w:t xml:space="preserve">         "8) </w:t>
      </w:r>
      <w:r w:rsidRPr="00EB601B">
        <w:t>Уполномоченный орган в порядке межведомственного информационного взаимодействия, в том чис</w:t>
      </w:r>
      <w:r>
        <w:t>ле с использованием единой систе</w:t>
      </w:r>
      <w:r w:rsidRPr="00EB601B">
        <w:t>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 в том числе."</w:t>
      </w:r>
    </w:p>
    <w:p w:rsidR="00817FE9" w:rsidRDefault="00817FE9" w:rsidP="00817FE9">
      <w:pPr>
        <w:shd w:val="clear" w:color="auto" w:fill="FFFFFF"/>
        <w:jc w:val="both"/>
      </w:pPr>
      <w:r>
        <w:t xml:space="preserve">         1.5. Пункт 2.7. </w:t>
      </w:r>
      <w:r w:rsidRPr="00F60A3A">
        <w:t>Административного регламента</w:t>
      </w:r>
      <w:r w:rsidRPr="00063E0D">
        <w:t xml:space="preserve"> </w:t>
      </w:r>
      <w:r>
        <w:t xml:space="preserve"> дополнить подпунктами "ж","</w:t>
      </w:r>
      <w:proofErr w:type="spellStart"/>
      <w:r>
        <w:t>з</w:t>
      </w:r>
      <w:proofErr w:type="spellEnd"/>
      <w:r>
        <w:t>" следующего содержания:</w:t>
      </w:r>
    </w:p>
    <w:p w:rsidR="00817FE9" w:rsidRDefault="00817FE9" w:rsidP="00817FE9">
      <w:pPr>
        <w:shd w:val="clear" w:color="auto" w:fill="FFFFFF"/>
        <w:jc w:val="both"/>
      </w:pPr>
      <w:r>
        <w:t xml:space="preserve">         "ж) документы о трудовой деятельности заявителя за периоды с 1 января 2020 года (для граждан, имеющих право на дополнительную площадь)</w:t>
      </w:r>
    </w:p>
    <w:p w:rsidR="00817FE9" w:rsidRDefault="00817FE9" w:rsidP="00817FE9">
      <w:pPr>
        <w:shd w:val="clear" w:color="auto" w:fill="FFFFFF"/>
        <w:jc w:val="both"/>
      </w:pPr>
      <w:r>
        <w:t xml:space="preserve">         "</w:t>
      </w:r>
      <w:proofErr w:type="spellStart"/>
      <w:r>
        <w:t>з</w:t>
      </w:r>
      <w:proofErr w:type="spellEnd"/>
      <w:r>
        <w:t>) документ, подтверждающий регистрацию в системе индивидуального (персонифицированного)учета каждого члена семьи".</w:t>
      </w:r>
    </w:p>
    <w:p w:rsidR="00817FE9" w:rsidRDefault="00817FE9" w:rsidP="00817FE9">
      <w:pPr>
        <w:shd w:val="clear" w:color="auto" w:fill="FFFFFF"/>
        <w:jc w:val="both"/>
      </w:pPr>
      <w:r>
        <w:t xml:space="preserve">          1.6.Подпункт "г" пункта 2.8.</w:t>
      </w:r>
      <w:r w:rsidRPr="00F60A3A">
        <w:t xml:space="preserve"> Административного регламента</w:t>
      </w:r>
      <w:r w:rsidRPr="00063E0D">
        <w:t xml:space="preserve"> </w:t>
      </w:r>
      <w:r>
        <w:t xml:space="preserve">   изложить в следующей редакции:</w:t>
      </w:r>
    </w:p>
    <w:p w:rsidR="00817FE9" w:rsidRDefault="00817FE9" w:rsidP="00817FE9">
      <w:pPr>
        <w:shd w:val="clear" w:color="auto" w:fill="FFFFFF"/>
        <w:jc w:val="both"/>
      </w:pPr>
      <w:r>
        <w:t xml:space="preserve">          "г) сведения о заработке заявителя и членов его семьи за три последних календарных месяца, предшествующих одному календарному месяцу перед месяцем подачи заявления".</w:t>
      </w:r>
    </w:p>
    <w:p w:rsidR="00817FE9" w:rsidRDefault="00817FE9" w:rsidP="00817FE9">
      <w:pPr>
        <w:shd w:val="clear" w:color="auto" w:fill="FFFFFF"/>
        <w:jc w:val="both"/>
      </w:pPr>
      <w:r w:rsidRPr="00AE5635">
        <w:t xml:space="preserve">           1.7. По</w:t>
      </w:r>
      <w:r>
        <w:t>дпункт "г" пункта 1.4.</w:t>
      </w:r>
      <w:r w:rsidRPr="00F60A3A">
        <w:t xml:space="preserve"> Административного регламента</w:t>
      </w:r>
      <w:r w:rsidRPr="00063E0D">
        <w:t xml:space="preserve"> </w:t>
      </w:r>
      <w:r>
        <w:t xml:space="preserve"> </w:t>
      </w:r>
      <w:r w:rsidRPr="00AE5635">
        <w:t>изложить в следующей редакции:</w:t>
      </w:r>
    </w:p>
    <w:p w:rsidR="00817FE9" w:rsidRPr="00AE5635" w:rsidRDefault="00817FE9" w:rsidP="00817FE9">
      <w:pPr>
        <w:shd w:val="clear" w:color="auto" w:fill="FFFFFF"/>
        <w:jc w:val="both"/>
      </w:pPr>
      <w:r>
        <w:t xml:space="preserve">          "г)</w:t>
      </w:r>
      <w:r w:rsidRPr="00AE5635">
        <w:t xml:space="preserve">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w:t>
      </w:r>
      <w:r>
        <w:t>превышающий 3 (трех</w:t>
      </w:r>
      <w:r w:rsidRPr="00AE5635">
        <w:t xml:space="preserve">) </w:t>
      </w:r>
      <w:r>
        <w:t>рабочих дней</w:t>
      </w:r>
      <w:r w:rsidRPr="00AE5635">
        <w:t xml:space="preserve"> со дня регистрации обращения, поступившего в форме электронного документа.</w:t>
      </w:r>
    </w:p>
    <w:p w:rsidR="00817FE9" w:rsidRDefault="00817FE9" w:rsidP="00817FE9">
      <w:pPr>
        <w:autoSpaceDE w:val="0"/>
        <w:autoSpaceDN w:val="0"/>
        <w:ind w:firstLine="709"/>
        <w:jc w:val="both"/>
        <w:outlineLvl w:val="1"/>
      </w:pPr>
      <w:r w:rsidRPr="00AE5635">
        <w:t xml:space="preserve">Ответы на вопросы, не предусмотренные пунктом 1.5 Административного регламента, направляются на электронный адрес заявителя в срок, не превышающий </w:t>
      </w:r>
      <w:r>
        <w:t>3 (дней</w:t>
      </w:r>
      <w:r w:rsidRPr="00AE5635">
        <w:t>) дней со дня регистрации обращения, поступившего</w:t>
      </w:r>
      <w:r>
        <w:t xml:space="preserve"> в форме электронного документа".</w:t>
      </w:r>
    </w:p>
    <w:p w:rsidR="00817FE9" w:rsidRDefault="00817FE9" w:rsidP="00817FE9">
      <w:pPr>
        <w:autoSpaceDE w:val="0"/>
        <w:autoSpaceDN w:val="0"/>
        <w:ind w:firstLine="709"/>
        <w:jc w:val="both"/>
        <w:outlineLvl w:val="1"/>
      </w:pPr>
      <w:r>
        <w:t xml:space="preserve"> 1.8. Пункт 2 Постановления изложить в следующей редакции:</w:t>
      </w:r>
    </w:p>
    <w:p w:rsidR="00817FE9" w:rsidRDefault="00817FE9" w:rsidP="00817FE9">
      <w:pPr>
        <w:autoSpaceDE w:val="0"/>
        <w:autoSpaceDN w:val="0"/>
        <w:ind w:firstLine="709"/>
        <w:jc w:val="both"/>
        <w:outlineLvl w:val="1"/>
        <w:rPr>
          <w:position w:val="-2"/>
        </w:rPr>
      </w:pPr>
      <w:r>
        <w:t xml:space="preserve"> "2) </w:t>
      </w:r>
      <w:r w:rsidRPr="00F3213D">
        <w:rPr>
          <w:rFonts w:eastAsia="Lucida Sans Unicode"/>
          <w:color w:val="000000" w:themeColor="text1"/>
          <w:kern w:val="2"/>
        </w:rPr>
        <w:t xml:space="preserve">Опубликовать </w:t>
      </w:r>
      <w:r w:rsidRPr="00F3213D">
        <w:t xml:space="preserve">настоящее постановление в информационном бюллетене «Информационный вестник </w:t>
      </w:r>
      <w:proofErr w:type="spellStart"/>
      <w:r w:rsidRPr="00F3213D">
        <w:t>Плещеевского</w:t>
      </w:r>
      <w:proofErr w:type="spellEnd"/>
      <w:r w:rsidRPr="00F3213D">
        <w:t xml:space="preserve"> сельсовета </w:t>
      </w:r>
      <w:proofErr w:type="spellStart"/>
      <w:r w:rsidRPr="00F3213D">
        <w:t>Колышлейского</w:t>
      </w:r>
      <w:proofErr w:type="spellEnd"/>
      <w:r w:rsidRPr="00F3213D">
        <w:t xml:space="preserve"> района Пензенской области»</w:t>
      </w:r>
      <w:r w:rsidRPr="00793BCC">
        <w:rPr>
          <w:rFonts w:eastAsia="Lucida Sans Unicode"/>
          <w:color w:val="000000" w:themeColor="text1"/>
          <w:kern w:val="2"/>
        </w:rPr>
        <w:t xml:space="preserve"> </w:t>
      </w:r>
      <w:r>
        <w:rPr>
          <w:position w:val="-2"/>
        </w:rPr>
        <w:t>и на официальной странице</w:t>
      </w:r>
      <w:r w:rsidRPr="00AB7BE2">
        <w:rPr>
          <w:position w:val="-2"/>
        </w:rPr>
        <w:t xml:space="preserve"> </w:t>
      </w:r>
      <w:r w:rsidRPr="00AB7BE2">
        <w:t xml:space="preserve"> </w:t>
      </w:r>
      <w:proofErr w:type="spellStart"/>
      <w:r w:rsidRPr="00AB7BE2">
        <w:t>Плещеевского</w:t>
      </w:r>
      <w:proofErr w:type="spellEnd"/>
      <w:r w:rsidRPr="00AB7BE2">
        <w:t xml:space="preserve"> сельсовета официального сайта Администрации </w:t>
      </w:r>
      <w:proofErr w:type="spellStart"/>
      <w:r w:rsidRPr="00AB7BE2">
        <w:t>Колышлейского</w:t>
      </w:r>
      <w:proofErr w:type="spellEnd"/>
      <w:r w:rsidRPr="00AB7BE2">
        <w:t xml:space="preserve"> района Пензенской области в сети Интернет https://kolyshley.pnzreg.ru/selsovety/pleshcheevskiy-selsovet/</w:t>
      </w:r>
      <w:hyperlink r:id="rId7" w:history="1"/>
      <w:r w:rsidRPr="00AB7BE2">
        <w:t xml:space="preserve"> </w:t>
      </w:r>
      <w:r w:rsidRPr="00AB7BE2">
        <w:rPr>
          <w:position w:val="-2"/>
        </w:rPr>
        <w:t>(далее - официальный сайт Администрации)</w:t>
      </w:r>
      <w:r>
        <w:rPr>
          <w:position w:val="-2"/>
        </w:rPr>
        <w:t>.</w:t>
      </w:r>
    </w:p>
    <w:p w:rsidR="00817FE9" w:rsidRDefault="00817FE9" w:rsidP="00817FE9">
      <w:pPr>
        <w:autoSpaceDE w:val="0"/>
        <w:autoSpaceDN w:val="0"/>
        <w:ind w:firstLine="709"/>
        <w:jc w:val="both"/>
        <w:outlineLvl w:val="1"/>
        <w:rPr>
          <w:position w:val="-2"/>
        </w:rPr>
      </w:pPr>
      <w:r>
        <w:rPr>
          <w:position w:val="-2"/>
        </w:rPr>
        <w:t>1.9. Подпункт 1.3.4 пункта 1.3.</w:t>
      </w:r>
      <w:r w:rsidRPr="00F60A3A">
        <w:t xml:space="preserve"> Административного регламента</w:t>
      </w:r>
      <w:r w:rsidRPr="00063E0D">
        <w:t xml:space="preserve"> </w:t>
      </w:r>
      <w:r>
        <w:t xml:space="preserve"> </w:t>
      </w:r>
      <w:r>
        <w:rPr>
          <w:position w:val="-2"/>
        </w:rPr>
        <w:t xml:space="preserve">  изложить в следующей редакции:</w:t>
      </w:r>
    </w:p>
    <w:p w:rsidR="00817FE9" w:rsidRDefault="00817FE9" w:rsidP="00817FE9">
      <w:pPr>
        <w:autoSpaceDE w:val="0"/>
        <w:autoSpaceDN w:val="0"/>
        <w:ind w:firstLine="709"/>
        <w:jc w:val="both"/>
        <w:outlineLvl w:val="1"/>
        <w:rPr>
          <w:position w:val="-2"/>
        </w:rPr>
      </w:pPr>
      <w:r>
        <w:rPr>
          <w:position w:val="-2"/>
        </w:rPr>
        <w:t xml:space="preserve">"1.3.4) </w:t>
      </w:r>
      <w:r w:rsidRPr="00F60A3A">
        <w:rPr>
          <w:position w:val="-2"/>
        </w:rPr>
        <w:t xml:space="preserve">Посредством размещения информации на официальной странице </w:t>
      </w:r>
      <w:r w:rsidRPr="00F60A3A">
        <w:t xml:space="preserve"> </w:t>
      </w:r>
      <w:proofErr w:type="spellStart"/>
      <w:r w:rsidRPr="00F60A3A">
        <w:t>Плещеевского</w:t>
      </w:r>
      <w:proofErr w:type="spellEnd"/>
      <w:r w:rsidRPr="00F60A3A">
        <w:t xml:space="preserve"> сельсовета официального сайта Администрации </w:t>
      </w:r>
      <w:proofErr w:type="spellStart"/>
      <w:r w:rsidRPr="00F60A3A">
        <w:t>Колышлейского</w:t>
      </w:r>
      <w:proofErr w:type="spellEnd"/>
      <w:r w:rsidRPr="00F60A3A">
        <w:t xml:space="preserve"> района </w:t>
      </w:r>
      <w:r w:rsidRPr="00F60A3A">
        <w:lastRenderedPageBreak/>
        <w:t>Пензенской области в сети Интернет https://kolyshley.pnzreg.ru/selsovety/pleshcheevskiy-selsovet/</w:t>
      </w:r>
      <w:hyperlink r:id="rId8" w:history="1"/>
      <w:r w:rsidRPr="00F60A3A">
        <w:t xml:space="preserve"> </w:t>
      </w:r>
      <w:r w:rsidRPr="00F60A3A">
        <w:rPr>
          <w:position w:val="-2"/>
        </w:rPr>
        <w:t xml:space="preserve">(далее - официальный сайт Администрации) </w:t>
      </w:r>
      <w:r w:rsidRPr="00F60A3A">
        <w:t xml:space="preserve"> в федеральной государственной информационной системе «Единый портал государственных и муниципальных услуг (функций</w:t>
      </w:r>
      <w:r w:rsidRPr="00817FE9">
        <w:t xml:space="preserve">)» </w:t>
      </w:r>
      <w:r w:rsidRPr="00817FE9">
        <w:rPr>
          <w:lang w:eastAsia="en-US"/>
        </w:rPr>
        <w:t>(</w:t>
      </w:r>
      <w:hyperlink r:id="rId9" w:history="1">
        <w:r w:rsidRPr="00817FE9">
          <w:rPr>
            <w:rStyle w:val="a8"/>
            <w:color w:val="auto"/>
            <w:lang w:val="en-US" w:eastAsia="en-US"/>
          </w:rPr>
          <w:t>www</w:t>
        </w:r>
        <w:r w:rsidRPr="00817FE9">
          <w:rPr>
            <w:rStyle w:val="a8"/>
            <w:color w:val="auto"/>
            <w:lang w:eastAsia="en-US"/>
          </w:rPr>
          <w:t>.</w:t>
        </w:r>
        <w:r w:rsidRPr="00817FE9">
          <w:rPr>
            <w:rStyle w:val="a8"/>
            <w:color w:val="auto"/>
            <w:lang w:val="en-US" w:eastAsia="en-US"/>
          </w:rPr>
          <w:t>gosuslugi</w:t>
        </w:r>
        <w:r w:rsidRPr="00817FE9">
          <w:rPr>
            <w:rStyle w:val="a8"/>
            <w:color w:val="auto"/>
            <w:lang w:eastAsia="en-US"/>
          </w:rPr>
          <w:t>.</w:t>
        </w:r>
        <w:r w:rsidRPr="00817FE9">
          <w:rPr>
            <w:rStyle w:val="a8"/>
            <w:color w:val="auto"/>
            <w:lang w:val="en-US" w:eastAsia="en-US"/>
          </w:rPr>
          <w:t>ru</w:t>
        </w:r>
      </w:hyperlink>
      <w:r w:rsidRPr="00817FE9">
        <w:rPr>
          <w:lang w:eastAsia="en-US"/>
        </w:rPr>
        <w:t>)</w:t>
      </w:r>
      <w:r w:rsidRPr="00F60A3A">
        <w:rPr>
          <w:lang w:eastAsia="en-US"/>
        </w:rPr>
        <w:t xml:space="preserve"> </w:t>
      </w:r>
      <w:r w:rsidRPr="00F60A3A">
        <w:t>(далее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(https://gosuslugi.pnzreg.ru)»</w:t>
      </w:r>
      <w:r>
        <w:rPr>
          <w:position w:val="-2"/>
        </w:rPr>
        <w:t>.</w:t>
      </w:r>
    </w:p>
    <w:p w:rsidR="00817FE9" w:rsidRPr="00C61697" w:rsidRDefault="00817FE9" w:rsidP="00817FE9">
      <w:pPr>
        <w:autoSpaceDE w:val="0"/>
        <w:autoSpaceDN w:val="0"/>
        <w:ind w:firstLine="709"/>
        <w:jc w:val="both"/>
        <w:outlineLvl w:val="1"/>
        <w:rPr>
          <w:position w:val="-2"/>
        </w:rPr>
      </w:pPr>
      <w:r w:rsidRPr="00C61697">
        <w:rPr>
          <w:position w:val="-2"/>
        </w:rPr>
        <w:t>1.10. Преамбулу постановления изложить в следующей редакции:</w:t>
      </w:r>
    </w:p>
    <w:p w:rsidR="00817FE9" w:rsidRPr="00C61697" w:rsidRDefault="00817FE9" w:rsidP="00817FE9">
      <w:pPr>
        <w:autoSpaceDE w:val="0"/>
        <w:autoSpaceDN w:val="0"/>
        <w:ind w:firstLine="709"/>
        <w:jc w:val="both"/>
      </w:pPr>
      <w:r w:rsidRPr="00C61697">
        <w:rPr>
          <w:position w:val="-2"/>
        </w:rPr>
        <w:t>"</w:t>
      </w:r>
      <w:r w:rsidRPr="00C61697">
        <w:t xml:space="preserve"> Об утверждении административного регламента предоставления</w:t>
      </w:r>
    </w:p>
    <w:p w:rsidR="00817FE9" w:rsidRDefault="00817FE9" w:rsidP="00817FE9">
      <w:pPr>
        <w:jc w:val="both"/>
      </w:pPr>
      <w:r w:rsidRPr="00C61697">
        <w:t xml:space="preserve">муниципальной </w:t>
      </w:r>
      <w:r>
        <w:t>услуги "Принятие на учет</w:t>
      </w:r>
      <w:r w:rsidRPr="00C61697">
        <w:t xml:space="preserve"> граждан в качестве</w:t>
      </w:r>
      <w:r>
        <w:t xml:space="preserve"> нуждающихся в жилых помещениях"</w:t>
      </w:r>
    </w:p>
    <w:p w:rsidR="00817FE9" w:rsidRDefault="00817FE9" w:rsidP="00817FE9">
      <w:pPr>
        <w:jc w:val="both"/>
      </w:pPr>
      <w:r>
        <w:t xml:space="preserve">           1.11.Пункт 1 постановления изложить в следующей редакции:</w:t>
      </w:r>
    </w:p>
    <w:p w:rsidR="00817FE9" w:rsidRDefault="00817FE9" w:rsidP="00817FE9">
      <w:pPr>
        <w:jc w:val="both"/>
      </w:pPr>
      <w:r>
        <w:t xml:space="preserve">           "1)</w:t>
      </w:r>
      <w:r w:rsidRPr="00C61697">
        <w:t xml:space="preserve"> Утвердить прилагаемый административный </w:t>
      </w:r>
      <w:hyperlink r:id="rId10" w:anchor="P31" w:history="1">
        <w:r w:rsidRPr="00C61697">
          <w:t>регламент</w:t>
        </w:r>
      </w:hyperlink>
      <w:r w:rsidRPr="00C61697">
        <w:t xml:space="preserve"> предоставления му</w:t>
      </w:r>
      <w:r>
        <w:t>ниципальной услуги «Принятие на учет</w:t>
      </w:r>
      <w:r w:rsidRPr="00C61697">
        <w:t xml:space="preserve"> граждан в качестве нуждающихся в жилых помещениях» (далее - Административный регламент).</w:t>
      </w:r>
    </w:p>
    <w:p w:rsidR="00817FE9" w:rsidRDefault="00817FE9" w:rsidP="00817FE9">
      <w:pPr>
        <w:jc w:val="both"/>
      </w:pPr>
      <w:r>
        <w:t xml:space="preserve">           1.12. Преамбулу административного регламента изложить в следующей редакции:</w:t>
      </w:r>
    </w:p>
    <w:p w:rsidR="00817FE9" w:rsidRPr="000434BE" w:rsidRDefault="00817FE9" w:rsidP="00817FE9">
      <w:pPr>
        <w:autoSpaceDE w:val="0"/>
        <w:autoSpaceDN w:val="0"/>
        <w:ind w:firstLine="709"/>
        <w:jc w:val="both"/>
      </w:pPr>
      <w:r w:rsidRPr="000434BE">
        <w:t xml:space="preserve"> "</w:t>
      </w:r>
      <w:r w:rsidRPr="000434BE">
        <w:rPr>
          <w:bCs/>
        </w:rPr>
        <w:t xml:space="preserve"> Административный  регламент </w:t>
      </w:r>
      <w:r w:rsidRPr="000434BE">
        <w:t>предоставления</w:t>
      </w:r>
    </w:p>
    <w:p w:rsidR="00817FE9" w:rsidRDefault="00817FE9" w:rsidP="00817FE9">
      <w:pPr>
        <w:jc w:val="both"/>
      </w:pPr>
      <w:r>
        <w:t>муниципальной услуги «Принятие на учет</w:t>
      </w:r>
      <w:r w:rsidRPr="000434BE">
        <w:t xml:space="preserve"> граждан</w:t>
      </w:r>
      <w:r>
        <w:t xml:space="preserve"> </w:t>
      </w:r>
      <w:r w:rsidRPr="000434BE">
        <w:t>в качестве нуждающихся в жилых помещениях»</w:t>
      </w:r>
      <w:r>
        <w:t>.</w:t>
      </w:r>
    </w:p>
    <w:p w:rsidR="00817FE9" w:rsidRDefault="00817FE9" w:rsidP="00817FE9">
      <w:pPr>
        <w:ind w:firstLine="709"/>
        <w:jc w:val="both"/>
      </w:pPr>
      <w:r>
        <w:t>1.13. Пункт 1.1.Административного регламента изложить в следующей редакции:</w:t>
      </w:r>
    </w:p>
    <w:p w:rsidR="00817FE9" w:rsidRDefault="00817FE9" w:rsidP="00817FE9">
      <w:pPr>
        <w:ind w:firstLine="709"/>
        <w:jc w:val="both"/>
      </w:pPr>
      <w:r>
        <w:t>"1.1)</w:t>
      </w:r>
      <w:r w:rsidRPr="000434BE">
        <w:t xml:space="preserve"> Административный регламент устанавливает порядок и стандарт предоставления </w:t>
      </w:r>
      <w:r>
        <w:t xml:space="preserve">муниципальной услуги «Принятие на учет </w:t>
      </w:r>
      <w:r w:rsidRPr="000434BE">
        <w:t xml:space="preserve">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proofErr w:type="spellStart"/>
      <w:r w:rsidRPr="000434BE">
        <w:t>Плещеевского</w:t>
      </w:r>
      <w:proofErr w:type="spellEnd"/>
      <w:r w:rsidRPr="000434BE">
        <w:t xml:space="preserve"> сельсовета </w:t>
      </w:r>
      <w:proofErr w:type="spellStart"/>
      <w:r w:rsidRPr="000434BE">
        <w:t>Колышлейского</w:t>
      </w:r>
      <w:proofErr w:type="spellEnd"/>
      <w:r w:rsidRPr="000434BE">
        <w:t xml:space="preserve"> района Пензенской области (далее - Администрация) при предоставлении муниципальной услуги.</w:t>
      </w:r>
    </w:p>
    <w:p w:rsidR="00817FE9" w:rsidRPr="00D60BA0" w:rsidRDefault="00817FE9" w:rsidP="00817FE9">
      <w:pPr>
        <w:tabs>
          <w:tab w:val="left" w:pos="10891"/>
        </w:tabs>
        <w:ind w:firstLine="540"/>
        <w:jc w:val="both"/>
      </w:pPr>
      <w:r>
        <w:t>2.</w:t>
      </w:r>
      <w:r w:rsidRPr="00D60BA0">
        <w:t xml:space="preserve"> Опубликовать настоящее постановление в информационном бюллетене «Информационный вестник </w:t>
      </w:r>
      <w:proofErr w:type="spellStart"/>
      <w:r>
        <w:t>Плещее</w:t>
      </w:r>
      <w:r w:rsidRPr="00D60BA0">
        <w:t>вского</w:t>
      </w:r>
      <w:proofErr w:type="spellEnd"/>
      <w:r w:rsidRPr="00D60BA0">
        <w:t xml:space="preserve"> сельсовета» </w:t>
      </w:r>
      <w:proofErr w:type="spellStart"/>
      <w:r w:rsidRPr="00D60BA0">
        <w:t>Колышлейского</w:t>
      </w:r>
      <w:proofErr w:type="spellEnd"/>
      <w:r w:rsidRPr="00D60BA0">
        <w:t xml:space="preserve"> района Пензенской области</w:t>
      </w:r>
      <w:r>
        <w:t xml:space="preserve"> и на официальной странице </w:t>
      </w:r>
      <w:proofErr w:type="spellStart"/>
      <w:r>
        <w:t>Плещеевского</w:t>
      </w:r>
      <w:proofErr w:type="spellEnd"/>
      <w:r>
        <w:t xml:space="preserve"> сельсовета</w:t>
      </w:r>
      <w:r w:rsidRPr="00793BCC">
        <w:rPr>
          <w:rFonts w:eastAsia="Lucida Sans Unicode"/>
          <w:color w:val="000000" w:themeColor="text1"/>
          <w:kern w:val="2"/>
        </w:rPr>
        <w:t xml:space="preserve"> </w:t>
      </w:r>
      <w:r w:rsidRPr="00AB7BE2">
        <w:t xml:space="preserve"> официального сайта Администрации </w:t>
      </w:r>
      <w:proofErr w:type="spellStart"/>
      <w:r w:rsidRPr="00AB7BE2">
        <w:t>Колышлейского</w:t>
      </w:r>
      <w:proofErr w:type="spellEnd"/>
      <w:r w:rsidRPr="00AB7BE2">
        <w:t xml:space="preserve"> района Пензенской области в сети Интернет https://kolyshley.pnzreg.ru/selsovety/pleshcheevskiy-selsovet/</w:t>
      </w:r>
      <w:r w:rsidRPr="00D60BA0">
        <w:t>.</w:t>
      </w:r>
    </w:p>
    <w:p w:rsidR="00817FE9" w:rsidRDefault="00817FE9" w:rsidP="00817FE9">
      <w:pPr>
        <w:pStyle w:val="aa"/>
        <w:tabs>
          <w:tab w:val="left" w:pos="10891"/>
        </w:tabs>
        <w:ind w:firstLine="540"/>
        <w:jc w:val="both"/>
        <w:rPr>
          <w:rFonts w:ascii="Times New Roman" w:eastAsia="Calibri" w:hAnsi="Times New Roman" w:cs="Times New Roman"/>
          <w:b w:val="0"/>
          <w:szCs w:val="24"/>
        </w:rPr>
      </w:pPr>
      <w:r>
        <w:rPr>
          <w:rFonts w:ascii="Times New Roman" w:eastAsia="Calibri" w:hAnsi="Times New Roman" w:cs="Times New Roman"/>
          <w:b w:val="0"/>
          <w:szCs w:val="24"/>
        </w:rPr>
        <w:t>3</w:t>
      </w:r>
      <w:r w:rsidRPr="00D60BA0">
        <w:rPr>
          <w:rFonts w:ascii="Times New Roman" w:eastAsia="Calibri" w:hAnsi="Times New Roman" w:cs="Times New Roman"/>
          <w:b w:val="0"/>
          <w:szCs w:val="24"/>
        </w:rPr>
        <w:t xml:space="preserve">. Настоящее постановление вступает в силу </w:t>
      </w:r>
      <w:r w:rsidRPr="00084C1A">
        <w:rPr>
          <w:rFonts w:ascii="Times New Roman" w:hAnsi="Times New Roman" w:cs="Times New Roman"/>
          <w:b w:val="0"/>
          <w:szCs w:val="24"/>
        </w:rPr>
        <w:t>на следующий день после дня его официального опубликования.</w:t>
      </w:r>
    </w:p>
    <w:p w:rsidR="00817FE9" w:rsidRDefault="00817FE9" w:rsidP="00817FE9">
      <w:pPr>
        <w:pStyle w:val="aa"/>
        <w:tabs>
          <w:tab w:val="left" w:pos="10891"/>
        </w:tabs>
        <w:ind w:firstLine="540"/>
        <w:jc w:val="both"/>
        <w:rPr>
          <w:rFonts w:ascii="Times New Roman" w:eastAsia="Calibri" w:hAnsi="Times New Roman" w:cs="Times New Roman"/>
          <w:b w:val="0"/>
          <w:szCs w:val="24"/>
        </w:rPr>
      </w:pPr>
      <w:r>
        <w:rPr>
          <w:rFonts w:ascii="Times New Roman" w:eastAsia="Calibri" w:hAnsi="Times New Roman" w:cs="Times New Roman"/>
          <w:b w:val="0"/>
          <w:szCs w:val="24"/>
        </w:rPr>
        <w:t>4</w:t>
      </w:r>
      <w:r w:rsidRPr="00D60BA0">
        <w:rPr>
          <w:rFonts w:ascii="Times New Roman" w:eastAsia="Calibri" w:hAnsi="Times New Roman" w:cs="Times New Roman"/>
          <w:b w:val="0"/>
          <w:szCs w:val="24"/>
        </w:rPr>
        <w:t xml:space="preserve">. Контроль за исполнением постановления возложить на главу администрации </w:t>
      </w:r>
      <w:proofErr w:type="spellStart"/>
      <w:r>
        <w:rPr>
          <w:rFonts w:ascii="Times New Roman" w:eastAsia="Calibri" w:hAnsi="Times New Roman" w:cs="Times New Roman"/>
          <w:b w:val="0"/>
          <w:szCs w:val="24"/>
        </w:rPr>
        <w:t>Плещее</w:t>
      </w:r>
      <w:r w:rsidRPr="00D60BA0">
        <w:rPr>
          <w:rFonts w:ascii="Times New Roman" w:eastAsia="Calibri" w:hAnsi="Times New Roman" w:cs="Times New Roman"/>
          <w:b w:val="0"/>
          <w:szCs w:val="24"/>
        </w:rPr>
        <w:t>вского</w:t>
      </w:r>
      <w:proofErr w:type="spellEnd"/>
      <w:r w:rsidRPr="00D60BA0">
        <w:rPr>
          <w:rFonts w:ascii="Times New Roman" w:eastAsia="Calibri" w:hAnsi="Times New Roman" w:cs="Times New Roman"/>
          <w:b w:val="0"/>
          <w:szCs w:val="24"/>
        </w:rPr>
        <w:t xml:space="preserve"> сельсовета </w:t>
      </w:r>
      <w:proofErr w:type="spellStart"/>
      <w:r w:rsidRPr="00D60BA0">
        <w:rPr>
          <w:rFonts w:ascii="Times New Roman" w:eastAsia="Calibri" w:hAnsi="Times New Roman" w:cs="Times New Roman"/>
          <w:b w:val="0"/>
          <w:szCs w:val="24"/>
        </w:rPr>
        <w:t>Колышлейского</w:t>
      </w:r>
      <w:proofErr w:type="spellEnd"/>
      <w:r w:rsidRPr="00D60BA0">
        <w:rPr>
          <w:rFonts w:ascii="Times New Roman" w:eastAsia="Calibri" w:hAnsi="Times New Roman" w:cs="Times New Roman"/>
          <w:b w:val="0"/>
          <w:szCs w:val="24"/>
        </w:rPr>
        <w:t xml:space="preserve">  района Пензенской области.</w:t>
      </w:r>
    </w:p>
    <w:p w:rsidR="00817FE9" w:rsidRDefault="00817FE9" w:rsidP="00817FE9">
      <w:pPr>
        <w:pStyle w:val="aa"/>
        <w:tabs>
          <w:tab w:val="left" w:pos="10891"/>
        </w:tabs>
        <w:ind w:firstLine="540"/>
        <w:jc w:val="left"/>
        <w:rPr>
          <w:rFonts w:ascii="Times New Roman" w:eastAsia="Calibri" w:hAnsi="Times New Roman" w:cs="Times New Roman"/>
          <w:b w:val="0"/>
          <w:szCs w:val="24"/>
        </w:rPr>
      </w:pPr>
    </w:p>
    <w:p w:rsidR="00817FE9" w:rsidRPr="00D60BA0" w:rsidRDefault="00817FE9" w:rsidP="00817FE9">
      <w:pPr>
        <w:pStyle w:val="aa"/>
        <w:tabs>
          <w:tab w:val="left" w:pos="10891"/>
        </w:tabs>
        <w:ind w:firstLine="540"/>
        <w:jc w:val="left"/>
        <w:rPr>
          <w:rFonts w:ascii="Times New Roman" w:eastAsia="Calibri" w:hAnsi="Times New Roman" w:cs="Times New Roman"/>
          <w:b w:val="0"/>
          <w:szCs w:val="24"/>
        </w:rPr>
      </w:pPr>
      <w:r>
        <w:rPr>
          <w:rFonts w:ascii="Times New Roman" w:eastAsia="Calibri" w:hAnsi="Times New Roman" w:cs="Times New Roman"/>
          <w:b w:val="0"/>
          <w:szCs w:val="24"/>
        </w:rPr>
        <w:t>Глава администрации:                                                                   Е.А.Караваева</w:t>
      </w:r>
    </w:p>
    <w:p w:rsidR="00817FE9" w:rsidRPr="000434BE" w:rsidRDefault="00817FE9" w:rsidP="00817FE9">
      <w:pPr>
        <w:ind w:firstLine="709"/>
      </w:pPr>
    </w:p>
    <w:p w:rsidR="00817FE9" w:rsidRPr="00C61697" w:rsidRDefault="00817FE9" w:rsidP="00817FE9"/>
    <w:p w:rsidR="00817FE9" w:rsidRPr="00CF42CB" w:rsidRDefault="00817FE9" w:rsidP="00817FE9">
      <w:pPr>
        <w:jc w:val="center"/>
        <w:rPr>
          <w:b/>
          <w:sz w:val="32"/>
          <w:szCs w:val="32"/>
        </w:rPr>
      </w:pPr>
      <w:r w:rsidRPr="00CF42CB">
        <w:rPr>
          <w:b/>
          <w:sz w:val="32"/>
          <w:szCs w:val="32"/>
        </w:rPr>
        <w:t>АДМИНИСТРАЦИЯ ПЛЕЩЕЕВСКОГО  СЕЛЬСОВЕТА</w:t>
      </w:r>
    </w:p>
    <w:p w:rsidR="00817FE9" w:rsidRPr="00CF42CB" w:rsidRDefault="00817FE9" w:rsidP="00817FE9">
      <w:pPr>
        <w:jc w:val="center"/>
        <w:rPr>
          <w:b/>
          <w:sz w:val="32"/>
          <w:szCs w:val="32"/>
        </w:rPr>
      </w:pPr>
      <w:r w:rsidRPr="00CF42CB">
        <w:rPr>
          <w:b/>
          <w:sz w:val="32"/>
          <w:szCs w:val="32"/>
        </w:rPr>
        <w:t>КОЛЫШЛЕЙСКОГО РАЙОНА ПЕНЗЕНСКОЙ ОБЛАСТИ</w:t>
      </w:r>
    </w:p>
    <w:p w:rsidR="00817FE9" w:rsidRDefault="00817FE9" w:rsidP="00817FE9">
      <w:pPr>
        <w:jc w:val="both"/>
        <w:rPr>
          <w:sz w:val="28"/>
          <w:szCs w:val="28"/>
        </w:rPr>
      </w:pPr>
    </w:p>
    <w:p w:rsidR="00817FE9" w:rsidRPr="00585F32" w:rsidRDefault="00817FE9" w:rsidP="00817FE9">
      <w:pPr>
        <w:jc w:val="center"/>
        <w:rPr>
          <w:b/>
          <w:sz w:val="28"/>
          <w:szCs w:val="28"/>
        </w:rPr>
      </w:pPr>
      <w:r>
        <w:rPr>
          <w:b/>
          <w:sz w:val="28"/>
          <w:szCs w:val="28"/>
        </w:rPr>
        <w:t>ПОСТАНОВЛЕНИЕ</w:t>
      </w:r>
    </w:p>
    <w:p w:rsidR="00817FE9" w:rsidRPr="00B44CE1" w:rsidRDefault="00817FE9" w:rsidP="00817FE9"/>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817FE9" w:rsidRPr="00B44CE1" w:rsidTr="00817FE9">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817FE9" w:rsidRPr="00B44CE1" w:rsidTr="00817FE9">
              <w:tc>
                <w:tcPr>
                  <w:tcW w:w="284" w:type="dxa"/>
                  <w:vAlign w:val="bottom"/>
                </w:tcPr>
                <w:p w:rsidR="00817FE9" w:rsidRPr="00B44CE1" w:rsidRDefault="00817FE9" w:rsidP="00817FE9">
                  <w:pPr>
                    <w:framePr w:hSpace="180" w:wrap="around" w:vAnchor="text" w:hAnchor="margin" w:xAlign="center" w:y="5"/>
                  </w:pPr>
                  <w:r w:rsidRPr="00B44CE1">
                    <w:t>от</w:t>
                  </w:r>
                </w:p>
              </w:tc>
              <w:tc>
                <w:tcPr>
                  <w:tcW w:w="2835" w:type="dxa"/>
                  <w:tcBorders>
                    <w:bottom w:val="single" w:sz="6" w:space="0" w:color="auto"/>
                  </w:tcBorders>
                </w:tcPr>
                <w:p w:rsidR="00817FE9" w:rsidRPr="00B44CE1" w:rsidRDefault="00817FE9" w:rsidP="00817FE9">
                  <w:pPr>
                    <w:framePr w:hSpace="180" w:wrap="around" w:vAnchor="text" w:hAnchor="margin" w:xAlign="center" w:y="5"/>
                    <w:jc w:val="center"/>
                  </w:pPr>
                  <w:r>
                    <w:t xml:space="preserve">17  октября  2024 </w:t>
                  </w:r>
                  <w:r w:rsidRPr="00B44CE1">
                    <w:t xml:space="preserve">года </w:t>
                  </w:r>
                </w:p>
              </w:tc>
              <w:tc>
                <w:tcPr>
                  <w:tcW w:w="397" w:type="dxa"/>
                </w:tcPr>
                <w:p w:rsidR="00817FE9" w:rsidRPr="00B44CE1" w:rsidRDefault="00817FE9" w:rsidP="00817FE9">
                  <w:pPr>
                    <w:framePr w:hSpace="180" w:wrap="around" w:vAnchor="text" w:hAnchor="margin" w:xAlign="center" w:y="5"/>
                    <w:jc w:val="center"/>
                  </w:pPr>
                  <w:r w:rsidRPr="00B44CE1">
                    <w:t xml:space="preserve">№  </w:t>
                  </w:r>
                </w:p>
              </w:tc>
              <w:tc>
                <w:tcPr>
                  <w:tcW w:w="1134" w:type="dxa"/>
                  <w:tcBorders>
                    <w:bottom w:val="single" w:sz="6" w:space="0" w:color="auto"/>
                  </w:tcBorders>
                </w:tcPr>
                <w:p w:rsidR="00817FE9" w:rsidRPr="00390EE3" w:rsidRDefault="00817FE9" w:rsidP="00817FE9">
                  <w:pPr>
                    <w:framePr w:hSpace="180" w:wrap="around" w:vAnchor="text" w:hAnchor="margin" w:xAlign="center" w:y="5"/>
                    <w:jc w:val="center"/>
                  </w:pPr>
                  <w:r>
                    <w:rPr>
                      <w:rFonts w:eastAsiaTheme="minorHAnsi"/>
                    </w:rPr>
                    <w:t>54</w:t>
                  </w:r>
                </w:p>
              </w:tc>
            </w:tr>
            <w:tr w:rsidR="00817FE9" w:rsidRPr="00B44CE1" w:rsidTr="00817FE9">
              <w:tc>
                <w:tcPr>
                  <w:tcW w:w="4650" w:type="dxa"/>
                  <w:gridSpan w:val="4"/>
                </w:tcPr>
                <w:p w:rsidR="00817FE9" w:rsidRPr="00B44CE1" w:rsidRDefault="00817FE9" w:rsidP="00817FE9">
                  <w:pPr>
                    <w:framePr w:hSpace="180" w:wrap="around" w:vAnchor="text" w:hAnchor="margin" w:xAlign="center" w:y="5"/>
                    <w:jc w:val="center"/>
                  </w:pPr>
                  <w:r w:rsidRPr="00B44CE1">
                    <w:t xml:space="preserve"> д. </w:t>
                  </w:r>
                  <w:proofErr w:type="spellStart"/>
                  <w:r w:rsidRPr="00B44CE1">
                    <w:t>Плещеевка</w:t>
                  </w:r>
                  <w:proofErr w:type="spellEnd"/>
                </w:p>
              </w:tc>
            </w:tr>
          </w:tbl>
          <w:p w:rsidR="00817FE9" w:rsidRPr="00B44CE1" w:rsidRDefault="00817FE9" w:rsidP="00817FE9"/>
        </w:tc>
      </w:tr>
    </w:tbl>
    <w:p w:rsidR="00817FE9" w:rsidRDefault="00817FE9" w:rsidP="00817FE9"/>
    <w:p w:rsidR="00817FE9" w:rsidRPr="00AE5635" w:rsidRDefault="00817FE9" w:rsidP="00817FE9">
      <w:pPr>
        <w:autoSpaceDE w:val="0"/>
        <w:autoSpaceDN w:val="0"/>
        <w:ind w:firstLine="709"/>
        <w:outlineLvl w:val="1"/>
      </w:pPr>
    </w:p>
    <w:p w:rsidR="00817FE9" w:rsidRPr="00EB601B" w:rsidRDefault="00817FE9" w:rsidP="00817FE9">
      <w:pPr>
        <w:shd w:val="clear" w:color="auto" w:fill="FFFFFF"/>
      </w:pPr>
    </w:p>
    <w:p w:rsidR="00817FE9" w:rsidRPr="00006917" w:rsidRDefault="00817FE9" w:rsidP="00817FE9"/>
    <w:p w:rsidR="00817FE9" w:rsidRDefault="00817FE9" w:rsidP="00817FE9">
      <w:pPr>
        <w:ind w:firstLine="709"/>
        <w:jc w:val="center"/>
        <w:rPr>
          <w:b/>
        </w:rPr>
      </w:pPr>
      <w:r>
        <w:rPr>
          <w:b/>
        </w:rPr>
        <w:t xml:space="preserve">О внесении </w:t>
      </w:r>
      <w:r w:rsidRPr="00BD7E50">
        <w:rPr>
          <w:b/>
        </w:rPr>
        <w:t xml:space="preserve">изменений в постановление администрации </w:t>
      </w:r>
      <w:proofErr w:type="spellStart"/>
      <w:r w:rsidRPr="00BD7E50">
        <w:rPr>
          <w:b/>
        </w:rPr>
        <w:t>Плещеевского</w:t>
      </w:r>
      <w:proofErr w:type="spellEnd"/>
      <w:r w:rsidRPr="00BD7E50">
        <w:rPr>
          <w:b/>
        </w:rPr>
        <w:t xml:space="preserve"> сельсовета </w:t>
      </w:r>
      <w:proofErr w:type="spellStart"/>
      <w:r w:rsidRPr="00BD7E50">
        <w:rPr>
          <w:b/>
        </w:rPr>
        <w:t>Колышлейского</w:t>
      </w:r>
      <w:proofErr w:type="spellEnd"/>
      <w:r w:rsidRPr="00BD7E50">
        <w:rPr>
          <w:b/>
        </w:rPr>
        <w:t xml:space="preserve"> района Пензенской области от 21.06.2021 № 27 "Об утверждении Административного регламента предоставления муниципальной услуги «Согласование проведения переустройства</w:t>
      </w:r>
      <w:r>
        <w:rPr>
          <w:i/>
        </w:rPr>
        <w:t xml:space="preserve"> </w:t>
      </w:r>
      <w:r w:rsidRPr="00BD7E50">
        <w:rPr>
          <w:b/>
        </w:rPr>
        <w:t xml:space="preserve">и перепланировки </w:t>
      </w:r>
      <w:r>
        <w:rPr>
          <w:b/>
        </w:rPr>
        <w:t xml:space="preserve"> </w:t>
      </w:r>
      <w:r w:rsidRPr="00BD7E50">
        <w:rPr>
          <w:b/>
        </w:rPr>
        <w:t>помещений в многоквартирном доме»</w:t>
      </w:r>
    </w:p>
    <w:p w:rsidR="00817FE9" w:rsidRDefault="00817FE9" w:rsidP="00817FE9">
      <w:pPr>
        <w:ind w:firstLine="709"/>
        <w:jc w:val="center"/>
        <w:rPr>
          <w:b/>
        </w:rPr>
      </w:pPr>
    </w:p>
    <w:p w:rsidR="00817FE9" w:rsidRPr="00AC57A8" w:rsidRDefault="00817FE9" w:rsidP="00817FE9">
      <w:pPr>
        <w:jc w:val="both"/>
        <w:rPr>
          <w:color w:val="000000"/>
        </w:rPr>
      </w:pPr>
      <w:r>
        <w:rPr>
          <w:b/>
        </w:rPr>
        <w:t xml:space="preserve">    </w:t>
      </w:r>
      <w:r w:rsidRPr="00BD7E50">
        <w:rPr>
          <w:lang w:eastAsia="zh-CN"/>
        </w:rPr>
        <w:t xml:space="preserve"> </w:t>
      </w:r>
      <w:r w:rsidRPr="009070DC">
        <w:rPr>
          <w:lang w:eastAsia="zh-CN"/>
        </w:rPr>
        <w:t>На основании Экспертного заключения Правит</w:t>
      </w:r>
      <w:r>
        <w:rPr>
          <w:lang w:eastAsia="zh-CN"/>
        </w:rPr>
        <w:t>ельства Пензенской области от 15.07.2024 года № 2141</w:t>
      </w:r>
      <w:r w:rsidRPr="009070DC">
        <w:rPr>
          <w:lang w:eastAsia="zh-CN"/>
        </w:rPr>
        <w:t>/ОР-2024</w:t>
      </w:r>
      <w:r>
        <w:rPr>
          <w:lang w:eastAsia="zh-CN"/>
        </w:rPr>
        <w:t>,</w:t>
      </w:r>
      <w:r w:rsidRPr="00AC57A8">
        <w:t xml:space="preserve">  </w:t>
      </w:r>
      <w:r>
        <w:rPr>
          <w:color w:val="000000"/>
        </w:rPr>
        <w:t>в</w:t>
      </w:r>
      <w:r w:rsidRPr="00AC57A8">
        <w:rPr>
          <w:color w:val="000000"/>
        </w:rPr>
        <w:t xml:space="preserve"> целях приведения нормативного правового акта в </w:t>
      </w:r>
      <w:r w:rsidRPr="00AC57A8">
        <w:rPr>
          <w:color w:val="000000"/>
        </w:rPr>
        <w:lastRenderedPageBreak/>
        <w:t>соответствие с Федеральным законом от 27.07.2010 № 210 – ФЗ «Об организации предоставления государственных и муниципальных услуг</w:t>
      </w:r>
      <w:r>
        <w:rPr>
          <w:color w:val="000000"/>
        </w:rPr>
        <w:t>,</w:t>
      </w:r>
    </w:p>
    <w:p w:rsidR="00817FE9" w:rsidRDefault="00817FE9" w:rsidP="00817FE9">
      <w:pPr>
        <w:spacing w:before="120" w:after="120"/>
        <w:ind w:firstLine="902"/>
        <w:jc w:val="center"/>
        <w:rPr>
          <w:b/>
        </w:rPr>
      </w:pPr>
      <w:r w:rsidRPr="009070DC">
        <w:rPr>
          <w:b/>
        </w:rPr>
        <w:t xml:space="preserve">Администрация </w:t>
      </w:r>
      <w:proofErr w:type="spellStart"/>
      <w:r w:rsidRPr="009070DC">
        <w:rPr>
          <w:b/>
        </w:rPr>
        <w:t>Плещеевского</w:t>
      </w:r>
      <w:proofErr w:type="spellEnd"/>
      <w:r w:rsidRPr="009070DC">
        <w:rPr>
          <w:b/>
        </w:rPr>
        <w:t xml:space="preserve"> сельсовета постановляет:</w:t>
      </w:r>
    </w:p>
    <w:p w:rsidR="00817FE9" w:rsidRPr="00063E0D" w:rsidRDefault="00817FE9" w:rsidP="00817FE9">
      <w:pPr>
        <w:spacing w:before="120" w:after="120"/>
        <w:jc w:val="both"/>
        <w:rPr>
          <w:b/>
        </w:rPr>
      </w:pPr>
      <w:r>
        <w:rPr>
          <w:b/>
        </w:rPr>
        <w:t xml:space="preserve">    </w:t>
      </w:r>
      <w:r w:rsidRPr="00063E0D">
        <w:t xml:space="preserve">1. Внести в постановление администрации </w:t>
      </w:r>
      <w:proofErr w:type="spellStart"/>
      <w:r w:rsidRPr="00063E0D">
        <w:t>Плещеевского</w:t>
      </w:r>
      <w:proofErr w:type="spellEnd"/>
      <w:r w:rsidRPr="00063E0D">
        <w:t xml:space="preserve"> сельсовета </w:t>
      </w:r>
      <w:proofErr w:type="spellStart"/>
      <w:r w:rsidRPr="00063E0D">
        <w:t>Колышлейского</w:t>
      </w:r>
      <w:proofErr w:type="spellEnd"/>
      <w:r w:rsidRPr="00063E0D">
        <w:t xml:space="preserve"> района Пензенской</w:t>
      </w:r>
      <w:r>
        <w:t xml:space="preserve"> области от 21.06.2021 № 27</w:t>
      </w:r>
      <w:r w:rsidRPr="00063E0D">
        <w:t xml:space="preserve">  " Об утверждении Административного регламента предоставления муниципальной услуги "Согласование проведения переустройства</w:t>
      </w:r>
      <w:r w:rsidRPr="00063E0D">
        <w:rPr>
          <w:i/>
        </w:rPr>
        <w:t xml:space="preserve"> </w:t>
      </w:r>
      <w:r w:rsidRPr="00063E0D">
        <w:t>и перепланировки помещений в многоквартирном доме"следующие изменения:</w:t>
      </w:r>
    </w:p>
    <w:p w:rsidR="00817FE9" w:rsidRDefault="00817FE9" w:rsidP="00817FE9">
      <w:pPr>
        <w:widowControl w:val="0"/>
        <w:autoSpaceDE w:val="0"/>
        <w:autoSpaceDN w:val="0"/>
        <w:jc w:val="both"/>
      </w:pPr>
      <w:r w:rsidRPr="00063E0D">
        <w:t xml:space="preserve">  </w:t>
      </w:r>
      <w:r>
        <w:t xml:space="preserve"> </w:t>
      </w:r>
      <w:r w:rsidRPr="00063E0D">
        <w:t xml:space="preserve">  1.1.Пункт 2.6 Административного регламента изложить в новой редакции:</w:t>
      </w:r>
    </w:p>
    <w:p w:rsidR="00817FE9" w:rsidRDefault="00817FE9" w:rsidP="00817FE9">
      <w:pPr>
        <w:widowControl w:val="0"/>
        <w:autoSpaceDE w:val="0"/>
        <w:autoSpaceDN w:val="0"/>
        <w:jc w:val="both"/>
      </w:pPr>
      <w:r>
        <w:t xml:space="preserve">    </w:t>
      </w:r>
      <w:r w:rsidRPr="00063E0D">
        <w:t xml:space="preserve"> "2.6)</w:t>
      </w:r>
      <w:r w:rsidRPr="00063E0D">
        <w:rPr>
          <w:rFonts w:eastAsia="Calibri"/>
        </w:rPr>
        <w:t xml:space="preserve">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817FE9" w:rsidRPr="007A32E2" w:rsidRDefault="00817FE9" w:rsidP="00817FE9">
      <w:pPr>
        <w:widowControl w:val="0"/>
        <w:autoSpaceDE w:val="0"/>
        <w:autoSpaceDN w:val="0"/>
        <w:jc w:val="both"/>
        <w:rPr>
          <w:rFonts w:eastAsia="Calibri"/>
        </w:rPr>
      </w:pPr>
      <w:r>
        <w:t xml:space="preserve">      </w:t>
      </w:r>
      <w:r w:rsidRPr="00063E0D">
        <w:rPr>
          <w:rFonts w:eastAsia="Calibri"/>
        </w:rPr>
        <w:t xml:space="preserve">Заявление о согласовании проведения переустройства и (или) перепланировки жилого помещения (далее - заявление) по форме, утвержденной </w:t>
      </w:r>
      <w:r>
        <w:rPr>
          <w:rFonts w:eastAsia="Calibri"/>
        </w:rPr>
        <w:t>Приказом Минстроя России от 04.04.2024 № 240/</w:t>
      </w:r>
      <w:proofErr w:type="spellStart"/>
      <w:r>
        <w:rPr>
          <w:rFonts w:eastAsia="Calibri"/>
        </w:rPr>
        <w:t>пр</w:t>
      </w:r>
      <w:proofErr w:type="spellEnd"/>
      <w:r w:rsidRPr="00063E0D">
        <w:rPr>
          <w:rFonts w:eastAsia="Calibri"/>
        </w:rPr>
        <w:t xml:space="preserve"> «Об утверждении формы заявления о переустройст</w:t>
      </w:r>
      <w:r>
        <w:rPr>
          <w:rFonts w:eastAsia="Calibri"/>
        </w:rPr>
        <w:t>ве и (или) перепланировке</w:t>
      </w:r>
      <w:r w:rsidRPr="00063E0D">
        <w:rPr>
          <w:rFonts w:eastAsia="Calibri"/>
        </w:rPr>
        <w:t xml:space="preserve"> помещения </w:t>
      </w:r>
      <w:r>
        <w:rPr>
          <w:rFonts w:eastAsia="Calibri"/>
        </w:rPr>
        <w:t xml:space="preserve">в многоквартирном доме </w:t>
      </w:r>
      <w:r w:rsidRPr="00063E0D">
        <w:rPr>
          <w:rFonts w:eastAsia="Calibri"/>
        </w:rPr>
        <w:t xml:space="preserve">и формы документа, подтверждающего принятие решения о согласовании </w:t>
      </w:r>
      <w:r>
        <w:rPr>
          <w:rFonts w:eastAsia="Calibri"/>
        </w:rPr>
        <w:t>или об отказе в согласовании переустройства и (или) перепланировки помещения в многоквартирном доме</w:t>
      </w:r>
      <w:r w:rsidRPr="00063E0D">
        <w:rPr>
          <w:rFonts w:eastAsia="Calibri"/>
        </w:rPr>
        <w:t>».</w:t>
      </w:r>
    </w:p>
    <w:p w:rsidR="00817FE9" w:rsidRDefault="00817FE9" w:rsidP="00817FE9">
      <w:pPr>
        <w:tabs>
          <w:tab w:val="left" w:pos="851"/>
        </w:tabs>
        <w:jc w:val="both"/>
        <w:rPr>
          <w:rFonts w:eastAsia="Calibri"/>
        </w:rPr>
      </w:pPr>
      <w:r>
        <w:rPr>
          <w:rFonts w:eastAsia="Calibri"/>
        </w:rPr>
        <w:t xml:space="preserve">     1.2. Подпункт 1 и 2 пункта 2.3 Административного регламента изложить в новой редакции:</w:t>
      </w:r>
    </w:p>
    <w:p w:rsidR="00817FE9" w:rsidRPr="00276EFC" w:rsidRDefault="00817FE9" w:rsidP="00817FE9">
      <w:pPr>
        <w:tabs>
          <w:tab w:val="left" w:pos="851"/>
        </w:tabs>
        <w:jc w:val="both"/>
        <w:rPr>
          <w:rFonts w:eastAsia="Calibri"/>
        </w:rPr>
      </w:pPr>
      <w:r w:rsidRPr="00276EFC">
        <w:rPr>
          <w:rFonts w:eastAsia="Calibri"/>
        </w:rPr>
        <w:t xml:space="preserve">   </w:t>
      </w:r>
      <w:r>
        <w:rPr>
          <w:rFonts w:eastAsia="Calibri"/>
        </w:rPr>
        <w:t xml:space="preserve"> </w:t>
      </w:r>
      <w:r w:rsidRPr="00276EFC">
        <w:rPr>
          <w:rFonts w:eastAsia="Calibri"/>
        </w:rPr>
        <w:t>"2.3) Результатом предоставления муниципальной услуги является:</w:t>
      </w:r>
    </w:p>
    <w:p w:rsidR="00817FE9" w:rsidRDefault="00817FE9" w:rsidP="00817FE9">
      <w:pPr>
        <w:pStyle w:val="ConsPlusNonforma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7759C">
        <w:rPr>
          <w:rFonts w:ascii="Times New Roman" w:eastAsia="Calibri" w:hAnsi="Times New Roman" w:cs="Times New Roman"/>
          <w:sz w:val="24"/>
          <w:szCs w:val="24"/>
        </w:rPr>
        <w:t>- решение</w:t>
      </w:r>
      <w:r w:rsidRPr="0067759C">
        <w:rPr>
          <w:rFonts w:ascii="Times New Roman" w:hAnsi="Times New Roman" w:cs="Times New Roman"/>
          <w:sz w:val="24"/>
          <w:szCs w:val="24"/>
        </w:rPr>
        <w:t xml:space="preserve"> о согласовании или об отказе в согласовании переустройства  и (или) перепланировки помещения в многоквартирном доме</w:t>
      </w:r>
      <w:r>
        <w:rPr>
          <w:rFonts w:ascii="Times New Roman" w:hAnsi="Times New Roman" w:cs="Times New Roman"/>
          <w:sz w:val="24"/>
          <w:szCs w:val="24"/>
        </w:rPr>
        <w:t xml:space="preserve"> по форме, </w:t>
      </w:r>
      <w:r w:rsidRPr="0067759C">
        <w:rPr>
          <w:rFonts w:ascii="Times New Roman" w:eastAsia="Calibri" w:hAnsi="Times New Roman" w:cs="Times New Roman"/>
          <w:sz w:val="24"/>
          <w:szCs w:val="24"/>
        </w:rPr>
        <w:t xml:space="preserve">утвержденной </w:t>
      </w:r>
      <w:r>
        <w:rPr>
          <w:rFonts w:ascii="Times New Roman" w:eastAsia="Calibri" w:hAnsi="Times New Roman" w:cs="Times New Roman"/>
          <w:sz w:val="24"/>
          <w:szCs w:val="24"/>
        </w:rPr>
        <w:t xml:space="preserve"> Приказом                  </w:t>
      </w:r>
      <w:r w:rsidRPr="0067759C">
        <w:rPr>
          <w:rFonts w:ascii="Times New Roman" w:eastAsia="Calibri" w:hAnsi="Times New Roman" w:cs="Times New Roman"/>
          <w:sz w:val="24"/>
          <w:szCs w:val="24"/>
        </w:rPr>
        <w:t xml:space="preserve"> Минстроя России от 04.04.2024 № 240/</w:t>
      </w:r>
      <w:proofErr w:type="spellStart"/>
      <w:r w:rsidRPr="0067759C">
        <w:rPr>
          <w:rFonts w:ascii="Times New Roman" w:eastAsia="Calibri" w:hAnsi="Times New Roman" w:cs="Times New Roman"/>
          <w:sz w:val="24"/>
          <w:szCs w:val="24"/>
        </w:rPr>
        <w:t>пр</w:t>
      </w:r>
      <w:proofErr w:type="spellEnd"/>
      <w:r>
        <w:rPr>
          <w:rFonts w:ascii="Times New Roman" w:eastAsia="Calibri" w:hAnsi="Times New Roman" w:cs="Times New Roman"/>
          <w:sz w:val="24"/>
          <w:szCs w:val="24"/>
        </w:rPr>
        <w:t xml:space="preserve"> ".</w:t>
      </w:r>
    </w:p>
    <w:p w:rsidR="00817FE9" w:rsidRDefault="00817FE9" w:rsidP="00817FE9">
      <w:pPr>
        <w:pStyle w:val="ConsPlusNonforma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1.3. Подпункт 2.6.</w:t>
      </w:r>
      <w:r w:rsidRPr="00CC0675">
        <w:rPr>
          <w:rFonts w:ascii="Times New Roman" w:eastAsia="Calibri" w:hAnsi="Times New Roman" w:cs="Times New Roman"/>
          <w:sz w:val="24"/>
          <w:szCs w:val="24"/>
        </w:rPr>
        <w:t xml:space="preserve">1 пункта 2.6 </w:t>
      </w:r>
      <w:r w:rsidRPr="00576A00">
        <w:rPr>
          <w:rFonts w:ascii="Times New Roman" w:hAnsi="Times New Roman" w:cs="Times New Roman"/>
          <w:sz w:val="24"/>
          <w:szCs w:val="24"/>
        </w:rPr>
        <w:t>Административного регламента</w:t>
      </w:r>
      <w:r w:rsidRPr="00063E0D">
        <w:t xml:space="preserve"> </w:t>
      </w:r>
      <w:r w:rsidRPr="00CC0675">
        <w:rPr>
          <w:rFonts w:ascii="Times New Roman" w:eastAsia="Calibri" w:hAnsi="Times New Roman" w:cs="Times New Roman"/>
          <w:sz w:val="24"/>
          <w:szCs w:val="24"/>
        </w:rPr>
        <w:t>изложить в новой редакции:</w:t>
      </w:r>
      <w:r>
        <w:rPr>
          <w:rFonts w:ascii="Times New Roman" w:eastAsia="Calibri" w:hAnsi="Times New Roman" w:cs="Times New Roman"/>
          <w:sz w:val="24"/>
          <w:szCs w:val="24"/>
        </w:rPr>
        <w:t xml:space="preserve">                                                      </w:t>
      </w:r>
    </w:p>
    <w:p w:rsidR="00817FE9" w:rsidRPr="007A32E2" w:rsidRDefault="00817FE9" w:rsidP="00817FE9">
      <w:pPr>
        <w:pStyle w:val="ConsPlusNonforma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"2.6.1)</w:t>
      </w:r>
      <w:r w:rsidRPr="00CC0675">
        <w:rPr>
          <w:color w:val="FF0000"/>
          <w:sz w:val="24"/>
          <w:szCs w:val="24"/>
        </w:rPr>
        <w:t xml:space="preserve"> </w:t>
      </w:r>
      <w:r w:rsidRPr="007A32E2">
        <w:rPr>
          <w:rFonts w:ascii="Times New Roman" w:eastAsia="Calibri" w:hAnsi="Times New Roman" w:cs="Times New Roman"/>
          <w:sz w:val="24"/>
          <w:szCs w:val="24"/>
        </w:rPr>
        <w:t>Исчерпывающий перечень документов, необходимых для предоставления муниципальной услуги, которые заявитель должен представить самостоятельно:</w:t>
      </w:r>
      <w:r w:rsidRPr="00CC0675">
        <w:rPr>
          <w:rFonts w:eastAsia="Calibri"/>
          <w:sz w:val="24"/>
          <w:szCs w:val="24"/>
        </w:rPr>
        <w:t xml:space="preserve">                                                     </w:t>
      </w:r>
    </w:p>
    <w:p w:rsidR="00817FE9" w:rsidRDefault="00817FE9" w:rsidP="00AB0DDD">
      <w:pPr>
        <w:pStyle w:val="a5"/>
        <w:shd w:val="clear" w:color="auto" w:fill="FFFFFF"/>
        <w:spacing w:before="240" w:beforeAutospacing="0" w:after="240" w:afterAutospacing="0"/>
      </w:pPr>
      <w:r>
        <w:rPr>
          <w:rFonts w:eastAsia="Calibri"/>
        </w:rPr>
        <w:t xml:space="preserve"> </w:t>
      </w:r>
      <w:r w:rsidRPr="00CC0675">
        <w:t>1) заявление о переустройстве и (или) перепланировке по форме, утвержденной уполномоченным Правительством Российской Федерации федеральным органом исполнительной власти;</w:t>
      </w:r>
      <w:r>
        <w:t xml:space="preserve">                                                                                                                                    2) правоустанавливающие </w:t>
      </w:r>
      <w:r w:rsidRPr="00CC0675">
        <w:t xml:space="preserve">документы на переустраиваемое и (или) </w:t>
      </w:r>
      <w:proofErr w:type="spellStart"/>
      <w:r w:rsidRPr="00CC0675">
        <w:t>перепланируемое</w:t>
      </w:r>
      <w:proofErr w:type="spellEnd"/>
      <w:r w:rsidRPr="00CC0675">
        <w:t xml:space="preserve"> помещение в многоквартирном доме (подлинники или засвидетельствованные в нотариальном порядке копии);</w:t>
      </w:r>
      <w:r>
        <w:t xml:space="preserve">                                                                                                                    3) подготовленный</w:t>
      </w:r>
      <w:r w:rsidRPr="00CC0675">
        <w:t xml:space="preserve"> и оформленный в установленном порядке проект переустройства и (или) перепланировки переустраиваемого и (или) </w:t>
      </w:r>
      <w:proofErr w:type="spellStart"/>
      <w:r w:rsidRPr="00CC0675">
        <w:t>перепланируемого</w:t>
      </w:r>
      <w:proofErr w:type="spellEnd"/>
      <w:r w:rsidRPr="00CC0675">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настоящего Кодекса;</w:t>
      </w:r>
      <w:r>
        <w:t xml:space="preserve">                                                                                                                                                         4) технический </w:t>
      </w:r>
      <w:r w:rsidRPr="00CC0675">
        <w:t xml:space="preserve"> паспорт переустраиваемого и (или) </w:t>
      </w:r>
      <w:proofErr w:type="spellStart"/>
      <w:r w:rsidRPr="00CC0675">
        <w:t>перепланируемого</w:t>
      </w:r>
      <w:proofErr w:type="spellEnd"/>
      <w:r w:rsidRPr="00CC0675">
        <w:t xml:space="preserve"> помещения в многоквартирном доме;</w:t>
      </w:r>
      <w:r>
        <w:t xml:space="preserve">                                                                                                                                5) согласие в</w:t>
      </w:r>
      <w:r w:rsidRPr="00CC0675">
        <w:t xml:space="preserve">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CC0675">
        <w:t>перепланируемое</w:t>
      </w:r>
      <w:proofErr w:type="spellEnd"/>
      <w:r w:rsidRPr="00CC0675">
        <w:t xml:space="preserve"> жилое помещение на основании договора социального найма (в случае, если заявителем является уполномоченный </w:t>
      </w:r>
      <w:proofErr w:type="spellStart"/>
      <w:r w:rsidRPr="00CC0675">
        <w:t>наймодателем</w:t>
      </w:r>
      <w:proofErr w:type="spellEnd"/>
      <w:r w:rsidRPr="00CC0675">
        <w:t xml:space="preserve"> на представление предусмотренных настоящим пунктом документов наниматель переустраиваемого и (или) </w:t>
      </w:r>
      <w:proofErr w:type="spellStart"/>
      <w:r w:rsidRPr="00CC0675">
        <w:t>перепланируемого</w:t>
      </w:r>
      <w:proofErr w:type="spellEnd"/>
      <w:r w:rsidRPr="00CC0675">
        <w:t xml:space="preserve"> жилого помещения по договору социального найма);</w:t>
      </w:r>
      <w:r>
        <w:t xml:space="preserve">                                            6) заключение</w:t>
      </w:r>
      <w:r w:rsidRPr="00CC0675">
        <w:t xml:space="preserve">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817FE9" w:rsidRDefault="00817FE9" w:rsidP="00817FE9">
      <w:pPr>
        <w:pStyle w:val="a5"/>
        <w:shd w:val="clear" w:color="auto" w:fill="FFFFFF"/>
        <w:spacing w:before="240" w:beforeAutospacing="0" w:after="240" w:afterAutospacing="0"/>
        <w:jc w:val="both"/>
      </w:pPr>
      <w:r>
        <w:lastRenderedPageBreak/>
        <w:t xml:space="preserve"> 1.4. Пункт 3 Постановления изложить в следующей редакции:                                         "3)Опубликовать</w:t>
      </w:r>
      <w:r w:rsidRPr="00F3213D">
        <w:rPr>
          <w:rFonts w:eastAsia="Lucida Sans Unicode"/>
          <w:color w:val="000000" w:themeColor="text1"/>
          <w:kern w:val="2"/>
        </w:rPr>
        <w:t xml:space="preserve"> </w:t>
      </w:r>
      <w:r w:rsidRPr="00F3213D">
        <w:t xml:space="preserve">настоящее постановление в информационном бюллетене «Информационный вестник </w:t>
      </w:r>
      <w:proofErr w:type="spellStart"/>
      <w:r w:rsidRPr="00F3213D">
        <w:t>Плещеевского</w:t>
      </w:r>
      <w:proofErr w:type="spellEnd"/>
      <w:r w:rsidRPr="00F3213D">
        <w:t xml:space="preserve"> сельсовета </w:t>
      </w:r>
      <w:proofErr w:type="spellStart"/>
      <w:r w:rsidRPr="00F3213D">
        <w:t>Колышлейского</w:t>
      </w:r>
      <w:proofErr w:type="spellEnd"/>
      <w:r w:rsidRPr="00F3213D">
        <w:t xml:space="preserve"> района Пензенской области»</w:t>
      </w:r>
      <w:r w:rsidRPr="00793BCC">
        <w:rPr>
          <w:rFonts w:eastAsia="Lucida Sans Unicode"/>
          <w:color w:val="000000" w:themeColor="text1"/>
          <w:kern w:val="2"/>
        </w:rPr>
        <w:t xml:space="preserve"> </w:t>
      </w:r>
      <w:r>
        <w:rPr>
          <w:position w:val="-2"/>
        </w:rPr>
        <w:t>и на официальной странице</w:t>
      </w:r>
      <w:r w:rsidRPr="00AB7BE2">
        <w:rPr>
          <w:position w:val="-2"/>
        </w:rPr>
        <w:t xml:space="preserve"> </w:t>
      </w:r>
      <w:r w:rsidRPr="00AB7BE2">
        <w:t xml:space="preserve"> </w:t>
      </w:r>
      <w:proofErr w:type="spellStart"/>
      <w:r w:rsidRPr="00AB7BE2">
        <w:t>Плещеевского</w:t>
      </w:r>
      <w:proofErr w:type="spellEnd"/>
      <w:r w:rsidRPr="00AB7BE2">
        <w:t xml:space="preserve"> сельсовета официального сайта Администрации </w:t>
      </w:r>
      <w:proofErr w:type="spellStart"/>
      <w:r w:rsidRPr="00AB7BE2">
        <w:t>Колышлейского</w:t>
      </w:r>
      <w:proofErr w:type="spellEnd"/>
      <w:r w:rsidRPr="00AB7BE2">
        <w:t xml:space="preserve"> района Пензенской области в сети Интернет https://kolyshley.pnzreg.ru/selsovety/pleshcheevskiy-selsovet/</w:t>
      </w:r>
      <w:r>
        <w:t>.</w:t>
      </w:r>
    </w:p>
    <w:p w:rsidR="00817FE9" w:rsidRDefault="00817FE9" w:rsidP="00817FE9">
      <w:pPr>
        <w:pStyle w:val="a5"/>
        <w:shd w:val="clear" w:color="auto" w:fill="FFFFFF"/>
        <w:spacing w:before="240" w:beforeAutospacing="0" w:after="240" w:afterAutospacing="0"/>
        <w:jc w:val="both"/>
        <w:rPr>
          <w:position w:val="-2"/>
        </w:rPr>
      </w:pPr>
      <w:r>
        <w:t xml:space="preserve"> 1.5. Подпункт 1.3.4 пункта 1.3 </w:t>
      </w:r>
      <w:r w:rsidRPr="00063E0D">
        <w:t xml:space="preserve">Административного регламента </w:t>
      </w:r>
      <w:r>
        <w:t xml:space="preserve">изложить в следующей редакции:                                                                                                                                                      "1.3.4)  </w:t>
      </w:r>
      <w:r w:rsidRPr="00AB7BE2">
        <w:rPr>
          <w:position w:val="-2"/>
        </w:rPr>
        <w:t>Посредством размещения информации</w:t>
      </w:r>
      <w:r>
        <w:rPr>
          <w:position w:val="-2"/>
        </w:rPr>
        <w:t xml:space="preserve"> на официальной странице</w:t>
      </w:r>
      <w:r w:rsidRPr="00AB7BE2">
        <w:rPr>
          <w:position w:val="-2"/>
        </w:rPr>
        <w:t xml:space="preserve"> </w:t>
      </w:r>
      <w:r w:rsidRPr="00AB7BE2">
        <w:t xml:space="preserve"> </w:t>
      </w:r>
      <w:proofErr w:type="spellStart"/>
      <w:r w:rsidRPr="00AB7BE2">
        <w:t>Плещеевского</w:t>
      </w:r>
      <w:proofErr w:type="spellEnd"/>
      <w:r w:rsidRPr="00AB7BE2">
        <w:t xml:space="preserve"> сельсовета официального сайта Администрации </w:t>
      </w:r>
      <w:proofErr w:type="spellStart"/>
      <w:r w:rsidRPr="00AB7BE2">
        <w:t>Колышлейского</w:t>
      </w:r>
      <w:proofErr w:type="spellEnd"/>
      <w:r w:rsidRPr="00AB7BE2">
        <w:t xml:space="preserve"> района Пензенской области в сети Интернет https://kolyshley.pnzreg.ru/selsovety/pleshcheevskiy-selsovet/</w:t>
      </w:r>
      <w:hyperlink r:id="rId11" w:history="1"/>
      <w:r w:rsidRPr="00AB7BE2">
        <w:t xml:space="preserve"> </w:t>
      </w:r>
      <w:r w:rsidRPr="00AB7BE2">
        <w:rPr>
          <w:position w:val="-2"/>
        </w:rPr>
        <w:t>(далее - официальный сайт Администрации)</w:t>
      </w:r>
      <w:r>
        <w:rPr>
          <w:position w:val="-2"/>
        </w:rPr>
        <w:t xml:space="preserve"> </w:t>
      </w:r>
      <w:r w:rsidRPr="00E95114">
        <w:rPr>
          <w:color w:val="000000"/>
        </w:rPr>
        <w:t xml:space="preserve"> </w:t>
      </w:r>
      <w:r w:rsidRPr="003012B5">
        <w:rPr>
          <w:color w:val="000000"/>
        </w:rPr>
        <w:t xml:space="preserve">в федеральной государственной информационной системе «Единый портал государственных и муниципальных услуг (функций)» </w:t>
      </w:r>
      <w:r w:rsidRPr="003012B5">
        <w:rPr>
          <w:color w:val="000000"/>
          <w:lang w:eastAsia="en-US"/>
        </w:rPr>
        <w:t>(</w:t>
      </w:r>
      <w:hyperlink r:id="rId12" w:history="1">
        <w:r w:rsidRPr="00817FE9">
          <w:rPr>
            <w:rStyle w:val="a8"/>
            <w:color w:val="auto"/>
            <w:lang w:val="en-US" w:eastAsia="en-US"/>
          </w:rPr>
          <w:t>www</w:t>
        </w:r>
        <w:r w:rsidRPr="00817FE9">
          <w:rPr>
            <w:rStyle w:val="a8"/>
            <w:color w:val="auto"/>
            <w:lang w:eastAsia="en-US"/>
          </w:rPr>
          <w:t>.</w:t>
        </w:r>
        <w:r w:rsidRPr="00817FE9">
          <w:rPr>
            <w:rStyle w:val="a8"/>
            <w:color w:val="auto"/>
            <w:lang w:val="en-US" w:eastAsia="en-US"/>
          </w:rPr>
          <w:t>gosuslugi</w:t>
        </w:r>
        <w:r w:rsidRPr="00817FE9">
          <w:rPr>
            <w:rStyle w:val="a8"/>
            <w:color w:val="auto"/>
            <w:lang w:eastAsia="en-US"/>
          </w:rPr>
          <w:t>.</w:t>
        </w:r>
        <w:r w:rsidRPr="00817FE9">
          <w:rPr>
            <w:rStyle w:val="a8"/>
            <w:color w:val="auto"/>
            <w:lang w:val="en-US" w:eastAsia="en-US"/>
          </w:rPr>
          <w:t>ru</w:t>
        </w:r>
      </w:hyperlink>
      <w:r w:rsidRPr="00817FE9">
        <w:rPr>
          <w:lang w:eastAsia="en-US"/>
        </w:rPr>
        <w:t>)</w:t>
      </w:r>
      <w:r w:rsidRPr="003012B5">
        <w:rPr>
          <w:color w:val="000000"/>
          <w:lang w:eastAsia="en-US"/>
        </w:rPr>
        <w:t xml:space="preserve"> </w:t>
      </w:r>
      <w:r w:rsidRPr="003012B5">
        <w:rPr>
          <w:color w:val="000000"/>
        </w:rPr>
        <w:t xml:space="preserve">(далее - Единый портал) и (или) в </w:t>
      </w:r>
      <w:r>
        <w:rPr>
          <w:color w:val="000000"/>
        </w:rPr>
        <w:t>модуле государственной информационной системы «Комплексная система предоставления государственных и муниципальных услуг Пензенской области</w:t>
      </w:r>
      <w:r>
        <w:rPr>
          <w:color w:val="212121"/>
        </w:rPr>
        <w:t>»</w:t>
      </w:r>
      <w:r w:rsidRPr="00475DBD">
        <w:rPr>
          <w:color w:val="FF0000"/>
        </w:rPr>
        <w:t xml:space="preserve"> </w:t>
      </w:r>
      <w:r w:rsidRPr="00475DBD">
        <w:t>(https://gosuslugi.pnzreg.ru)»</w:t>
      </w:r>
      <w:r w:rsidRPr="00475DBD">
        <w:rPr>
          <w:position w:val="-2"/>
        </w:rPr>
        <w:t>.</w:t>
      </w:r>
    </w:p>
    <w:p w:rsidR="00817FE9" w:rsidRDefault="00817FE9" w:rsidP="00817FE9">
      <w:pPr>
        <w:pStyle w:val="a5"/>
        <w:shd w:val="clear" w:color="auto" w:fill="FFFFFF"/>
        <w:spacing w:before="240" w:beforeAutospacing="0" w:after="240" w:afterAutospacing="0"/>
        <w:jc w:val="both"/>
      </w:pPr>
      <w:r>
        <w:rPr>
          <w:position w:val="-2"/>
        </w:rPr>
        <w:t xml:space="preserve"> </w:t>
      </w:r>
      <w:r>
        <w:t xml:space="preserve">  1.6. Преамбулу Постановления</w:t>
      </w:r>
      <w:r w:rsidRPr="00C61697">
        <w:rPr>
          <w:position w:val="-2"/>
        </w:rPr>
        <w:t>"</w:t>
      </w:r>
      <w:r w:rsidRPr="00C61697">
        <w:t xml:space="preserve"> Об утверждении административного регламента предоставления</w:t>
      </w:r>
      <w:r>
        <w:t xml:space="preserve"> </w:t>
      </w:r>
      <w:r w:rsidRPr="00C61697">
        <w:t xml:space="preserve">муниципальной </w:t>
      </w:r>
      <w:r>
        <w:t>услуги "Согласование проведения переустройства и (или) перепланировки помещения в многоквартирном доме".</w:t>
      </w:r>
    </w:p>
    <w:p w:rsidR="00817FE9" w:rsidRDefault="00817FE9" w:rsidP="00817FE9">
      <w:pPr>
        <w:jc w:val="both"/>
      </w:pPr>
      <w:r>
        <w:t xml:space="preserve">   1.7. Пункт 1 постановления изложить в следующей редакции:</w:t>
      </w:r>
    </w:p>
    <w:p w:rsidR="00817FE9" w:rsidRDefault="00817FE9" w:rsidP="00817FE9">
      <w:pPr>
        <w:jc w:val="both"/>
      </w:pPr>
      <w:r>
        <w:t xml:space="preserve">   "1)</w:t>
      </w:r>
      <w:r w:rsidRPr="00C61697">
        <w:t xml:space="preserve"> </w:t>
      </w:r>
      <w:r>
        <w:t>Утвердить прилагаемый А</w:t>
      </w:r>
      <w:r w:rsidRPr="00C61697">
        <w:t xml:space="preserve">дминистративный </w:t>
      </w:r>
      <w:hyperlink r:id="rId13" w:anchor="P31" w:history="1">
        <w:r w:rsidRPr="00C61697">
          <w:t>регламент</w:t>
        </w:r>
      </w:hyperlink>
      <w:r w:rsidRPr="00C61697">
        <w:t xml:space="preserve"> предоставления му</w:t>
      </w:r>
      <w:r>
        <w:t xml:space="preserve">ниципальной услуги "Согласование проведения переустройства и (или) перепланировки помещения в многоквартирном доме". </w:t>
      </w:r>
    </w:p>
    <w:p w:rsidR="00817FE9" w:rsidRDefault="00817FE9" w:rsidP="00817FE9">
      <w:pPr>
        <w:jc w:val="both"/>
      </w:pPr>
      <w:r>
        <w:t xml:space="preserve">    1.8.</w:t>
      </w:r>
      <w:r w:rsidRPr="00806810">
        <w:t xml:space="preserve"> </w:t>
      </w:r>
      <w:r>
        <w:t>Преамбулу административного регламента изложить в следующей редакции:</w:t>
      </w:r>
    </w:p>
    <w:p w:rsidR="00817FE9" w:rsidRDefault="00817FE9" w:rsidP="00817FE9">
      <w:pPr>
        <w:jc w:val="both"/>
      </w:pPr>
      <w:r w:rsidRPr="000434BE">
        <w:t>"</w:t>
      </w:r>
      <w:r w:rsidRPr="000434BE">
        <w:rPr>
          <w:bCs/>
        </w:rPr>
        <w:t xml:space="preserve"> Административный  регламент </w:t>
      </w:r>
      <w:r w:rsidRPr="000434BE">
        <w:t>предоставления</w:t>
      </w:r>
      <w:r>
        <w:t xml:space="preserve"> муниципальной услуги"Согласование </w:t>
      </w:r>
      <w:r w:rsidRPr="00806810">
        <w:t xml:space="preserve">проведения переустройства и (или) перепланировки помещения в многоквартирном доме".  </w:t>
      </w:r>
    </w:p>
    <w:p w:rsidR="00817FE9" w:rsidRDefault="00817FE9" w:rsidP="00817FE9">
      <w:pPr>
        <w:jc w:val="both"/>
      </w:pPr>
      <w:r>
        <w:t xml:space="preserve">  </w:t>
      </w:r>
      <w:r w:rsidRPr="00806810">
        <w:t>1.9. Пункт 1.1.Административного регламента изложить в следующей редакции:</w:t>
      </w:r>
      <w:r>
        <w:t xml:space="preserve">                          </w:t>
      </w:r>
      <w:r w:rsidRPr="00806810">
        <w:t xml:space="preserve"> "1.1) Административный регламент предоставления муниципальной услуги «Согласование проведения переустройства и перепланировки помещения в многоквартирном доме» (далее - Административный регламент) устанавливает порядок и стандарт предоставления муниципальной услуги «Согласование проведения переустройства и перепланировки помещения в многоквартирном доме» (далее - муниципальная услуга), определяет сроки и последовательность административных процедур (действий) администрации </w:t>
      </w:r>
      <w:proofErr w:type="spellStart"/>
      <w:r w:rsidRPr="00806810">
        <w:t>Плещеевского</w:t>
      </w:r>
      <w:proofErr w:type="spellEnd"/>
      <w:r w:rsidRPr="00806810">
        <w:t xml:space="preserve"> сельсовета </w:t>
      </w:r>
      <w:proofErr w:type="spellStart"/>
      <w:r w:rsidRPr="00806810">
        <w:t>Колышлейского</w:t>
      </w:r>
      <w:proofErr w:type="spellEnd"/>
      <w:r w:rsidRPr="00806810">
        <w:t xml:space="preserve"> района Пензенской области (далее - Администрация) при предоставлении муниципальной услуги.</w:t>
      </w:r>
    </w:p>
    <w:p w:rsidR="00817FE9" w:rsidRDefault="00817FE9" w:rsidP="00817FE9">
      <w:pPr>
        <w:jc w:val="both"/>
      </w:pPr>
      <w:r>
        <w:t xml:space="preserve">    2.</w:t>
      </w:r>
      <w:r w:rsidRPr="00D60BA0">
        <w:t xml:space="preserve"> Опубликовать настоящее постановление в информационном бюллетене «Информационный вестник </w:t>
      </w:r>
      <w:proofErr w:type="spellStart"/>
      <w:r>
        <w:t>Плещее</w:t>
      </w:r>
      <w:r w:rsidRPr="00D60BA0">
        <w:t>вского</w:t>
      </w:r>
      <w:proofErr w:type="spellEnd"/>
      <w:r w:rsidRPr="00D60BA0">
        <w:t xml:space="preserve"> сельсовета» </w:t>
      </w:r>
      <w:proofErr w:type="spellStart"/>
      <w:r w:rsidRPr="00D60BA0">
        <w:t>Колышлейского</w:t>
      </w:r>
      <w:proofErr w:type="spellEnd"/>
      <w:r w:rsidRPr="00D60BA0">
        <w:t xml:space="preserve"> района Пензенской области</w:t>
      </w:r>
      <w:r>
        <w:t xml:space="preserve"> и на официальной странице </w:t>
      </w:r>
      <w:proofErr w:type="spellStart"/>
      <w:r>
        <w:t>Плещеевского</w:t>
      </w:r>
      <w:proofErr w:type="spellEnd"/>
      <w:r>
        <w:t xml:space="preserve"> сельсовета</w:t>
      </w:r>
      <w:r w:rsidRPr="00793BCC">
        <w:rPr>
          <w:rFonts w:eastAsia="Lucida Sans Unicode"/>
          <w:color w:val="000000" w:themeColor="text1"/>
          <w:kern w:val="2"/>
        </w:rPr>
        <w:t xml:space="preserve"> </w:t>
      </w:r>
      <w:r w:rsidRPr="00AB7BE2">
        <w:t xml:space="preserve"> официального сайта Администрации </w:t>
      </w:r>
      <w:proofErr w:type="spellStart"/>
      <w:r w:rsidRPr="00AB7BE2">
        <w:t>Колышлейского</w:t>
      </w:r>
      <w:proofErr w:type="spellEnd"/>
      <w:r w:rsidRPr="00AB7BE2">
        <w:t xml:space="preserve"> района Пензенской области в сети Интернет https://kolyshley.pnzreg.ru/selsovety/pleshcheevskiy-selsovet/</w:t>
      </w:r>
      <w:r w:rsidRPr="00D60BA0">
        <w:t>.</w:t>
      </w:r>
    </w:p>
    <w:p w:rsidR="00817FE9" w:rsidRDefault="00817FE9" w:rsidP="00817FE9">
      <w:pPr>
        <w:jc w:val="both"/>
      </w:pPr>
      <w:r>
        <w:rPr>
          <w:rFonts w:eastAsia="Calibri"/>
        </w:rPr>
        <w:t xml:space="preserve">   3</w:t>
      </w:r>
      <w:r w:rsidRPr="00D60BA0">
        <w:rPr>
          <w:rFonts w:eastAsia="Calibri"/>
        </w:rPr>
        <w:t xml:space="preserve">. Настоящее постановление вступает в силу </w:t>
      </w:r>
      <w:r w:rsidRPr="00084C1A">
        <w:t>на следующий день после дня его официального опубликования.</w:t>
      </w:r>
    </w:p>
    <w:p w:rsidR="00817FE9" w:rsidRPr="00817FE9" w:rsidRDefault="00817FE9" w:rsidP="00817FE9">
      <w:r>
        <w:rPr>
          <w:rFonts w:eastAsia="Calibri"/>
        </w:rPr>
        <w:t xml:space="preserve">   4</w:t>
      </w:r>
      <w:r w:rsidRPr="00D60BA0">
        <w:rPr>
          <w:rFonts w:eastAsia="Calibri"/>
        </w:rPr>
        <w:t xml:space="preserve">. Контроль за исполнением постановления возложить на главу администрации </w:t>
      </w:r>
      <w:proofErr w:type="spellStart"/>
      <w:r>
        <w:rPr>
          <w:rFonts w:eastAsia="Calibri"/>
        </w:rPr>
        <w:t>Плещее</w:t>
      </w:r>
      <w:r w:rsidRPr="00D60BA0">
        <w:rPr>
          <w:rFonts w:eastAsia="Calibri"/>
        </w:rPr>
        <w:t>вского</w:t>
      </w:r>
      <w:proofErr w:type="spellEnd"/>
      <w:r w:rsidRPr="00D60BA0">
        <w:rPr>
          <w:rFonts w:eastAsia="Calibri"/>
        </w:rPr>
        <w:t xml:space="preserve"> сельсовета </w:t>
      </w:r>
      <w:proofErr w:type="spellStart"/>
      <w:r w:rsidRPr="00D60BA0">
        <w:rPr>
          <w:rFonts w:eastAsia="Calibri"/>
        </w:rPr>
        <w:t>Колышлейского</w:t>
      </w:r>
      <w:proofErr w:type="spellEnd"/>
      <w:r w:rsidRPr="00D60BA0">
        <w:rPr>
          <w:rFonts w:eastAsia="Calibri"/>
        </w:rPr>
        <w:t xml:space="preserve">  района Пензенской области.</w:t>
      </w:r>
    </w:p>
    <w:p w:rsidR="00817FE9" w:rsidRDefault="00817FE9" w:rsidP="00817FE9">
      <w:pPr>
        <w:pStyle w:val="aa"/>
        <w:tabs>
          <w:tab w:val="left" w:pos="10891"/>
        </w:tabs>
        <w:ind w:firstLine="540"/>
        <w:rPr>
          <w:rFonts w:ascii="Times New Roman" w:eastAsia="Calibri" w:hAnsi="Times New Roman" w:cs="Times New Roman"/>
          <w:b w:val="0"/>
          <w:szCs w:val="24"/>
        </w:rPr>
      </w:pPr>
    </w:p>
    <w:p w:rsidR="00817FE9" w:rsidRPr="00D60BA0" w:rsidRDefault="00817FE9" w:rsidP="00817FE9">
      <w:pPr>
        <w:pStyle w:val="aa"/>
        <w:tabs>
          <w:tab w:val="left" w:pos="10891"/>
        </w:tabs>
        <w:ind w:firstLine="540"/>
        <w:rPr>
          <w:rFonts w:ascii="Times New Roman" w:eastAsia="Calibri" w:hAnsi="Times New Roman" w:cs="Times New Roman"/>
          <w:b w:val="0"/>
          <w:szCs w:val="24"/>
        </w:rPr>
      </w:pPr>
      <w:r>
        <w:rPr>
          <w:rFonts w:ascii="Times New Roman" w:eastAsia="Calibri" w:hAnsi="Times New Roman" w:cs="Times New Roman"/>
          <w:b w:val="0"/>
          <w:szCs w:val="24"/>
        </w:rPr>
        <w:t>Глава администрации:                                                                       Е.А.Караваева</w:t>
      </w:r>
    </w:p>
    <w:p w:rsidR="00817FE9" w:rsidRPr="0067759C" w:rsidRDefault="00817FE9" w:rsidP="00817FE9">
      <w:pPr>
        <w:pStyle w:val="ConsPlusNonformat"/>
        <w:jc w:val="both"/>
        <w:rPr>
          <w:rFonts w:ascii="Times New Roman" w:hAnsi="Times New Roman" w:cs="Times New Roman"/>
          <w:sz w:val="24"/>
          <w:szCs w:val="24"/>
        </w:rPr>
      </w:pPr>
    </w:p>
    <w:p w:rsidR="00817FE9" w:rsidRPr="00CF42CB" w:rsidRDefault="00817FE9" w:rsidP="00817FE9">
      <w:pPr>
        <w:jc w:val="center"/>
        <w:rPr>
          <w:b/>
          <w:sz w:val="32"/>
          <w:szCs w:val="32"/>
        </w:rPr>
      </w:pPr>
      <w:r w:rsidRPr="00CF42CB">
        <w:rPr>
          <w:b/>
          <w:sz w:val="32"/>
          <w:szCs w:val="32"/>
        </w:rPr>
        <w:t>АДМИНИСТРАЦИЯ ПЛЕЩЕЕВСКОГО  СЕЛЬСОВЕТА</w:t>
      </w:r>
    </w:p>
    <w:p w:rsidR="00817FE9" w:rsidRPr="00CF42CB" w:rsidRDefault="00817FE9" w:rsidP="00817FE9">
      <w:pPr>
        <w:jc w:val="center"/>
        <w:rPr>
          <w:b/>
          <w:sz w:val="32"/>
          <w:szCs w:val="32"/>
        </w:rPr>
      </w:pPr>
      <w:r w:rsidRPr="00CF42CB">
        <w:rPr>
          <w:b/>
          <w:sz w:val="32"/>
          <w:szCs w:val="32"/>
        </w:rPr>
        <w:t>КОЛЫШЛЕЙСКОГО РАЙОНА ПЕНЗЕНСКОЙ ОБЛАСТИ</w:t>
      </w:r>
    </w:p>
    <w:p w:rsidR="00817FE9" w:rsidRDefault="00817FE9" w:rsidP="00817FE9">
      <w:pPr>
        <w:jc w:val="both"/>
        <w:rPr>
          <w:sz w:val="28"/>
          <w:szCs w:val="28"/>
        </w:rPr>
      </w:pPr>
    </w:p>
    <w:p w:rsidR="00817FE9" w:rsidRPr="00585F32" w:rsidRDefault="00817FE9" w:rsidP="00817FE9">
      <w:pPr>
        <w:jc w:val="center"/>
        <w:rPr>
          <w:b/>
          <w:sz w:val="28"/>
          <w:szCs w:val="28"/>
        </w:rPr>
      </w:pPr>
      <w:r>
        <w:rPr>
          <w:b/>
          <w:sz w:val="28"/>
          <w:szCs w:val="28"/>
        </w:rPr>
        <w:t>ПОСТАНОВЛЕНИЕ</w:t>
      </w:r>
    </w:p>
    <w:p w:rsidR="00817FE9" w:rsidRPr="00B44CE1" w:rsidRDefault="00817FE9" w:rsidP="00817FE9"/>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817FE9" w:rsidRPr="00B44CE1" w:rsidTr="00817FE9">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817FE9" w:rsidRPr="00B44CE1" w:rsidTr="00817FE9">
              <w:tc>
                <w:tcPr>
                  <w:tcW w:w="284" w:type="dxa"/>
                  <w:vAlign w:val="bottom"/>
                </w:tcPr>
                <w:p w:rsidR="00817FE9" w:rsidRPr="00B44CE1" w:rsidRDefault="00817FE9" w:rsidP="00817FE9">
                  <w:pPr>
                    <w:framePr w:hSpace="180" w:wrap="around" w:vAnchor="text" w:hAnchor="margin" w:xAlign="center" w:y="5"/>
                  </w:pPr>
                  <w:r w:rsidRPr="00B44CE1">
                    <w:t>от</w:t>
                  </w:r>
                </w:p>
              </w:tc>
              <w:tc>
                <w:tcPr>
                  <w:tcW w:w="2835" w:type="dxa"/>
                  <w:tcBorders>
                    <w:bottom w:val="single" w:sz="6" w:space="0" w:color="auto"/>
                  </w:tcBorders>
                </w:tcPr>
                <w:p w:rsidR="00817FE9" w:rsidRPr="00B44CE1" w:rsidRDefault="00817FE9" w:rsidP="00817FE9">
                  <w:pPr>
                    <w:framePr w:hSpace="180" w:wrap="around" w:vAnchor="text" w:hAnchor="margin" w:xAlign="center" w:y="5"/>
                    <w:jc w:val="center"/>
                  </w:pPr>
                  <w:r>
                    <w:t xml:space="preserve">17  октября  2024 </w:t>
                  </w:r>
                  <w:r w:rsidRPr="00B44CE1">
                    <w:t xml:space="preserve">года </w:t>
                  </w:r>
                </w:p>
              </w:tc>
              <w:tc>
                <w:tcPr>
                  <w:tcW w:w="397" w:type="dxa"/>
                </w:tcPr>
                <w:p w:rsidR="00817FE9" w:rsidRPr="00B44CE1" w:rsidRDefault="00817FE9" w:rsidP="00817FE9">
                  <w:pPr>
                    <w:framePr w:hSpace="180" w:wrap="around" w:vAnchor="text" w:hAnchor="margin" w:xAlign="center" w:y="5"/>
                    <w:jc w:val="center"/>
                  </w:pPr>
                  <w:r w:rsidRPr="00B44CE1">
                    <w:t xml:space="preserve">№  </w:t>
                  </w:r>
                </w:p>
              </w:tc>
              <w:tc>
                <w:tcPr>
                  <w:tcW w:w="1134" w:type="dxa"/>
                  <w:tcBorders>
                    <w:bottom w:val="single" w:sz="6" w:space="0" w:color="auto"/>
                  </w:tcBorders>
                </w:tcPr>
                <w:p w:rsidR="00817FE9" w:rsidRPr="00390EE3" w:rsidRDefault="00817FE9" w:rsidP="00817FE9">
                  <w:pPr>
                    <w:framePr w:hSpace="180" w:wrap="around" w:vAnchor="text" w:hAnchor="margin" w:xAlign="center" w:y="5"/>
                    <w:jc w:val="center"/>
                  </w:pPr>
                  <w:r>
                    <w:rPr>
                      <w:rFonts w:eastAsiaTheme="minorHAnsi"/>
                    </w:rPr>
                    <w:t>55</w:t>
                  </w:r>
                </w:p>
              </w:tc>
            </w:tr>
            <w:tr w:rsidR="00817FE9" w:rsidRPr="00B44CE1" w:rsidTr="00817FE9">
              <w:tc>
                <w:tcPr>
                  <w:tcW w:w="4650" w:type="dxa"/>
                  <w:gridSpan w:val="4"/>
                </w:tcPr>
                <w:p w:rsidR="00817FE9" w:rsidRPr="00B44CE1" w:rsidRDefault="00817FE9" w:rsidP="00817FE9">
                  <w:pPr>
                    <w:framePr w:hSpace="180" w:wrap="around" w:vAnchor="text" w:hAnchor="margin" w:xAlign="center" w:y="5"/>
                    <w:jc w:val="center"/>
                  </w:pPr>
                  <w:r w:rsidRPr="00B44CE1">
                    <w:t xml:space="preserve"> д. </w:t>
                  </w:r>
                  <w:proofErr w:type="spellStart"/>
                  <w:r w:rsidRPr="00B44CE1">
                    <w:t>Плещеевка</w:t>
                  </w:r>
                  <w:proofErr w:type="spellEnd"/>
                </w:p>
              </w:tc>
            </w:tr>
          </w:tbl>
          <w:p w:rsidR="00817FE9" w:rsidRPr="00B44CE1" w:rsidRDefault="00817FE9" w:rsidP="00817FE9"/>
        </w:tc>
      </w:tr>
    </w:tbl>
    <w:p w:rsidR="00817FE9" w:rsidRDefault="00817FE9" w:rsidP="00817FE9"/>
    <w:p w:rsidR="00817FE9" w:rsidRPr="00063E0D" w:rsidRDefault="00817FE9" w:rsidP="00817FE9">
      <w:pPr>
        <w:tabs>
          <w:tab w:val="left" w:pos="851"/>
        </w:tabs>
        <w:jc w:val="both"/>
        <w:rPr>
          <w:rFonts w:eastAsia="Calibri"/>
        </w:rPr>
      </w:pPr>
    </w:p>
    <w:p w:rsidR="00817FE9" w:rsidRPr="00EC36D6" w:rsidRDefault="00817FE9" w:rsidP="00817FE9">
      <w:pPr>
        <w:widowControl w:val="0"/>
        <w:autoSpaceDE w:val="0"/>
        <w:autoSpaceDN w:val="0"/>
        <w:rPr>
          <w:b/>
        </w:rPr>
      </w:pPr>
    </w:p>
    <w:p w:rsidR="00817FE9" w:rsidRPr="00B723D0" w:rsidRDefault="00817FE9" w:rsidP="00817FE9">
      <w:pPr>
        <w:jc w:val="center"/>
        <w:rPr>
          <w:b/>
        </w:rPr>
      </w:pPr>
      <w:r w:rsidRPr="0050646B">
        <w:rPr>
          <w:b/>
        </w:rPr>
        <w:t xml:space="preserve">О </w:t>
      </w:r>
      <w:r w:rsidRPr="00B723D0">
        <w:rPr>
          <w:b/>
        </w:rPr>
        <w:t xml:space="preserve">внесении изменений  в постановление администрации </w:t>
      </w:r>
      <w:proofErr w:type="spellStart"/>
      <w:r w:rsidRPr="00B723D0">
        <w:rPr>
          <w:b/>
        </w:rPr>
        <w:t>Плещеевского</w:t>
      </w:r>
      <w:proofErr w:type="spellEnd"/>
      <w:r w:rsidRPr="00B723D0">
        <w:rPr>
          <w:b/>
        </w:rPr>
        <w:t xml:space="preserve"> сельсовета </w:t>
      </w:r>
      <w:proofErr w:type="spellStart"/>
      <w:r w:rsidRPr="00B723D0">
        <w:rPr>
          <w:b/>
        </w:rPr>
        <w:t>Колышлейского</w:t>
      </w:r>
      <w:proofErr w:type="spellEnd"/>
      <w:r w:rsidRPr="00B723D0">
        <w:rPr>
          <w:b/>
        </w:rPr>
        <w:t xml:space="preserve"> района Пензен</w:t>
      </w:r>
      <w:r>
        <w:rPr>
          <w:b/>
        </w:rPr>
        <w:t>ской области от 09.06.2020 № 15</w:t>
      </w:r>
    </w:p>
    <w:p w:rsidR="00817FE9" w:rsidRDefault="00817FE9" w:rsidP="00817FE9">
      <w:pPr>
        <w:jc w:val="center"/>
        <w:rPr>
          <w:b/>
        </w:rPr>
      </w:pPr>
      <w:r w:rsidRPr="00B723D0">
        <w:rPr>
          <w:b/>
        </w:rPr>
        <w:t xml:space="preserve"> </w:t>
      </w:r>
      <w:r w:rsidRPr="00FC1C9A">
        <w:t>«</w:t>
      </w:r>
      <w:r w:rsidRPr="00B723D0">
        <w:rPr>
          <w:b/>
        </w:rPr>
        <w:t xml:space="preserve">Об утверждении административного регламента предоставления </w:t>
      </w:r>
      <w:r>
        <w:rPr>
          <w:b/>
        </w:rPr>
        <w:t xml:space="preserve">Администрацией </w:t>
      </w:r>
      <w:proofErr w:type="spellStart"/>
      <w:r>
        <w:rPr>
          <w:b/>
        </w:rPr>
        <w:t>Плещеевского</w:t>
      </w:r>
      <w:proofErr w:type="spellEnd"/>
      <w:r>
        <w:rPr>
          <w:b/>
        </w:rPr>
        <w:t xml:space="preserve"> сельсовета </w:t>
      </w:r>
      <w:proofErr w:type="spellStart"/>
      <w:r>
        <w:rPr>
          <w:b/>
        </w:rPr>
        <w:t>Колышлейского</w:t>
      </w:r>
      <w:proofErr w:type="spellEnd"/>
      <w:r>
        <w:rPr>
          <w:b/>
        </w:rPr>
        <w:t xml:space="preserve"> района Пензенской области </w:t>
      </w:r>
      <w:r w:rsidRPr="00B723D0">
        <w:rPr>
          <w:b/>
        </w:rPr>
        <w:t>муниципальной услуги «</w:t>
      </w:r>
      <w:r>
        <w:rPr>
          <w:b/>
        </w:rPr>
        <w:t xml:space="preserve">Предоставление выписки из </w:t>
      </w:r>
      <w:proofErr w:type="spellStart"/>
      <w:r>
        <w:rPr>
          <w:b/>
        </w:rPr>
        <w:t>похозяйственной</w:t>
      </w:r>
      <w:proofErr w:type="spellEnd"/>
      <w:r>
        <w:rPr>
          <w:b/>
        </w:rPr>
        <w:t xml:space="preserve"> книги</w:t>
      </w:r>
      <w:r w:rsidRPr="00BD7E50">
        <w:rPr>
          <w:b/>
        </w:rPr>
        <w:t>»</w:t>
      </w:r>
    </w:p>
    <w:p w:rsidR="00817FE9" w:rsidRDefault="00817FE9" w:rsidP="00817FE9">
      <w:pPr>
        <w:jc w:val="center"/>
        <w:rPr>
          <w:b/>
        </w:rPr>
      </w:pPr>
    </w:p>
    <w:p w:rsidR="00817FE9" w:rsidRPr="009070DC" w:rsidRDefault="00817FE9" w:rsidP="00817FE9">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rStyle w:val="11"/>
          <w:rFonts w:eastAsia="Calibri"/>
          <w:iCs/>
          <w:color w:val="000000"/>
          <w:spacing w:val="2"/>
          <w:lang w:eastAsia="en-US"/>
        </w:rPr>
      </w:pPr>
      <w:r w:rsidRPr="009070DC">
        <w:rPr>
          <w:lang w:eastAsia="zh-CN"/>
        </w:rPr>
        <w:t>На основании Экспертного заключения Правит</w:t>
      </w:r>
      <w:r>
        <w:rPr>
          <w:lang w:eastAsia="zh-CN"/>
        </w:rPr>
        <w:t>ельства Пензенской области от 12.07.2024 года № 2099</w:t>
      </w:r>
      <w:r w:rsidRPr="009070DC">
        <w:rPr>
          <w:lang w:eastAsia="zh-CN"/>
        </w:rPr>
        <w:t>/ОР-2024 в целях соблюдения требований законодательства Российской Федерации,</w:t>
      </w:r>
    </w:p>
    <w:p w:rsidR="00817FE9" w:rsidRDefault="00817FE9" w:rsidP="00817FE9">
      <w:pPr>
        <w:spacing w:before="120" w:after="120"/>
        <w:ind w:firstLine="902"/>
        <w:jc w:val="center"/>
        <w:rPr>
          <w:b/>
        </w:rPr>
      </w:pPr>
      <w:r w:rsidRPr="009070DC">
        <w:rPr>
          <w:b/>
        </w:rPr>
        <w:t xml:space="preserve">Администрация </w:t>
      </w:r>
      <w:proofErr w:type="spellStart"/>
      <w:r w:rsidRPr="009070DC">
        <w:rPr>
          <w:b/>
        </w:rPr>
        <w:t>Плещеевского</w:t>
      </w:r>
      <w:proofErr w:type="spellEnd"/>
      <w:r w:rsidRPr="009070DC">
        <w:rPr>
          <w:b/>
        </w:rPr>
        <w:t xml:space="preserve"> сельсовета постановляет:</w:t>
      </w:r>
    </w:p>
    <w:p w:rsidR="00817FE9" w:rsidRPr="00EB601B" w:rsidRDefault="00817FE9" w:rsidP="00817FE9">
      <w:pPr>
        <w:spacing w:before="120" w:after="120"/>
        <w:ind w:firstLine="902"/>
        <w:jc w:val="both"/>
        <w:rPr>
          <w:b/>
        </w:rPr>
      </w:pPr>
      <w:r w:rsidRPr="009070DC">
        <w:rPr>
          <w:b/>
        </w:rPr>
        <w:br/>
      </w:r>
      <w:r>
        <w:t xml:space="preserve">       1. Внести </w:t>
      </w:r>
      <w:r w:rsidRPr="009070DC">
        <w:t xml:space="preserve">в постановление администрации </w:t>
      </w:r>
      <w:proofErr w:type="spellStart"/>
      <w:r w:rsidRPr="009070DC">
        <w:t>Плещеевского</w:t>
      </w:r>
      <w:proofErr w:type="spellEnd"/>
      <w:r w:rsidRPr="009070DC">
        <w:t xml:space="preserve"> сельсовета </w:t>
      </w:r>
      <w:proofErr w:type="spellStart"/>
      <w:r w:rsidRPr="009070DC">
        <w:t>Колышлейског</w:t>
      </w:r>
      <w:r>
        <w:t>о</w:t>
      </w:r>
      <w:proofErr w:type="spellEnd"/>
      <w:r>
        <w:t xml:space="preserve"> района Пензенской области от 09.06</w:t>
      </w:r>
      <w:r w:rsidRPr="009070DC">
        <w:t>.</w:t>
      </w:r>
      <w:r>
        <w:t>2020 № 15</w:t>
      </w:r>
      <w:r w:rsidRPr="009070DC">
        <w:t xml:space="preserve"> </w:t>
      </w:r>
      <w:r w:rsidRPr="00B723D0">
        <w:rPr>
          <w:b/>
        </w:rPr>
        <w:t xml:space="preserve"> </w:t>
      </w:r>
      <w:r w:rsidRPr="00FC1C9A">
        <w:t>«Об утверждении административного регламента предоставления Администрацие</w:t>
      </w:r>
      <w:r>
        <w:t>й</w:t>
      </w:r>
      <w:r w:rsidRPr="00FC1C9A">
        <w:t xml:space="preserve"> </w:t>
      </w:r>
      <w:proofErr w:type="spellStart"/>
      <w:r w:rsidRPr="00FC1C9A">
        <w:t>Плещеевского</w:t>
      </w:r>
      <w:proofErr w:type="spellEnd"/>
      <w:r w:rsidRPr="00FC1C9A">
        <w:t xml:space="preserve"> сельсовета </w:t>
      </w:r>
      <w:proofErr w:type="spellStart"/>
      <w:r w:rsidRPr="00FC1C9A">
        <w:t>Колышлейского</w:t>
      </w:r>
      <w:proofErr w:type="spellEnd"/>
      <w:r w:rsidRPr="00FC1C9A">
        <w:t xml:space="preserve"> района Пензенской области муниципальной услуги «Предоставление выписки из </w:t>
      </w:r>
      <w:proofErr w:type="spellStart"/>
      <w:r w:rsidRPr="00FC1C9A">
        <w:t>похозяйственной</w:t>
      </w:r>
      <w:proofErr w:type="spellEnd"/>
      <w:r w:rsidRPr="00FC1C9A">
        <w:t xml:space="preserve"> книги</w:t>
      </w:r>
      <w:r w:rsidRPr="00BD7E50">
        <w:rPr>
          <w:b/>
        </w:rPr>
        <w:t>»</w:t>
      </w:r>
      <w:r>
        <w:rPr>
          <w:b/>
        </w:rPr>
        <w:t xml:space="preserve"> </w:t>
      </w:r>
      <w:r w:rsidRPr="009070DC">
        <w:t xml:space="preserve"> </w:t>
      </w:r>
      <w:r>
        <w:t>следующие изменения:</w:t>
      </w:r>
    </w:p>
    <w:p w:rsidR="00817FE9" w:rsidRDefault="00817FE9" w:rsidP="00817FE9">
      <w:pPr>
        <w:jc w:val="both"/>
      </w:pPr>
      <w:r w:rsidRPr="00FC1C9A">
        <w:t xml:space="preserve">       1.1. Пункт 1.2 административного регламента изложить в следующей редакции:</w:t>
      </w:r>
    </w:p>
    <w:p w:rsidR="00817FE9" w:rsidRPr="008E340F" w:rsidRDefault="00817FE9" w:rsidP="00817FE9">
      <w:pPr>
        <w:shd w:val="clear" w:color="auto" w:fill="FFFFFF"/>
        <w:jc w:val="both"/>
        <w:rPr>
          <w:color w:val="1A1A1A"/>
        </w:rPr>
      </w:pPr>
      <w:r>
        <w:t xml:space="preserve">      " 1.2</w:t>
      </w:r>
      <w:r w:rsidRPr="008E340F">
        <w:t xml:space="preserve">)  </w:t>
      </w:r>
      <w:r w:rsidRPr="008E340F">
        <w:rPr>
          <w:color w:val="1A1A1A"/>
        </w:rPr>
        <w:t>Муниципальная услуга предоставляется гражданам, ведущим личное подсобное</w:t>
      </w:r>
    </w:p>
    <w:p w:rsidR="00817FE9" w:rsidRPr="00FC1C9A" w:rsidRDefault="00817FE9" w:rsidP="00817FE9">
      <w:pPr>
        <w:shd w:val="clear" w:color="auto" w:fill="FFFFFF"/>
        <w:jc w:val="both"/>
        <w:rPr>
          <w:color w:val="1A1A1A"/>
        </w:rPr>
      </w:pPr>
      <w:r w:rsidRPr="00FC1C9A">
        <w:rPr>
          <w:color w:val="1A1A1A"/>
        </w:rPr>
        <w:t>хозяйство (далее ЛПХ) на территории муниципального образования (далее - заявители).</w:t>
      </w:r>
    </w:p>
    <w:p w:rsidR="00817FE9" w:rsidRPr="00FC1C9A" w:rsidRDefault="00817FE9" w:rsidP="00817FE9">
      <w:pPr>
        <w:shd w:val="clear" w:color="auto" w:fill="FFFFFF"/>
        <w:jc w:val="both"/>
        <w:rPr>
          <w:color w:val="1A1A1A"/>
        </w:rPr>
      </w:pPr>
      <w:r>
        <w:rPr>
          <w:color w:val="1A1A1A"/>
        </w:rPr>
        <w:t xml:space="preserve">       </w:t>
      </w:r>
      <w:r w:rsidRPr="00FC1C9A">
        <w:rPr>
          <w:color w:val="1A1A1A"/>
        </w:rPr>
        <w:t>Глава ЛПХ имеет право получить выписку из книги только в отношении своего ЛПХ в</w:t>
      </w:r>
      <w:r>
        <w:rPr>
          <w:color w:val="1A1A1A"/>
        </w:rPr>
        <w:t xml:space="preserve"> </w:t>
      </w:r>
      <w:r w:rsidRPr="00FC1C9A">
        <w:rPr>
          <w:color w:val="1A1A1A"/>
        </w:rPr>
        <w:t>любом объеме, по любому перечню сведений и для любых целей.</w:t>
      </w:r>
    </w:p>
    <w:p w:rsidR="00817FE9" w:rsidRPr="00FC1C9A" w:rsidRDefault="00817FE9" w:rsidP="00817FE9">
      <w:pPr>
        <w:shd w:val="clear" w:color="auto" w:fill="FFFFFF"/>
        <w:jc w:val="both"/>
        <w:rPr>
          <w:color w:val="1A1A1A"/>
        </w:rPr>
      </w:pPr>
      <w:r>
        <w:rPr>
          <w:color w:val="1A1A1A"/>
        </w:rPr>
        <w:t xml:space="preserve">      </w:t>
      </w:r>
      <w:r w:rsidRPr="00FC1C9A">
        <w:rPr>
          <w:color w:val="1A1A1A"/>
        </w:rPr>
        <w:t>Иной член ЛПХ имеет право получить выписку из книги только в отношении своего ЛПХ</w:t>
      </w:r>
      <w:r>
        <w:rPr>
          <w:color w:val="1A1A1A"/>
        </w:rPr>
        <w:t xml:space="preserve"> </w:t>
      </w:r>
      <w:r w:rsidRPr="00FC1C9A">
        <w:rPr>
          <w:color w:val="1A1A1A"/>
        </w:rPr>
        <w:t>в любом объеме, по любому перечню сведений и для любых целей, за исключением</w:t>
      </w:r>
    </w:p>
    <w:p w:rsidR="00817FE9" w:rsidRDefault="00817FE9" w:rsidP="00817FE9">
      <w:pPr>
        <w:shd w:val="clear" w:color="auto" w:fill="FFFFFF"/>
        <w:jc w:val="both"/>
        <w:rPr>
          <w:color w:val="1A1A1A"/>
        </w:rPr>
      </w:pPr>
      <w:r w:rsidRPr="00FC1C9A">
        <w:rPr>
          <w:color w:val="1A1A1A"/>
        </w:rPr>
        <w:t>персональных данных главы ЛПХ.</w:t>
      </w:r>
    </w:p>
    <w:p w:rsidR="00817FE9" w:rsidRDefault="00817FE9" w:rsidP="00817FE9">
      <w:pPr>
        <w:shd w:val="clear" w:color="auto" w:fill="FFFFFF"/>
        <w:jc w:val="both"/>
        <w:rPr>
          <w:color w:val="1A1A1A"/>
        </w:rPr>
      </w:pPr>
      <w:r>
        <w:rPr>
          <w:color w:val="1A1A1A"/>
        </w:rPr>
        <w:t xml:space="preserve">       1.3. Пункт 2.4 изложить в следующей редакции:</w:t>
      </w:r>
    </w:p>
    <w:p w:rsidR="00817FE9" w:rsidRPr="008B66FA" w:rsidRDefault="00817FE9" w:rsidP="00817FE9">
      <w:pPr>
        <w:shd w:val="clear" w:color="auto" w:fill="FFFFFF"/>
        <w:jc w:val="both"/>
      </w:pPr>
      <w:r w:rsidRPr="008B66FA">
        <w:t xml:space="preserve">        "2.4)  Муниципальная услуга предоставляется в течение 3 рабочих дней со дня регистрации заявления о предоставлении выписки из </w:t>
      </w:r>
      <w:proofErr w:type="spellStart"/>
      <w:r w:rsidRPr="008B66FA">
        <w:t>похозяйственной</w:t>
      </w:r>
      <w:proofErr w:type="spellEnd"/>
      <w:r w:rsidRPr="008B66FA">
        <w:t xml:space="preserve"> книги </w:t>
      </w:r>
      <w:r w:rsidRPr="008E340F">
        <w:t>.</w:t>
      </w:r>
    </w:p>
    <w:p w:rsidR="00817FE9" w:rsidRPr="008B66FA" w:rsidRDefault="00817FE9" w:rsidP="00817FE9">
      <w:pPr>
        <w:shd w:val="clear" w:color="auto" w:fill="FFFFFF"/>
        <w:jc w:val="both"/>
        <w:rPr>
          <w:color w:val="FF0000"/>
        </w:rPr>
      </w:pPr>
      <w:r>
        <w:rPr>
          <w:color w:val="FF0000"/>
        </w:rPr>
        <w:t xml:space="preserve">        </w:t>
      </w:r>
      <w:r>
        <w:rPr>
          <w:color w:val="000000"/>
          <w:sz w:val="27"/>
          <w:szCs w:val="27"/>
        </w:rPr>
        <w:t xml:space="preserve"> </w:t>
      </w:r>
      <w:r w:rsidRPr="008B66FA">
        <w:rPr>
          <w:color w:val="000000"/>
        </w:rPr>
        <w:t xml:space="preserve">Выписка из </w:t>
      </w:r>
      <w:proofErr w:type="spellStart"/>
      <w:r w:rsidRPr="008B66FA">
        <w:rPr>
          <w:color w:val="000000"/>
        </w:rPr>
        <w:t>похозяйственной</w:t>
      </w:r>
      <w:proofErr w:type="spellEnd"/>
      <w:r w:rsidRPr="008B66FA">
        <w:rPr>
          <w:color w:val="000000"/>
        </w:rPr>
        <w:t xml:space="preserve"> книги выдается заявителю или его представителю в течение одного рабочего дня со дня подписания главой администрации такого документа.</w:t>
      </w:r>
    </w:p>
    <w:p w:rsidR="00817FE9" w:rsidRPr="008A5B9B" w:rsidRDefault="00817FE9" w:rsidP="00817FE9">
      <w:pPr>
        <w:shd w:val="clear" w:color="auto" w:fill="FFFFFF"/>
        <w:jc w:val="both"/>
      </w:pPr>
      <w:r>
        <w:rPr>
          <w:color w:val="FF0000"/>
        </w:rPr>
        <w:t xml:space="preserve">     </w:t>
      </w:r>
      <w:r w:rsidRPr="008A5B9B">
        <w:t xml:space="preserve">  1.4. Пункт 2.9 Административного регламента изложить в следующей редакции:</w:t>
      </w:r>
    </w:p>
    <w:p w:rsidR="00817FE9" w:rsidRPr="008A5B9B" w:rsidRDefault="00817FE9" w:rsidP="00817FE9">
      <w:pPr>
        <w:shd w:val="clear" w:color="auto" w:fill="FFFFFF"/>
        <w:jc w:val="both"/>
      </w:pPr>
      <w:r w:rsidRPr="008A5B9B">
        <w:t xml:space="preserve">       "2.9) С целью получения выписки из </w:t>
      </w:r>
      <w:proofErr w:type="spellStart"/>
      <w:r w:rsidRPr="008A5B9B">
        <w:t>похозяйственной</w:t>
      </w:r>
      <w:proofErr w:type="spellEnd"/>
      <w:r w:rsidRPr="008A5B9B">
        <w:t xml:space="preserve"> книги заявитель или его</w:t>
      </w:r>
    </w:p>
    <w:p w:rsidR="00817FE9" w:rsidRPr="008A5B9B" w:rsidRDefault="00817FE9" w:rsidP="00817FE9">
      <w:pPr>
        <w:shd w:val="clear" w:color="auto" w:fill="FFFFFF"/>
        <w:jc w:val="both"/>
      </w:pPr>
      <w:r w:rsidRPr="008A5B9B">
        <w:t>представитель подает в администрацию запрос о предоставлении муниципальной услуги в форме</w:t>
      </w:r>
      <w:r>
        <w:t xml:space="preserve"> </w:t>
      </w:r>
      <w:r w:rsidRPr="008A5B9B">
        <w:t xml:space="preserve">заявления о выдаче выписки из </w:t>
      </w:r>
      <w:proofErr w:type="spellStart"/>
      <w:r w:rsidRPr="008A5B9B">
        <w:t>похозяйственной</w:t>
      </w:r>
      <w:proofErr w:type="spellEnd"/>
      <w:r w:rsidRPr="008A5B9B">
        <w:t xml:space="preserve"> книги (далее - заявление) по форме согласно</w:t>
      </w:r>
      <w:r>
        <w:t xml:space="preserve"> </w:t>
      </w:r>
      <w:r w:rsidRPr="008A5B9B">
        <w:t>приложению к настоящему административному регламенту.</w:t>
      </w:r>
    </w:p>
    <w:p w:rsidR="00817FE9" w:rsidRPr="008A5B9B" w:rsidRDefault="00817FE9" w:rsidP="00817FE9">
      <w:pPr>
        <w:shd w:val="clear" w:color="auto" w:fill="FFFFFF"/>
        <w:jc w:val="both"/>
      </w:pPr>
      <w:r w:rsidRPr="008A5B9B">
        <w:t>Заявление о предоставлении выписки из книги может быть заполнено от руки,</w:t>
      </w:r>
    </w:p>
    <w:p w:rsidR="00817FE9" w:rsidRPr="008A5B9B" w:rsidRDefault="00817FE9" w:rsidP="00817FE9">
      <w:pPr>
        <w:shd w:val="clear" w:color="auto" w:fill="FFFFFF"/>
        <w:jc w:val="both"/>
      </w:pPr>
      <w:r w:rsidRPr="008A5B9B">
        <w:t>машинописным способом либо посредством электронных печатающих устройств, а также</w:t>
      </w:r>
    </w:p>
    <w:p w:rsidR="00817FE9" w:rsidRPr="008A5B9B" w:rsidRDefault="00817FE9" w:rsidP="00817FE9">
      <w:pPr>
        <w:shd w:val="clear" w:color="auto" w:fill="FFFFFF"/>
        <w:jc w:val="both"/>
      </w:pPr>
      <w:r w:rsidRPr="008A5B9B">
        <w:t>подготовлено в электронной форме с помощью Единого портала.</w:t>
      </w:r>
    </w:p>
    <w:p w:rsidR="00817FE9" w:rsidRPr="008A5B9B" w:rsidRDefault="00817FE9" w:rsidP="00817FE9">
      <w:pPr>
        <w:shd w:val="clear" w:color="auto" w:fill="FFFFFF"/>
        <w:jc w:val="both"/>
      </w:pPr>
      <w:r w:rsidRPr="008A5B9B">
        <w:t>Заявление, направленное в электронной форме с использованием Единого портала, может быть</w:t>
      </w:r>
      <w:r>
        <w:t xml:space="preserve"> </w:t>
      </w:r>
      <w:r w:rsidRPr="008A5B9B">
        <w:t>подписано усиленной неквалифицированной электронной подписью, сертификат ключа</w:t>
      </w:r>
      <w:r>
        <w:t xml:space="preserve"> </w:t>
      </w:r>
      <w:r w:rsidRPr="008A5B9B">
        <w:t>проверки которой создан и используется в инфраструктуре, обеспечивающей информационно-</w:t>
      </w:r>
      <w:r>
        <w:t xml:space="preserve"> </w:t>
      </w:r>
      <w:r w:rsidRPr="008A5B9B">
        <w:t>технологическое взаимодействие информационных систем, используемых для предоставления</w:t>
      </w:r>
      <w:r>
        <w:t xml:space="preserve"> </w:t>
      </w:r>
      <w:r w:rsidRPr="008A5B9B">
        <w:t>государственных и муниципальных услуг в электронной форме, в соответствии с</w:t>
      </w:r>
      <w:r>
        <w:t xml:space="preserve"> </w:t>
      </w:r>
      <w:r w:rsidRPr="008A5B9B">
        <w:t xml:space="preserve">Постановлением Правительства Российской Федерации от 01.12.2021 </w:t>
      </w:r>
      <w:r>
        <w:t xml:space="preserve">                   </w:t>
      </w:r>
      <w:r w:rsidRPr="008A5B9B">
        <w:t>№ 2152 «Об утверждении</w:t>
      </w:r>
      <w:r>
        <w:t xml:space="preserve"> </w:t>
      </w:r>
      <w:r w:rsidRPr="008A5B9B">
        <w:t>Правил создания и неквалифицированной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7FE9" w:rsidRPr="008A5B9B" w:rsidRDefault="00817FE9" w:rsidP="00817FE9">
      <w:pPr>
        <w:shd w:val="clear" w:color="auto" w:fill="FFFFFF"/>
      </w:pPr>
      <w:r w:rsidRPr="008A5B9B">
        <w:t>В заявлении о предоставлении выписки из книги главой ЛПХ или иным членом ЛПХ</w:t>
      </w:r>
    </w:p>
    <w:p w:rsidR="00817FE9" w:rsidRDefault="00817FE9" w:rsidP="00817FE9">
      <w:pPr>
        <w:shd w:val="clear" w:color="auto" w:fill="FFFFFF"/>
      </w:pPr>
      <w:r w:rsidRPr="008A5B9B">
        <w:t>указывается формат предоставления такой выписки (в форме электронного документа или на</w:t>
      </w:r>
      <w:r>
        <w:t xml:space="preserve"> </w:t>
      </w:r>
      <w:r w:rsidRPr="008A5B9B">
        <w:t>бумажном носителе).</w:t>
      </w:r>
    </w:p>
    <w:p w:rsidR="00817FE9" w:rsidRDefault="00817FE9" w:rsidP="00817FE9">
      <w:pPr>
        <w:shd w:val="clear" w:color="auto" w:fill="FFFFFF"/>
      </w:pPr>
      <w:r>
        <w:t xml:space="preserve">      1.5. Пункт 3.24 Административного регламента изложить в следующей редакции:</w:t>
      </w:r>
    </w:p>
    <w:p w:rsidR="00817FE9" w:rsidRDefault="00817FE9" w:rsidP="00817FE9">
      <w:pPr>
        <w:pStyle w:val="a5"/>
        <w:shd w:val="clear" w:color="auto" w:fill="FFFFFF"/>
        <w:spacing w:before="0" w:beforeAutospacing="0" w:after="160" w:afterAutospacing="0"/>
        <w:jc w:val="both"/>
        <w:rPr>
          <w:color w:val="212121"/>
          <w:sz w:val="17"/>
          <w:szCs w:val="17"/>
        </w:rPr>
      </w:pPr>
      <w:r>
        <w:lastRenderedPageBreak/>
        <w:t xml:space="preserve">      "3.24)</w:t>
      </w:r>
      <w:r>
        <w:rPr>
          <w:color w:val="212121"/>
        </w:rPr>
        <w:t xml:space="preserve"> Результатом предоставления муниципальной услуги является выдача выписки из </w:t>
      </w:r>
      <w:proofErr w:type="spellStart"/>
      <w:r>
        <w:rPr>
          <w:color w:val="212121"/>
        </w:rPr>
        <w:t>похозяйственной</w:t>
      </w:r>
      <w:proofErr w:type="spellEnd"/>
      <w:r>
        <w:rPr>
          <w:color w:val="212121"/>
        </w:rPr>
        <w:t xml:space="preserve"> книги либо выдача заявителю письменного отказа в предоставлении муниципальной услуги.</w:t>
      </w:r>
    </w:p>
    <w:p w:rsidR="00817FE9" w:rsidRDefault="00817FE9" w:rsidP="00817FE9">
      <w:pPr>
        <w:pStyle w:val="a5"/>
        <w:shd w:val="clear" w:color="auto" w:fill="FFFFFF"/>
        <w:spacing w:before="0" w:beforeAutospacing="0" w:after="160" w:afterAutospacing="0"/>
        <w:jc w:val="both"/>
        <w:rPr>
          <w:color w:val="212121"/>
          <w:sz w:val="17"/>
          <w:szCs w:val="17"/>
        </w:rPr>
      </w:pPr>
      <w:r>
        <w:rPr>
          <w:color w:val="212121"/>
          <w:sz w:val="17"/>
          <w:szCs w:val="17"/>
        </w:rPr>
        <w:t xml:space="preserve">         </w:t>
      </w:r>
      <w:r>
        <w:rPr>
          <w:color w:val="212121"/>
        </w:rPr>
        <w:t xml:space="preserve">Документ, формируемый в результате предоставления услуги (выписка из </w:t>
      </w:r>
      <w:proofErr w:type="spellStart"/>
      <w:r>
        <w:rPr>
          <w:color w:val="212121"/>
        </w:rPr>
        <w:t>похозяйственной</w:t>
      </w:r>
      <w:proofErr w:type="spellEnd"/>
      <w:r>
        <w:rPr>
          <w:color w:val="212121"/>
        </w:rPr>
        <w:t xml:space="preserve"> книги либо письмо об отказе в выдаче указанной выписки) выдается способом, указанным в запросе заявителем:</w:t>
      </w:r>
    </w:p>
    <w:p w:rsidR="00817FE9" w:rsidRDefault="00817FE9" w:rsidP="00817FE9">
      <w:pPr>
        <w:pStyle w:val="a5"/>
        <w:shd w:val="clear" w:color="auto" w:fill="FFFFFF"/>
        <w:spacing w:before="0" w:beforeAutospacing="0" w:after="160" w:afterAutospacing="0"/>
        <w:jc w:val="both"/>
        <w:rPr>
          <w:color w:val="212121"/>
          <w:sz w:val="17"/>
          <w:szCs w:val="17"/>
        </w:rPr>
      </w:pPr>
      <w:r>
        <w:rPr>
          <w:color w:val="212121"/>
        </w:rPr>
        <w:t>на бумажном носителе (в МФЦ, по почте);</w:t>
      </w:r>
    </w:p>
    <w:p w:rsidR="00817FE9" w:rsidRDefault="00817FE9" w:rsidP="00817FE9">
      <w:pPr>
        <w:pStyle w:val="a5"/>
        <w:shd w:val="clear" w:color="auto" w:fill="FFFFFF"/>
        <w:spacing w:before="0" w:beforeAutospacing="0" w:after="160" w:afterAutospacing="0"/>
        <w:jc w:val="both"/>
        <w:rPr>
          <w:color w:val="212121"/>
          <w:sz w:val="17"/>
          <w:szCs w:val="17"/>
        </w:rPr>
      </w:pPr>
      <w:r>
        <w:rPr>
          <w:color w:val="212121"/>
        </w:rPr>
        <w:t>в виде электронного документа, подписанного усиленной квалифицированной электронной подписью уполномоченного на подготовку ответа должностного лица (по электронной почте, в раздел «Личный кабинет» на Едином портале).</w:t>
      </w:r>
    </w:p>
    <w:p w:rsidR="00817FE9" w:rsidRPr="00862C5C" w:rsidRDefault="00817FE9" w:rsidP="00817FE9">
      <w:pPr>
        <w:pStyle w:val="s1"/>
        <w:shd w:val="clear" w:color="auto" w:fill="FFFFFF"/>
        <w:spacing w:before="0" w:beforeAutospacing="0" w:after="0" w:afterAutospacing="0"/>
        <w:jc w:val="both"/>
        <w:rPr>
          <w:sz w:val="17"/>
          <w:szCs w:val="17"/>
        </w:rPr>
      </w:pPr>
      <w:r w:rsidRPr="00862C5C">
        <w:rPr>
          <w:sz w:val="17"/>
          <w:szCs w:val="17"/>
        </w:rPr>
        <w:t xml:space="preserve">     </w:t>
      </w:r>
      <w:r w:rsidRPr="00862C5C">
        <w:t>Выписка из книги в форме электронного документа предоставляется в личном кабинете на Едином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817FE9" w:rsidRPr="00FD7EE7" w:rsidRDefault="00817FE9" w:rsidP="00817FE9">
      <w:pPr>
        <w:pStyle w:val="a5"/>
        <w:shd w:val="clear" w:color="auto" w:fill="FFFFFF"/>
        <w:spacing w:before="0" w:beforeAutospacing="0" w:after="160" w:afterAutospacing="0"/>
        <w:jc w:val="both"/>
        <w:rPr>
          <w:color w:val="212121"/>
        </w:rPr>
      </w:pPr>
      <w:r>
        <w:rPr>
          <w:color w:val="212121"/>
          <w:shd w:val="clear" w:color="auto" w:fill="FFFFFF"/>
        </w:rPr>
        <w:t xml:space="preserve">     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817FE9" w:rsidRDefault="00817FE9" w:rsidP="00817FE9">
      <w:pPr>
        <w:pStyle w:val="s1"/>
        <w:shd w:val="clear" w:color="auto" w:fill="FFFFFF"/>
        <w:spacing w:before="0" w:beforeAutospacing="0" w:after="0" w:afterAutospacing="0"/>
        <w:jc w:val="both"/>
        <w:rPr>
          <w:color w:val="212121"/>
          <w:shd w:val="clear" w:color="auto" w:fill="FFFFFF"/>
        </w:rPr>
      </w:pPr>
      <w:r>
        <w:rPr>
          <w:color w:val="212121"/>
          <w:shd w:val="clear" w:color="auto" w:fill="FFFFFF"/>
        </w:rPr>
        <w:t xml:space="preserve">    Выписка из книги в форме электронного документа подписывается усиленной квалифицированной электронной подписью главы уполномоченного органа или уполномоченным им должностным лицом.</w:t>
      </w:r>
    </w:p>
    <w:p w:rsidR="00817FE9" w:rsidRDefault="00817FE9" w:rsidP="00817FE9">
      <w:pPr>
        <w:pStyle w:val="s1"/>
        <w:shd w:val="clear" w:color="auto" w:fill="FFFFFF"/>
        <w:spacing w:before="0" w:beforeAutospacing="0" w:after="0" w:afterAutospacing="0"/>
        <w:jc w:val="both"/>
        <w:rPr>
          <w:color w:val="212121"/>
          <w:sz w:val="17"/>
          <w:szCs w:val="17"/>
        </w:rPr>
      </w:pPr>
      <w:r>
        <w:rPr>
          <w:color w:val="212121"/>
          <w:shd w:val="clear" w:color="auto" w:fill="FFFFFF"/>
        </w:rPr>
        <w:t xml:space="preserve">    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уполномоченного органа или уполномоченным им должностным лицом и заверяются печатью уполномоченного органа с изображением Государственного герба Российской Федерации (далее - оттиск печати).</w:t>
      </w:r>
    </w:p>
    <w:p w:rsidR="00817FE9" w:rsidRDefault="00817FE9" w:rsidP="00817FE9">
      <w:pPr>
        <w:pStyle w:val="s1"/>
        <w:shd w:val="clear" w:color="auto" w:fill="FFFFFF"/>
        <w:spacing w:before="0" w:beforeAutospacing="0" w:after="0" w:afterAutospacing="0"/>
        <w:ind w:left="-142"/>
        <w:jc w:val="both"/>
        <w:rPr>
          <w:color w:val="212121"/>
          <w:sz w:val="17"/>
          <w:szCs w:val="17"/>
        </w:rPr>
      </w:pPr>
      <w:r>
        <w:rPr>
          <w:color w:val="212121"/>
          <w:shd w:val="clear" w:color="auto" w:fill="FFFFFF"/>
        </w:rPr>
        <w:t xml:space="preserve">    </w:t>
      </w:r>
      <w:r>
        <w:t>В случае когда выписка изложена на нескольких листах, они должны быть прошиты и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и оттиском печати.</w:t>
      </w:r>
      <w:r>
        <w:rPr>
          <w:color w:val="212121"/>
          <w:shd w:val="clear" w:color="auto" w:fill="FFFFFF"/>
        </w:rPr>
        <w:t>.</w:t>
      </w:r>
    </w:p>
    <w:p w:rsidR="00817FE9" w:rsidRDefault="00817FE9" w:rsidP="00817FE9">
      <w:pPr>
        <w:pStyle w:val="s1"/>
        <w:shd w:val="clear" w:color="auto" w:fill="FFFFFF"/>
        <w:spacing w:before="0" w:beforeAutospacing="0" w:after="0" w:afterAutospacing="0"/>
        <w:jc w:val="both"/>
        <w:rPr>
          <w:color w:val="212121"/>
          <w:shd w:val="clear" w:color="auto" w:fill="FFFFFF"/>
        </w:rPr>
      </w:pPr>
      <w:r>
        <w:rPr>
          <w:color w:val="212121"/>
          <w:shd w:val="clear" w:color="auto" w:fill="FFFFFF"/>
        </w:rPr>
        <w:t xml:space="preserve">  </w:t>
      </w:r>
      <w:r>
        <w:t>Выписка выдается главе ЛПХ или иному члену ЛПХ по предъявлении документа, удостоверяющего личность, под личную подпись.</w:t>
      </w:r>
    </w:p>
    <w:p w:rsidR="00817FE9" w:rsidRDefault="00817FE9" w:rsidP="00817FE9">
      <w:pPr>
        <w:pStyle w:val="s1"/>
        <w:shd w:val="clear" w:color="auto" w:fill="FFFFFF"/>
        <w:spacing w:before="0" w:beforeAutospacing="0" w:after="0" w:afterAutospacing="0"/>
        <w:jc w:val="both"/>
        <w:rPr>
          <w:color w:val="212121"/>
          <w:shd w:val="clear" w:color="auto" w:fill="FFFFFF"/>
        </w:rPr>
      </w:pPr>
      <w:r>
        <w:rPr>
          <w:color w:val="212121"/>
          <w:shd w:val="clear" w:color="auto" w:fill="FFFFFF"/>
        </w:rPr>
        <w:t xml:space="preserve">  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уполномоченном органе. Второй экземпляр храниться в уполномоченном органе.</w:t>
      </w:r>
    </w:p>
    <w:p w:rsidR="00817FE9" w:rsidRDefault="00817FE9" w:rsidP="00817FE9">
      <w:pPr>
        <w:pStyle w:val="s1"/>
        <w:shd w:val="clear" w:color="auto" w:fill="FFFFFF"/>
        <w:spacing w:before="0" w:beforeAutospacing="0" w:after="0" w:afterAutospacing="0"/>
        <w:jc w:val="both"/>
        <w:rPr>
          <w:position w:val="-2"/>
        </w:rPr>
      </w:pPr>
      <w:r>
        <w:rPr>
          <w:color w:val="212121"/>
          <w:shd w:val="clear" w:color="auto" w:fill="FFFFFF"/>
        </w:rPr>
        <w:t xml:space="preserve">      </w:t>
      </w:r>
      <w:r>
        <w:t>1.6.</w:t>
      </w:r>
      <w:r w:rsidRPr="00C11960">
        <w:rPr>
          <w:position w:val="-2"/>
        </w:rPr>
        <w:t xml:space="preserve"> </w:t>
      </w:r>
      <w:r>
        <w:rPr>
          <w:position w:val="-2"/>
        </w:rPr>
        <w:t>Подпункт 1.3.4 пункта 1.3. Регламента изложить в следующей редакции:</w:t>
      </w:r>
    </w:p>
    <w:p w:rsidR="00817FE9" w:rsidRPr="0061017A" w:rsidRDefault="00817FE9" w:rsidP="00817FE9">
      <w:pPr>
        <w:pStyle w:val="s1"/>
        <w:shd w:val="clear" w:color="auto" w:fill="FFFFFF"/>
        <w:spacing w:before="0" w:beforeAutospacing="0" w:after="0" w:afterAutospacing="0"/>
        <w:jc w:val="both"/>
        <w:rPr>
          <w:color w:val="212121"/>
          <w:sz w:val="17"/>
          <w:szCs w:val="17"/>
        </w:rPr>
      </w:pPr>
      <w:r>
        <w:rPr>
          <w:position w:val="-2"/>
        </w:rPr>
        <w:t xml:space="preserve">      "1.3.4) </w:t>
      </w:r>
      <w:r w:rsidRPr="00AB7BE2">
        <w:rPr>
          <w:position w:val="-2"/>
        </w:rPr>
        <w:t>Посредством размещения информации</w:t>
      </w:r>
      <w:r>
        <w:rPr>
          <w:position w:val="-2"/>
        </w:rPr>
        <w:t xml:space="preserve"> на официальной странице</w:t>
      </w:r>
      <w:r w:rsidRPr="00AB7BE2">
        <w:rPr>
          <w:position w:val="-2"/>
        </w:rPr>
        <w:t xml:space="preserve"> </w:t>
      </w:r>
      <w:r w:rsidRPr="00AB7BE2">
        <w:t xml:space="preserve"> </w:t>
      </w:r>
      <w:proofErr w:type="spellStart"/>
      <w:r w:rsidRPr="00AB7BE2">
        <w:t>Плещеевского</w:t>
      </w:r>
      <w:proofErr w:type="spellEnd"/>
      <w:r w:rsidRPr="00AB7BE2">
        <w:t xml:space="preserve"> сельсовета официального сайта Администрации </w:t>
      </w:r>
      <w:proofErr w:type="spellStart"/>
      <w:r w:rsidRPr="00AB7BE2">
        <w:t>Колышлейского</w:t>
      </w:r>
      <w:proofErr w:type="spellEnd"/>
      <w:r w:rsidRPr="00AB7BE2">
        <w:t xml:space="preserve"> района Пензенской области в сети Интернет https://kolyshley.pnzreg.ru/selsovety/pleshcheevskiy-selsovet/</w:t>
      </w:r>
      <w:hyperlink r:id="rId14" w:history="1"/>
      <w:r w:rsidRPr="00AB7BE2">
        <w:t xml:space="preserve"> </w:t>
      </w:r>
      <w:r w:rsidRPr="00AB7BE2">
        <w:rPr>
          <w:position w:val="-2"/>
        </w:rPr>
        <w:t>(далее - официальный сайт Администрации)</w:t>
      </w:r>
      <w:r>
        <w:rPr>
          <w:position w:val="-2"/>
        </w:rPr>
        <w:t xml:space="preserve"> </w:t>
      </w:r>
      <w:r w:rsidRPr="00E95114">
        <w:rPr>
          <w:color w:val="000000"/>
        </w:rPr>
        <w:t xml:space="preserve"> </w:t>
      </w:r>
      <w:r w:rsidRPr="003012B5">
        <w:rPr>
          <w:color w:val="000000"/>
        </w:rPr>
        <w:t xml:space="preserve">в федеральной государственной информационной системе «Единый портал государственных и муниципальных услуг (функций)» </w:t>
      </w:r>
      <w:r w:rsidRPr="003012B5">
        <w:rPr>
          <w:color w:val="000000"/>
          <w:lang w:eastAsia="en-US"/>
        </w:rPr>
        <w:t>(</w:t>
      </w:r>
      <w:hyperlink r:id="rId15" w:history="1">
        <w:r w:rsidRPr="00817FE9">
          <w:rPr>
            <w:rStyle w:val="a8"/>
            <w:color w:val="auto"/>
            <w:lang w:val="en-US" w:eastAsia="en-US"/>
          </w:rPr>
          <w:t>www</w:t>
        </w:r>
        <w:r w:rsidRPr="00817FE9">
          <w:rPr>
            <w:rStyle w:val="a8"/>
            <w:color w:val="auto"/>
            <w:lang w:eastAsia="en-US"/>
          </w:rPr>
          <w:t>.</w:t>
        </w:r>
        <w:r w:rsidRPr="00817FE9">
          <w:rPr>
            <w:rStyle w:val="a8"/>
            <w:color w:val="auto"/>
            <w:lang w:val="en-US" w:eastAsia="en-US"/>
          </w:rPr>
          <w:t>gosuslugi</w:t>
        </w:r>
        <w:r w:rsidRPr="00817FE9">
          <w:rPr>
            <w:rStyle w:val="a8"/>
            <w:color w:val="auto"/>
            <w:lang w:eastAsia="en-US"/>
          </w:rPr>
          <w:t>.</w:t>
        </w:r>
        <w:r w:rsidRPr="00817FE9">
          <w:rPr>
            <w:rStyle w:val="a8"/>
            <w:color w:val="auto"/>
            <w:lang w:val="en-US" w:eastAsia="en-US"/>
          </w:rPr>
          <w:t>ru</w:t>
        </w:r>
      </w:hyperlink>
      <w:r w:rsidRPr="00817FE9">
        <w:rPr>
          <w:lang w:eastAsia="en-US"/>
        </w:rPr>
        <w:t>)</w:t>
      </w:r>
      <w:r w:rsidRPr="003012B5">
        <w:rPr>
          <w:color w:val="000000"/>
          <w:lang w:eastAsia="en-US"/>
        </w:rPr>
        <w:t xml:space="preserve"> </w:t>
      </w:r>
      <w:r w:rsidRPr="003012B5">
        <w:rPr>
          <w:color w:val="000000"/>
        </w:rPr>
        <w:t xml:space="preserve">(далее - Единый портал) и (или) в </w:t>
      </w:r>
      <w:r>
        <w:rPr>
          <w:color w:val="000000"/>
        </w:rPr>
        <w:t>модуле государственной информационной системы «Комплексная система предоставления государственных и муниципальных услуг Пензенской области</w:t>
      </w:r>
      <w:r>
        <w:rPr>
          <w:color w:val="212121"/>
        </w:rPr>
        <w:t>»</w:t>
      </w:r>
      <w:r w:rsidRPr="00475DBD">
        <w:rPr>
          <w:color w:val="FF0000"/>
        </w:rPr>
        <w:t xml:space="preserve"> </w:t>
      </w:r>
      <w:r w:rsidRPr="00475DBD">
        <w:t>(https://gosuslugi.pnzreg.ru)»</w:t>
      </w:r>
      <w:r w:rsidRPr="00475DBD">
        <w:rPr>
          <w:position w:val="-2"/>
        </w:rPr>
        <w:t>.</w:t>
      </w:r>
    </w:p>
    <w:p w:rsidR="00817FE9" w:rsidRDefault="00817FE9" w:rsidP="00817FE9">
      <w:pPr>
        <w:shd w:val="clear" w:color="auto" w:fill="FFFFFF"/>
      </w:pPr>
      <w:r w:rsidRPr="0061017A">
        <w:t xml:space="preserve">    1.7. </w:t>
      </w:r>
      <w:r>
        <w:t>Подпункт "б"п</w:t>
      </w:r>
      <w:r w:rsidRPr="0061017A">
        <w:t>ункт 1.4</w:t>
      </w:r>
      <w:r>
        <w:t xml:space="preserve"> Административного регламента изложить в следующей редакции:</w:t>
      </w:r>
    </w:p>
    <w:p w:rsidR="00817FE9" w:rsidRPr="00817FE9" w:rsidRDefault="00817FE9" w:rsidP="00817FE9">
      <w:pPr>
        <w:pStyle w:val="aa"/>
        <w:jc w:val="both"/>
        <w:rPr>
          <w:rFonts w:ascii="Times New Roman" w:hAnsi="Times New Roman" w:cs="Times New Roman"/>
          <w:b w:val="0"/>
          <w:szCs w:val="24"/>
        </w:rPr>
      </w:pPr>
      <w:r w:rsidRPr="00817FE9">
        <w:rPr>
          <w:rFonts w:ascii="Times New Roman" w:hAnsi="Times New Roman" w:cs="Times New Roman"/>
          <w:b w:val="0"/>
          <w:szCs w:val="24"/>
        </w:rPr>
        <w:t xml:space="preserve">    "б)</w:t>
      </w:r>
      <w:r w:rsidRPr="00817FE9">
        <w:rPr>
          <w:rFonts w:ascii="Times New Roman" w:hAnsi="Times New Roman" w:cs="Times New Roman"/>
          <w:b w:val="0"/>
          <w:color w:val="000000"/>
          <w:szCs w:val="24"/>
        </w:rPr>
        <w:t xml:space="preserve"> по письменным обращениям (в том числе по электронной почте).</w:t>
      </w:r>
    </w:p>
    <w:p w:rsidR="00817FE9" w:rsidRPr="00817FE9" w:rsidRDefault="00817FE9" w:rsidP="00817FE9">
      <w:pPr>
        <w:pStyle w:val="aa"/>
        <w:jc w:val="both"/>
        <w:rPr>
          <w:rFonts w:ascii="Times New Roman" w:hAnsi="Times New Roman" w:cs="Times New Roman"/>
          <w:b w:val="0"/>
          <w:color w:val="000000"/>
          <w:szCs w:val="24"/>
        </w:rPr>
      </w:pPr>
      <w:r w:rsidRPr="00817FE9">
        <w:rPr>
          <w:rFonts w:ascii="Times New Roman" w:hAnsi="Times New Roman" w:cs="Times New Roman"/>
          <w:b w:val="0"/>
          <w:color w:val="000000"/>
          <w:szCs w:val="24"/>
        </w:rPr>
        <w:t xml:space="preserve">          Ответ на обращение направляется почтой в адрес заявителя в срок, не</w:t>
      </w:r>
      <w:r w:rsidRPr="00817FE9">
        <w:rPr>
          <w:rFonts w:ascii="Times New Roman" w:hAnsi="Times New Roman" w:cs="Times New Roman"/>
          <w:b w:val="0"/>
          <w:szCs w:val="24"/>
        </w:rPr>
        <w:t xml:space="preserve"> </w:t>
      </w:r>
      <w:r w:rsidRPr="00817FE9">
        <w:rPr>
          <w:rFonts w:ascii="Times New Roman" w:hAnsi="Times New Roman" w:cs="Times New Roman"/>
          <w:b w:val="0"/>
          <w:color w:val="000000"/>
          <w:szCs w:val="24"/>
        </w:rPr>
        <w:t>превышающий трех рабочих дней со дня регистрации письменного обращения.</w:t>
      </w:r>
    </w:p>
    <w:p w:rsidR="00817FE9" w:rsidRPr="00817FE9" w:rsidRDefault="00817FE9" w:rsidP="00817FE9">
      <w:pPr>
        <w:pStyle w:val="aa"/>
        <w:jc w:val="both"/>
        <w:rPr>
          <w:rFonts w:ascii="Times New Roman" w:hAnsi="Times New Roman" w:cs="Times New Roman"/>
          <w:b w:val="0"/>
          <w:color w:val="000000"/>
          <w:szCs w:val="24"/>
        </w:rPr>
      </w:pPr>
      <w:r w:rsidRPr="00817FE9">
        <w:rPr>
          <w:rFonts w:ascii="Times New Roman" w:hAnsi="Times New Roman" w:cs="Times New Roman"/>
          <w:b w:val="0"/>
          <w:color w:val="000000"/>
          <w:szCs w:val="24"/>
        </w:rPr>
        <w:lastRenderedPageBreak/>
        <w:t xml:space="preserve">    1.9.Подпункт "г" пункта 1.4.Административного регламента изложить в следующей редакции:</w:t>
      </w:r>
    </w:p>
    <w:p w:rsidR="00817FE9" w:rsidRPr="00817FE9" w:rsidRDefault="00817FE9" w:rsidP="00817FE9">
      <w:pPr>
        <w:pStyle w:val="aa"/>
        <w:jc w:val="both"/>
        <w:rPr>
          <w:rFonts w:ascii="Times New Roman" w:hAnsi="Times New Roman" w:cs="Times New Roman"/>
          <w:b w:val="0"/>
          <w:color w:val="000000"/>
          <w:szCs w:val="24"/>
        </w:rPr>
      </w:pPr>
      <w:r w:rsidRPr="00817FE9">
        <w:rPr>
          <w:rFonts w:ascii="Times New Roman" w:hAnsi="Times New Roman" w:cs="Times New Roman"/>
          <w:b w:val="0"/>
          <w:color w:val="000000"/>
          <w:szCs w:val="24"/>
        </w:rPr>
        <w:t xml:space="preserve">   "г)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трех дней о дня регистрации обращения, поступившего в форме электронного документа.</w:t>
      </w:r>
    </w:p>
    <w:p w:rsidR="00817FE9" w:rsidRPr="00817FE9" w:rsidRDefault="00817FE9" w:rsidP="00817FE9">
      <w:pPr>
        <w:pStyle w:val="aa"/>
        <w:jc w:val="both"/>
        <w:rPr>
          <w:rFonts w:ascii="Times New Roman" w:hAnsi="Times New Roman" w:cs="Times New Roman"/>
          <w:b w:val="0"/>
          <w:color w:val="000000"/>
          <w:szCs w:val="24"/>
        </w:rPr>
      </w:pPr>
      <w:r w:rsidRPr="00817FE9">
        <w:rPr>
          <w:rFonts w:ascii="Times New Roman" w:hAnsi="Times New Roman" w:cs="Times New Roman"/>
          <w:b w:val="0"/>
          <w:color w:val="000000"/>
          <w:szCs w:val="24"/>
        </w:rPr>
        <w:t xml:space="preserve">    Ответы на вопросы, не предусмотренные пунктом 1.5 Административного регламента, направляются на электронный адрес заявителя в срок, не превышающий трех дней 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817FE9" w:rsidRDefault="00817FE9" w:rsidP="00817FE9">
      <w:pPr>
        <w:shd w:val="clear" w:color="auto" w:fill="FFFFFF"/>
      </w:pPr>
      <w:r>
        <w:t xml:space="preserve">     1.10</w:t>
      </w:r>
      <w:r w:rsidRPr="0061017A">
        <w:t xml:space="preserve">. Пункт 2.17 Административного регламента изложить в следующей редакции:  </w:t>
      </w:r>
      <w:r>
        <w:t xml:space="preserve">                                                       </w:t>
      </w:r>
    </w:p>
    <w:p w:rsidR="00817FE9" w:rsidRPr="0061017A" w:rsidRDefault="00817FE9" w:rsidP="00817FE9">
      <w:pPr>
        <w:shd w:val="clear" w:color="auto" w:fill="FFFFFF"/>
      </w:pPr>
      <w:r>
        <w:t xml:space="preserve">     </w:t>
      </w:r>
      <w:r w:rsidRPr="0061017A">
        <w:t xml:space="preserve">"2.17) </w:t>
      </w:r>
      <w:r w:rsidRPr="0061017A">
        <w:rPr>
          <w:position w:val="-2"/>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17FE9" w:rsidRPr="0061017A" w:rsidRDefault="00817FE9" w:rsidP="00817FE9">
      <w:pPr>
        <w:pStyle w:val="ConsPlusNormal"/>
        <w:ind w:firstLine="567"/>
        <w:jc w:val="both"/>
        <w:rPr>
          <w:rFonts w:ascii="Times New Roman" w:hAnsi="Times New Roman" w:cs="Times New Roman"/>
          <w:position w:val="-2"/>
          <w:sz w:val="24"/>
          <w:szCs w:val="24"/>
        </w:rPr>
      </w:pPr>
      <w:r w:rsidRPr="0061017A">
        <w:rPr>
          <w:rFonts w:ascii="Times New Roman" w:hAnsi="Times New Roman" w:cs="Times New Roman"/>
          <w:position w:val="-2"/>
          <w:sz w:val="24"/>
          <w:szCs w:val="24"/>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w:t>
      </w:r>
      <w:r>
        <w:rPr>
          <w:rFonts w:ascii="Times New Roman" w:hAnsi="Times New Roman" w:cs="Times New Roman"/>
          <w:position w:val="-2"/>
          <w:sz w:val="24"/>
          <w:szCs w:val="24"/>
        </w:rPr>
        <w:t xml:space="preserve">боты. </w:t>
      </w:r>
      <w:proofErr w:type="spellStart"/>
      <w:r>
        <w:rPr>
          <w:rFonts w:ascii="Times New Roman" w:hAnsi="Times New Roman" w:cs="Times New Roman"/>
          <w:position w:val="-2"/>
          <w:sz w:val="24"/>
          <w:szCs w:val="24"/>
        </w:rPr>
        <w:t>СанПиН</w:t>
      </w:r>
      <w:proofErr w:type="spellEnd"/>
      <w:r>
        <w:rPr>
          <w:rFonts w:ascii="Times New Roman" w:hAnsi="Times New Roman" w:cs="Times New Roman"/>
          <w:position w:val="-2"/>
          <w:sz w:val="24"/>
          <w:szCs w:val="24"/>
        </w:rPr>
        <w:t xml:space="preserve"> 2.2.2/2.4.1340-03»,утвержденным Постановлением Главного государственного санитарного врача РФ от 03.06.2003 № 118.</w:t>
      </w:r>
    </w:p>
    <w:p w:rsidR="00817FE9" w:rsidRPr="00E95114" w:rsidRDefault="00817FE9" w:rsidP="00817FE9">
      <w:pPr>
        <w:pStyle w:val="ab"/>
        <w:jc w:val="both"/>
        <w:rPr>
          <w:rFonts w:ascii="Times New Roman" w:hAnsi="Times New Roman" w:cs="Times New Roman"/>
          <w:sz w:val="24"/>
          <w:szCs w:val="24"/>
        </w:rPr>
      </w:pPr>
      <w:r w:rsidRPr="00E95114">
        <w:rPr>
          <w:rFonts w:ascii="Times New Roman" w:hAnsi="Times New Roman" w:cs="Times New Roman"/>
          <w:sz w:val="24"/>
          <w:szCs w:val="24"/>
        </w:rPr>
        <w:t xml:space="preserve">      2. </w:t>
      </w:r>
      <w:r w:rsidRPr="00E95114">
        <w:rPr>
          <w:rFonts w:ascii="Times New Roman" w:eastAsia="Times New Roman" w:hAnsi="Times New Roman" w:cs="Times New Roman"/>
          <w:color w:val="000000"/>
          <w:sz w:val="24"/>
          <w:szCs w:val="24"/>
          <w:lang w:eastAsia="ru-RU"/>
        </w:rPr>
        <w:t>Настоящее Постановление опубликовать в «</w:t>
      </w:r>
      <w:r>
        <w:rPr>
          <w:rFonts w:ascii="Times New Roman" w:eastAsia="Times New Roman" w:hAnsi="Times New Roman" w:cs="Times New Roman"/>
          <w:color w:val="000000"/>
          <w:sz w:val="24"/>
          <w:szCs w:val="24"/>
          <w:lang w:eastAsia="ru-RU"/>
        </w:rPr>
        <w:t xml:space="preserve">Информационном вестнике </w:t>
      </w:r>
      <w:proofErr w:type="spellStart"/>
      <w:r>
        <w:rPr>
          <w:rFonts w:ascii="Times New Roman" w:eastAsia="Times New Roman" w:hAnsi="Times New Roman" w:cs="Times New Roman"/>
          <w:color w:val="000000"/>
          <w:sz w:val="24"/>
          <w:szCs w:val="24"/>
          <w:lang w:eastAsia="ru-RU"/>
        </w:rPr>
        <w:t>Плещеев</w:t>
      </w:r>
      <w:r w:rsidRPr="00E95114">
        <w:rPr>
          <w:rFonts w:ascii="Times New Roman" w:eastAsia="Times New Roman" w:hAnsi="Times New Roman" w:cs="Times New Roman"/>
          <w:color w:val="000000"/>
          <w:sz w:val="24"/>
          <w:szCs w:val="24"/>
          <w:lang w:eastAsia="ru-RU"/>
        </w:rPr>
        <w:t>ского</w:t>
      </w:r>
      <w:proofErr w:type="spellEnd"/>
      <w:r w:rsidRPr="00E95114">
        <w:rPr>
          <w:rFonts w:ascii="Times New Roman" w:eastAsia="Times New Roman" w:hAnsi="Times New Roman" w:cs="Times New Roman"/>
          <w:color w:val="000000"/>
          <w:sz w:val="24"/>
          <w:szCs w:val="24"/>
          <w:lang w:eastAsia="ru-RU"/>
        </w:rPr>
        <w:t xml:space="preserve"> сельсовета </w:t>
      </w:r>
      <w:proofErr w:type="spellStart"/>
      <w:r w:rsidRPr="00E95114">
        <w:rPr>
          <w:rFonts w:ascii="Times New Roman" w:eastAsia="Times New Roman" w:hAnsi="Times New Roman" w:cs="Times New Roman"/>
          <w:color w:val="000000"/>
          <w:sz w:val="24"/>
          <w:szCs w:val="24"/>
          <w:lang w:eastAsia="ru-RU"/>
        </w:rPr>
        <w:t>Колышлейского</w:t>
      </w:r>
      <w:proofErr w:type="spellEnd"/>
      <w:r w:rsidRPr="00E95114">
        <w:rPr>
          <w:rFonts w:ascii="Times New Roman" w:eastAsia="Times New Roman" w:hAnsi="Times New Roman" w:cs="Times New Roman"/>
          <w:color w:val="000000"/>
          <w:sz w:val="24"/>
          <w:szCs w:val="24"/>
          <w:lang w:eastAsia="ru-RU"/>
        </w:rPr>
        <w:t xml:space="preserve"> района Пензенской области».</w:t>
      </w:r>
    </w:p>
    <w:p w:rsidR="00817FE9" w:rsidRDefault="00817FE9" w:rsidP="00817FE9">
      <w:pPr>
        <w:pStyle w:val="ab"/>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95114">
        <w:rPr>
          <w:rFonts w:ascii="Times New Roman" w:eastAsia="Times New Roman" w:hAnsi="Times New Roman" w:cs="Times New Roman"/>
          <w:color w:val="000000"/>
          <w:sz w:val="24"/>
          <w:szCs w:val="24"/>
          <w:lang w:eastAsia="ru-RU"/>
        </w:rPr>
        <w:t xml:space="preserve">  3. Настоящее постановление вступает в силу на следующий день после дня его официального опубликования.</w:t>
      </w:r>
    </w:p>
    <w:p w:rsidR="00817FE9" w:rsidRPr="00817FE9" w:rsidRDefault="00817FE9" w:rsidP="00817FE9">
      <w:pPr>
        <w:pStyle w:val="ab"/>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95114">
        <w:rPr>
          <w:rFonts w:ascii="Times New Roman" w:eastAsia="Times New Roman" w:hAnsi="Times New Roman" w:cs="Times New Roman"/>
          <w:color w:val="000000"/>
          <w:sz w:val="24"/>
          <w:szCs w:val="24"/>
          <w:lang w:eastAsia="ru-RU"/>
        </w:rPr>
        <w:t xml:space="preserve">4. Контроль за исполнением настоящего постановления возложить на главу администрации </w:t>
      </w:r>
      <w:proofErr w:type="spellStart"/>
      <w:r>
        <w:rPr>
          <w:rFonts w:ascii="Times New Roman" w:eastAsia="Times New Roman" w:hAnsi="Times New Roman" w:cs="Times New Roman"/>
          <w:color w:val="000000"/>
          <w:sz w:val="24"/>
          <w:szCs w:val="24"/>
          <w:lang w:eastAsia="ru-RU"/>
        </w:rPr>
        <w:t>Плещее</w:t>
      </w:r>
      <w:r w:rsidRPr="00E95114">
        <w:rPr>
          <w:rFonts w:ascii="Times New Roman" w:eastAsia="Times New Roman" w:hAnsi="Times New Roman" w:cs="Times New Roman"/>
          <w:color w:val="000000"/>
          <w:sz w:val="24"/>
          <w:szCs w:val="24"/>
          <w:lang w:eastAsia="ru-RU"/>
        </w:rPr>
        <w:t>вского</w:t>
      </w:r>
      <w:proofErr w:type="spellEnd"/>
      <w:r w:rsidRPr="00E95114">
        <w:rPr>
          <w:rFonts w:ascii="Times New Roman" w:eastAsia="Times New Roman" w:hAnsi="Times New Roman" w:cs="Times New Roman"/>
          <w:color w:val="000000"/>
          <w:sz w:val="24"/>
          <w:szCs w:val="24"/>
          <w:lang w:eastAsia="ru-RU"/>
        </w:rPr>
        <w:t xml:space="preserve"> сельсовета </w:t>
      </w:r>
      <w:proofErr w:type="spellStart"/>
      <w:r w:rsidRPr="00E95114">
        <w:rPr>
          <w:rFonts w:ascii="Times New Roman" w:eastAsia="Times New Roman" w:hAnsi="Times New Roman" w:cs="Times New Roman"/>
          <w:color w:val="000000"/>
          <w:sz w:val="24"/>
          <w:szCs w:val="24"/>
          <w:lang w:eastAsia="ru-RU"/>
        </w:rPr>
        <w:t>Колышлейского</w:t>
      </w:r>
      <w:proofErr w:type="spellEnd"/>
      <w:r w:rsidRPr="00E95114">
        <w:rPr>
          <w:rFonts w:ascii="Times New Roman" w:eastAsia="Times New Roman" w:hAnsi="Times New Roman" w:cs="Times New Roman"/>
          <w:color w:val="000000"/>
          <w:sz w:val="24"/>
          <w:szCs w:val="24"/>
          <w:lang w:eastAsia="ru-RU"/>
        </w:rPr>
        <w:t xml:space="preserve"> района Пензенской области</w:t>
      </w:r>
    </w:p>
    <w:p w:rsidR="00817FE9" w:rsidRDefault="00817FE9" w:rsidP="00817FE9">
      <w:pPr>
        <w:shd w:val="clear" w:color="auto" w:fill="FFFFFF"/>
        <w:rPr>
          <w:color w:val="FF0000"/>
        </w:rPr>
      </w:pPr>
      <w:r w:rsidRPr="008E340F">
        <w:rPr>
          <w:color w:val="FF0000"/>
        </w:rPr>
        <w:t xml:space="preserve"> </w:t>
      </w:r>
    </w:p>
    <w:p w:rsidR="006507DB" w:rsidRPr="00FC1C9A" w:rsidRDefault="006507DB" w:rsidP="00817FE9">
      <w:pPr>
        <w:shd w:val="clear" w:color="auto" w:fill="FFFFFF"/>
        <w:rPr>
          <w:color w:val="FF0000"/>
        </w:rPr>
      </w:pPr>
    </w:p>
    <w:p w:rsidR="00817FE9" w:rsidRPr="008E340F" w:rsidRDefault="00817FE9" w:rsidP="00817FE9">
      <w:r w:rsidRPr="008E340F">
        <w:t xml:space="preserve">  </w:t>
      </w:r>
      <w:r>
        <w:t>Глава администрации:                                                                                 Е.А.Караваева</w:t>
      </w:r>
    </w:p>
    <w:p w:rsidR="00817FE9" w:rsidRDefault="00817FE9" w:rsidP="00817FE9"/>
    <w:p w:rsidR="006507DB" w:rsidRPr="00BD7E50" w:rsidRDefault="006507DB" w:rsidP="00817FE9"/>
    <w:p w:rsidR="00817FE9" w:rsidRPr="0067759C" w:rsidRDefault="00817FE9" w:rsidP="00817FE9">
      <w:pPr>
        <w:pStyle w:val="ConsPlusNonformat"/>
        <w:jc w:val="both"/>
        <w:rPr>
          <w:rFonts w:ascii="Times New Roman" w:hAnsi="Times New Roman" w:cs="Times New Roman"/>
          <w:sz w:val="24"/>
          <w:szCs w:val="24"/>
        </w:rPr>
      </w:pPr>
    </w:p>
    <w:p w:rsidR="00817FE9" w:rsidRPr="00CF42CB" w:rsidRDefault="00817FE9" w:rsidP="00817FE9">
      <w:pPr>
        <w:jc w:val="center"/>
        <w:rPr>
          <w:b/>
          <w:sz w:val="32"/>
          <w:szCs w:val="32"/>
        </w:rPr>
      </w:pPr>
      <w:r w:rsidRPr="00CF42CB">
        <w:rPr>
          <w:b/>
          <w:sz w:val="32"/>
          <w:szCs w:val="32"/>
        </w:rPr>
        <w:t>АДМИНИСТРАЦИЯ ПЛЕЩЕЕВСКОГО  СЕЛЬСОВЕТА</w:t>
      </w:r>
    </w:p>
    <w:p w:rsidR="00817FE9" w:rsidRPr="00CF42CB" w:rsidRDefault="00817FE9" w:rsidP="00817FE9">
      <w:pPr>
        <w:jc w:val="center"/>
        <w:rPr>
          <w:b/>
          <w:sz w:val="32"/>
          <w:szCs w:val="32"/>
        </w:rPr>
      </w:pPr>
      <w:r w:rsidRPr="00CF42CB">
        <w:rPr>
          <w:b/>
          <w:sz w:val="32"/>
          <w:szCs w:val="32"/>
        </w:rPr>
        <w:t>КОЛЫШЛЕЙСКОГО РАЙОНА ПЕНЗЕНСКОЙ ОБЛАСТИ</w:t>
      </w:r>
    </w:p>
    <w:p w:rsidR="00817FE9" w:rsidRDefault="00817FE9" w:rsidP="00817FE9">
      <w:pPr>
        <w:jc w:val="both"/>
        <w:rPr>
          <w:sz w:val="28"/>
          <w:szCs w:val="28"/>
        </w:rPr>
      </w:pPr>
    </w:p>
    <w:p w:rsidR="00817FE9" w:rsidRDefault="00817FE9" w:rsidP="006507DB">
      <w:pPr>
        <w:jc w:val="center"/>
        <w:rPr>
          <w:b/>
          <w:sz w:val="28"/>
          <w:szCs w:val="28"/>
        </w:rPr>
      </w:pPr>
      <w:r>
        <w:rPr>
          <w:b/>
          <w:sz w:val="28"/>
          <w:szCs w:val="28"/>
        </w:rPr>
        <w:t>ПОСТАНОВЛЕНИЕ</w:t>
      </w:r>
    </w:p>
    <w:p w:rsidR="006507DB" w:rsidRPr="006507DB" w:rsidRDefault="006507DB" w:rsidP="006507DB">
      <w:pPr>
        <w:jc w:val="center"/>
        <w:rPr>
          <w:b/>
          <w:sz w:val="28"/>
          <w:szCs w:val="28"/>
        </w:rPr>
      </w:pPr>
    </w:p>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817FE9" w:rsidRPr="00B44CE1" w:rsidTr="00817FE9">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817FE9" w:rsidRPr="00B44CE1" w:rsidTr="00817FE9">
              <w:tc>
                <w:tcPr>
                  <w:tcW w:w="284" w:type="dxa"/>
                  <w:vAlign w:val="bottom"/>
                </w:tcPr>
                <w:p w:rsidR="00817FE9" w:rsidRPr="00B44CE1" w:rsidRDefault="00817FE9" w:rsidP="00817FE9">
                  <w:pPr>
                    <w:framePr w:hSpace="180" w:wrap="around" w:vAnchor="text" w:hAnchor="margin" w:xAlign="center" w:y="5"/>
                  </w:pPr>
                  <w:r w:rsidRPr="00B44CE1">
                    <w:t>от</w:t>
                  </w:r>
                </w:p>
              </w:tc>
              <w:tc>
                <w:tcPr>
                  <w:tcW w:w="2835" w:type="dxa"/>
                  <w:tcBorders>
                    <w:bottom w:val="single" w:sz="6" w:space="0" w:color="auto"/>
                  </w:tcBorders>
                </w:tcPr>
                <w:p w:rsidR="00817FE9" w:rsidRPr="00B44CE1" w:rsidRDefault="00817FE9" w:rsidP="00817FE9">
                  <w:pPr>
                    <w:framePr w:hSpace="180" w:wrap="around" w:vAnchor="text" w:hAnchor="margin" w:xAlign="center" w:y="5"/>
                    <w:jc w:val="center"/>
                  </w:pPr>
                  <w:r>
                    <w:t xml:space="preserve">17  октября  2024 </w:t>
                  </w:r>
                  <w:r w:rsidRPr="00B44CE1">
                    <w:t xml:space="preserve">года </w:t>
                  </w:r>
                </w:p>
              </w:tc>
              <w:tc>
                <w:tcPr>
                  <w:tcW w:w="397" w:type="dxa"/>
                </w:tcPr>
                <w:p w:rsidR="00817FE9" w:rsidRPr="00B44CE1" w:rsidRDefault="00817FE9" w:rsidP="00817FE9">
                  <w:pPr>
                    <w:framePr w:hSpace="180" w:wrap="around" w:vAnchor="text" w:hAnchor="margin" w:xAlign="center" w:y="5"/>
                    <w:jc w:val="center"/>
                  </w:pPr>
                  <w:r w:rsidRPr="00B44CE1">
                    <w:t xml:space="preserve">№  </w:t>
                  </w:r>
                </w:p>
              </w:tc>
              <w:tc>
                <w:tcPr>
                  <w:tcW w:w="1134" w:type="dxa"/>
                  <w:tcBorders>
                    <w:bottom w:val="single" w:sz="6" w:space="0" w:color="auto"/>
                  </w:tcBorders>
                </w:tcPr>
                <w:p w:rsidR="00817FE9" w:rsidRPr="00390EE3" w:rsidRDefault="00817FE9" w:rsidP="00817FE9">
                  <w:pPr>
                    <w:framePr w:hSpace="180" w:wrap="around" w:vAnchor="text" w:hAnchor="margin" w:xAlign="center" w:y="5"/>
                    <w:jc w:val="center"/>
                  </w:pPr>
                  <w:r>
                    <w:rPr>
                      <w:rFonts w:eastAsiaTheme="minorHAnsi"/>
                    </w:rPr>
                    <w:t>56</w:t>
                  </w:r>
                </w:p>
              </w:tc>
            </w:tr>
            <w:tr w:rsidR="00817FE9" w:rsidRPr="00B44CE1" w:rsidTr="00817FE9">
              <w:tc>
                <w:tcPr>
                  <w:tcW w:w="4650" w:type="dxa"/>
                  <w:gridSpan w:val="4"/>
                </w:tcPr>
                <w:p w:rsidR="00817FE9" w:rsidRPr="00B44CE1" w:rsidRDefault="00817FE9" w:rsidP="00817FE9">
                  <w:pPr>
                    <w:framePr w:hSpace="180" w:wrap="around" w:vAnchor="text" w:hAnchor="margin" w:xAlign="center" w:y="5"/>
                    <w:jc w:val="center"/>
                  </w:pPr>
                  <w:r w:rsidRPr="00B44CE1">
                    <w:t xml:space="preserve"> д. </w:t>
                  </w:r>
                  <w:proofErr w:type="spellStart"/>
                  <w:r w:rsidRPr="00B44CE1">
                    <w:t>Плещеевка</w:t>
                  </w:r>
                  <w:proofErr w:type="spellEnd"/>
                </w:p>
              </w:tc>
            </w:tr>
          </w:tbl>
          <w:p w:rsidR="00817FE9" w:rsidRPr="00B44CE1" w:rsidRDefault="00817FE9" w:rsidP="00817FE9"/>
        </w:tc>
      </w:tr>
    </w:tbl>
    <w:p w:rsidR="00817FE9" w:rsidRPr="009070DC" w:rsidRDefault="00817FE9" w:rsidP="00817FE9">
      <w:pPr>
        <w:rPr>
          <w:b/>
        </w:rPr>
      </w:pPr>
    </w:p>
    <w:p w:rsidR="00817FE9" w:rsidRDefault="00817FE9" w:rsidP="00817FE9"/>
    <w:p w:rsidR="00817FE9" w:rsidRDefault="00817FE9" w:rsidP="00817FE9"/>
    <w:p w:rsidR="00817FE9" w:rsidRDefault="00817FE9" w:rsidP="00817FE9">
      <w:pPr>
        <w:tabs>
          <w:tab w:val="left" w:pos="1480"/>
        </w:tabs>
        <w:rPr>
          <w:b/>
          <w:sz w:val="28"/>
          <w:szCs w:val="28"/>
        </w:rPr>
      </w:pPr>
    </w:p>
    <w:p w:rsidR="00817FE9" w:rsidRPr="00B723D0" w:rsidRDefault="00817FE9" w:rsidP="00817FE9">
      <w:pPr>
        <w:jc w:val="center"/>
        <w:rPr>
          <w:b/>
        </w:rPr>
      </w:pPr>
      <w:r w:rsidRPr="0050646B">
        <w:rPr>
          <w:b/>
        </w:rPr>
        <w:t xml:space="preserve">О </w:t>
      </w:r>
      <w:r w:rsidRPr="00B723D0">
        <w:rPr>
          <w:b/>
        </w:rPr>
        <w:t xml:space="preserve">внесении изменений  в постановление администрации </w:t>
      </w:r>
      <w:proofErr w:type="spellStart"/>
      <w:r w:rsidRPr="00B723D0">
        <w:rPr>
          <w:b/>
        </w:rPr>
        <w:t>Плещеевского</w:t>
      </w:r>
      <w:proofErr w:type="spellEnd"/>
      <w:r w:rsidRPr="00B723D0">
        <w:rPr>
          <w:b/>
        </w:rPr>
        <w:t xml:space="preserve"> сельсовета </w:t>
      </w:r>
      <w:proofErr w:type="spellStart"/>
      <w:r w:rsidRPr="00B723D0">
        <w:rPr>
          <w:b/>
        </w:rPr>
        <w:t>Колышлейского</w:t>
      </w:r>
      <w:proofErr w:type="spellEnd"/>
      <w:r w:rsidRPr="00B723D0">
        <w:rPr>
          <w:b/>
        </w:rPr>
        <w:t xml:space="preserve"> района Пензен</w:t>
      </w:r>
      <w:r>
        <w:rPr>
          <w:b/>
        </w:rPr>
        <w:t>ской области от 22.10.2018 № 38</w:t>
      </w:r>
    </w:p>
    <w:p w:rsidR="00817FE9" w:rsidRDefault="00817FE9" w:rsidP="00817FE9">
      <w:pPr>
        <w:jc w:val="center"/>
        <w:rPr>
          <w:b/>
        </w:rPr>
      </w:pPr>
      <w:r w:rsidRPr="00B723D0">
        <w:rPr>
          <w:b/>
        </w:rPr>
        <w:t xml:space="preserve"> </w:t>
      </w:r>
      <w:r w:rsidRPr="00FC1C9A">
        <w:t>«</w:t>
      </w:r>
      <w:r w:rsidRPr="00B723D0">
        <w:rPr>
          <w:b/>
        </w:rPr>
        <w:t>Об утверждении административного регламента</w:t>
      </w:r>
      <w:r>
        <w:rPr>
          <w:b/>
        </w:rPr>
        <w:t xml:space="preserve">  предоставлению муниципальной услуги  </w:t>
      </w:r>
      <w:r w:rsidRPr="00B723D0">
        <w:rPr>
          <w:b/>
        </w:rPr>
        <w:t xml:space="preserve"> «</w:t>
      </w:r>
      <w:r>
        <w:rPr>
          <w:b/>
        </w:rPr>
        <w:t>Присвоение и аннулирование адресов</w:t>
      </w:r>
      <w:r w:rsidRPr="00BD7E50">
        <w:rPr>
          <w:b/>
        </w:rPr>
        <w:t>»</w:t>
      </w:r>
    </w:p>
    <w:p w:rsidR="00817FE9" w:rsidRDefault="00817FE9" w:rsidP="00817FE9">
      <w:pPr>
        <w:jc w:val="center"/>
        <w:rPr>
          <w:b/>
        </w:rPr>
      </w:pPr>
    </w:p>
    <w:p w:rsidR="00817FE9" w:rsidRPr="00AC57A8" w:rsidRDefault="00817FE9" w:rsidP="00817FE9">
      <w:pPr>
        <w:jc w:val="both"/>
        <w:rPr>
          <w:color w:val="000000"/>
        </w:rPr>
      </w:pPr>
      <w:r w:rsidRPr="00AC57A8">
        <w:t xml:space="preserve">  </w:t>
      </w:r>
      <w:r w:rsidRPr="00AC57A8">
        <w:rPr>
          <w:color w:val="000000"/>
        </w:rPr>
        <w:t>В целях приведения нормативного правового акта в соответствие с Федеральным законом от 27.07.2010 № 210 – ФЗ «Об организации предоставления государственных и муниципальных услуг</w:t>
      </w:r>
      <w:r>
        <w:rPr>
          <w:color w:val="000000"/>
        </w:rPr>
        <w:t>,</w:t>
      </w:r>
    </w:p>
    <w:p w:rsidR="00817FE9" w:rsidRPr="00AC57A8" w:rsidRDefault="00817FE9" w:rsidP="00817FE9">
      <w:pPr>
        <w:rPr>
          <w:color w:val="000000"/>
        </w:rPr>
      </w:pPr>
    </w:p>
    <w:p w:rsidR="00817FE9" w:rsidRPr="00B55593" w:rsidRDefault="00817FE9" w:rsidP="00817FE9">
      <w:pPr>
        <w:jc w:val="center"/>
        <w:rPr>
          <w:b/>
        </w:rPr>
      </w:pPr>
      <w:r w:rsidRPr="00B55593">
        <w:rPr>
          <w:b/>
          <w:color w:val="000000"/>
        </w:rPr>
        <w:t xml:space="preserve">Администрация </w:t>
      </w:r>
      <w:proofErr w:type="spellStart"/>
      <w:r>
        <w:rPr>
          <w:b/>
          <w:color w:val="000000"/>
        </w:rPr>
        <w:t>Плещее</w:t>
      </w:r>
      <w:r w:rsidRPr="00B55593">
        <w:rPr>
          <w:b/>
          <w:color w:val="000000"/>
        </w:rPr>
        <w:t>вского</w:t>
      </w:r>
      <w:proofErr w:type="spellEnd"/>
      <w:r w:rsidRPr="00B55593">
        <w:rPr>
          <w:b/>
          <w:color w:val="000000"/>
        </w:rPr>
        <w:t xml:space="preserve"> </w:t>
      </w:r>
      <w:r>
        <w:rPr>
          <w:b/>
        </w:rPr>
        <w:t xml:space="preserve">сельсовета </w:t>
      </w:r>
      <w:r w:rsidRPr="00B55593">
        <w:rPr>
          <w:b/>
        </w:rPr>
        <w:t>постановляет:</w:t>
      </w:r>
    </w:p>
    <w:p w:rsidR="00817FE9" w:rsidRPr="00AC57A8" w:rsidRDefault="00817FE9" w:rsidP="00817FE9">
      <w:pPr>
        <w:rPr>
          <w:b/>
        </w:rPr>
      </w:pPr>
    </w:p>
    <w:p w:rsidR="00817FE9" w:rsidRDefault="00817FE9" w:rsidP="00817FE9">
      <w:pPr>
        <w:jc w:val="both"/>
        <w:rPr>
          <w:color w:val="000000"/>
        </w:rPr>
      </w:pPr>
      <w:r>
        <w:lastRenderedPageBreak/>
        <w:t xml:space="preserve">     </w:t>
      </w:r>
      <w:r w:rsidRPr="00AC57A8">
        <w:t xml:space="preserve">1. Внести в постановление  администрации </w:t>
      </w:r>
      <w:proofErr w:type="spellStart"/>
      <w:r>
        <w:t>Плещеевского</w:t>
      </w:r>
      <w:proofErr w:type="spellEnd"/>
      <w:r w:rsidRPr="00AC57A8">
        <w:t xml:space="preserve"> сельсовета  от 2</w:t>
      </w:r>
      <w:r>
        <w:t>2.10</w:t>
      </w:r>
      <w:r w:rsidRPr="00AC57A8">
        <w:t>.2018</w:t>
      </w:r>
      <w:r>
        <w:t xml:space="preserve">              </w:t>
      </w:r>
      <w:r w:rsidRPr="00AC57A8">
        <w:t xml:space="preserve"> № </w:t>
      </w:r>
      <w:r>
        <w:t>38</w:t>
      </w:r>
      <w:r w:rsidRPr="00AC57A8">
        <w:t xml:space="preserve">  "Об утверждении административного регламента предоставления  муниципальной услуги «Присвоение и аннулирование  адресов» </w:t>
      </w:r>
      <w:r>
        <w:t>следующие</w:t>
      </w:r>
      <w:r w:rsidRPr="00AC57A8">
        <w:t xml:space="preserve"> изменения</w:t>
      </w:r>
      <w:r>
        <w:t>:</w:t>
      </w:r>
    </w:p>
    <w:p w:rsidR="00817FE9" w:rsidRPr="00AC57A8" w:rsidRDefault="00817FE9" w:rsidP="00817FE9">
      <w:pPr>
        <w:jc w:val="both"/>
        <w:rPr>
          <w:color w:val="000000"/>
        </w:rPr>
      </w:pPr>
      <w:r>
        <w:rPr>
          <w:color w:val="000000"/>
        </w:rPr>
        <w:t xml:space="preserve">     1.1. </w:t>
      </w:r>
      <w:r w:rsidRPr="008963E8">
        <w:rPr>
          <w:bCs/>
          <w:color w:val="000000"/>
        </w:rPr>
        <w:t>Административный регламент предоставления муниципальной услуги «Присвоение и аннулирование адресов</w:t>
      </w:r>
      <w:r w:rsidRPr="00AC57A8">
        <w:rPr>
          <w:b/>
          <w:bCs/>
          <w:color w:val="000000"/>
        </w:rPr>
        <w:t>»</w:t>
      </w:r>
      <w:r>
        <w:rPr>
          <w:b/>
          <w:bCs/>
          <w:color w:val="000000"/>
        </w:rPr>
        <w:t xml:space="preserve"> </w:t>
      </w:r>
      <w:r>
        <w:rPr>
          <w:color w:val="000000"/>
        </w:rPr>
        <w:t xml:space="preserve">изложить  </w:t>
      </w:r>
      <w:r w:rsidRPr="00AC57A8">
        <w:rPr>
          <w:color w:val="000000"/>
        </w:rPr>
        <w:t xml:space="preserve"> в новой редакции согласно приложению к настоящему постановлению.</w:t>
      </w:r>
    </w:p>
    <w:p w:rsidR="00817FE9" w:rsidRPr="009D5983" w:rsidRDefault="00817FE9" w:rsidP="00817FE9">
      <w:pPr>
        <w:pStyle w:val="formattext"/>
        <w:spacing w:before="0" w:beforeAutospacing="0" w:after="0" w:afterAutospacing="0"/>
        <w:jc w:val="both"/>
        <w:textAlignment w:val="baseline"/>
      </w:pPr>
      <w:r>
        <w:rPr>
          <w:color w:val="000000"/>
        </w:rPr>
        <w:t xml:space="preserve">    </w:t>
      </w:r>
      <w:r w:rsidRPr="00AC57A8">
        <w:rPr>
          <w:color w:val="000000"/>
        </w:rPr>
        <w:t>2. </w:t>
      </w:r>
      <w:r w:rsidRPr="00AC57A8">
        <w:t xml:space="preserve">Опубликовать настоящее постановление  в информационном бюллетени «Информационный вестник </w:t>
      </w:r>
      <w:proofErr w:type="spellStart"/>
      <w:r>
        <w:t>Плещеевск</w:t>
      </w:r>
      <w:r w:rsidRPr="00AC57A8">
        <w:t>ого</w:t>
      </w:r>
      <w:proofErr w:type="spellEnd"/>
      <w:r w:rsidRPr="00AC57A8">
        <w:t xml:space="preserve">  сельсовета </w:t>
      </w:r>
      <w:proofErr w:type="spellStart"/>
      <w:r w:rsidRPr="00AC57A8">
        <w:t>Колышлейского</w:t>
      </w:r>
      <w:proofErr w:type="spellEnd"/>
      <w:r w:rsidRPr="00AC57A8">
        <w:t xml:space="preserve"> района Пензенской области и на  официальной странице </w:t>
      </w:r>
      <w:proofErr w:type="spellStart"/>
      <w:r>
        <w:t>Плещеевского</w:t>
      </w:r>
      <w:proofErr w:type="spellEnd"/>
      <w:r w:rsidRPr="00AC57A8">
        <w:t xml:space="preserve"> сельсовета официального сайта Администрации </w:t>
      </w:r>
      <w:proofErr w:type="spellStart"/>
      <w:r w:rsidRPr="00AC57A8">
        <w:t>Колышлейского</w:t>
      </w:r>
      <w:proofErr w:type="spellEnd"/>
      <w:r w:rsidRPr="00AC57A8">
        <w:t xml:space="preserve"> района Пензенской области в сети Интернет»</w:t>
      </w:r>
    </w:p>
    <w:p w:rsidR="00817FE9" w:rsidRPr="00AC57A8" w:rsidRDefault="00817FE9" w:rsidP="00817FE9">
      <w:pPr>
        <w:jc w:val="both"/>
        <w:rPr>
          <w:color w:val="000000"/>
        </w:rPr>
      </w:pPr>
      <w:r>
        <w:rPr>
          <w:color w:val="000000"/>
        </w:rPr>
        <w:t xml:space="preserve">    </w:t>
      </w:r>
      <w:r w:rsidRPr="00AC57A8">
        <w:rPr>
          <w:color w:val="000000"/>
        </w:rPr>
        <w:t>3. Настоящее постановление вступает в силу на следующий день после его официального опубликования.</w:t>
      </w:r>
    </w:p>
    <w:p w:rsidR="00817FE9" w:rsidRPr="00AC57A8" w:rsidRDefault="00817FE9" w:rsidP="00817FE9">
      <w:pPr>
        <w:jc w:val="both"/>
        <w:rPr>
          <w:color w:val="000000"/>
        </w:rPr>
      </w:pPr>
      <w:r>
        <w:rPr>
          <w:color w:val="000000"/>
        </w:rPr>
        <w:t xml:space="preserve">   </w:t>
      </w:r>
      <w:r w:rsidRPr="00AC57A8">
        <w:rPr>
          <w:color w:val="000000"/>
        </w:rPr>
        <w:t xml:space="preserve">4. Контроль за исполнением настоящего постановления </w:t>
      </w:r>
      <w:r>
        <w:rPr>
          <w:color w:val="000000"/>
        </w:rPr>
        <w:t>оставляю за собой.</w:t>
      </w:r>
    </w:p>
    <w:p w:rsidR="00817FE9" w:rsidRPr="00AC57A8" w:rsidRDefault="00817FE9" w:rsidP="00817FE9">
      <w:pPr>
        <w:ind w:firstLine="567"/>
        <w:jc w:val="both"/>
        <w:rPr>
          <w:color w:val="000000"/>
        </w:rPr>
      </w:pPr>
    </w:p>
    <w:p w:rsidR="00817FE9" w:rsidRPr="00AC57A8" w:rsidRDefault="00817FE9" w:rsidP="00817FE9">
      <w:pPr>
        <w:ind w:firstLine="567"/>
        <w:jc w:val="both"/>
        <w:rPr>
          <w:color w:val="000000"/>
        </w:rPr>
      </w:pPr>
    </w:p>
    <w:p w:rsidR="00817FE9" w:rsidRPr="00AC57A8" w:rsidRDefault="00817FE9" w:rsidP="00817FE9">
      <w:pPr>
        <w:jc w:val="both"/>
        <w:rPr>
          <w:color w:val="000000"/>
        </w:rPr>
      </w:pPr>
      <w:r>
        <w:rPr>
          <w:color w:val="000000"/>
        </w:rPr>
        <w:t xml:space="preserve">  </w:t>
      </w:r>
      <w:r w:rsidRPr="00AC57A8">
        <w:rPr>
          <w:color w:val="000000"/>
        </w:rPr>
        <w:t>Глав</w:t>
      </w:r>
      <w:r>
        <w:rPr>
          <w:color w:val="000000"/>
        </w:rPr>
        <w:t>ы</w:t>
      </w:r>
      <w:r w:rsidRPr="00AC57A8">
        <w:rPr>
          <w:color w:val="000000"/>
        </w:rPr>
        <w:t xml:space="preserve"> администрац</w:t>
      </w:r>
      <w:r>
        <w:rPr>
          <w:color w:val="000000"/>
        </w:rPr>
        <w:t>ии                                                                          Е.А.Караваева</w:t>
      </w:r>
    </w:p>
    <w:p w:rsidR="00817FE9" w:rsidRPr="00AC57A8" w:rsidRDefault="00817FE9" w:rsidP="00817FE9">
      <w:pPr>
        <w:ind w:firstLine="567"/>
        <w:jc w:val="both"/>
        <w:rPr>
          <w:color w:val="000000"/>
        </w:rPr>
      </w:pPr>
    </w:p>
    <w:p w:rsidR="00817FE9" w:rsidRDefault="00817FE9" w:rsidP="00817FE9">
      <w:pPr>
        <w:ind w:firstLine="567"/>
        <w:jc w:val="both"/>
        <w:rPr>
          <w:color w:val="000000"/>
        </w:rPr>
      </w:pPr>
    </w:p>
    <w:p w:rsidR="00817FE9" w:rsidRDefault="00817FE9" w:rsidP="00817FE9">
      <w:pPr>
        <w:ind w:firstLine="567"/>
        <w:jc w:val="both"/>
        <w:rPr>
          <w:color w:val="000000"/>
        </w:rPr>
      </w:pPr>
    </w:p>
    <w:p w:rsidR="00817FE9" w:rsidRDefault="00817FE9" w:rsidP="00817FE9">
      <w:pPr>
        <w:ind w:firstLine="567"/>
        <w:jc w:val="both"/>
        <w:rPr>
          <w:color w:val="000000"/>
        </w:rPr>
      </w:pPr>
    </w:p>
    <w:p w:rsidR="00817FE9" w:rsidRDefault="00817FE9" w:rsidP="00817FE9">
      <w:pPr>
        <w:ind w:firstLine="567"/>
        <w:jc w:val="both"/>
        <w:rPr>
          <w:color w:val="000000"/>
        </w:rPr>
      </w:pPr>
    </w:p>
    <w:p w:rsidR="00817FE9" w:rsidRDefault="00817FE9" w:rsidP="00817FE9">
      <w:pPr>
        <w:ind w:firstLine="567"/>
        <w:jc w:val="both"/>
        <w:rPr>
          <w:color w:val="000000"/>
        </w:rPr>
      </w:pPr>
    </w:p>
    <w:p w:rsidR="00817FE9" w:rsidRPr="00AC57A8" w:rsidRDefault="00817FE9" w:rsidP="00817FE9">
      <w:pPr>
        <w:ind w:firstLine="567"/>
        <w:jc w:val="both"/>
        <w:rPr>
          <w:color w:val="000000"/>
        </w:rPr>
      </w:pPr>
    </w:p>
    <w:p w:rsidR="00817FE9" w:rsidRDefault="00817FE9" w:rsidP="00817FE9">
      <w:pPr>
        <w:ind w:firstLine="567"/>
        <w:jc w:val="right"/>
        <w:rPr>
          <w:color w:val="000000"/>
        </w:rPr>
      </w:pPr>
    </w:p>
    <w:p w:rsidR="00817FE9" w:rsidRPr="00AC57A8" w:rsidRDefault="00817FE9" w:rsidP="00817FE9">
      <w:pPr>
        <w:ind w:firstLine="567"/>
        <w:jc w:val="right"/>
        <w:rPr>
          <w:color w:val="000000"/>
        </w:rPr>
      </w:pPr>
      <w:r w:rsidRPr="00AC57A8">
        <w:rPr>
          <w:color w:val="000000"/>
        </w:rPr>
        <w:t>Приложение</w:t>
      </w:r>
    </w:p>
    <w:p w:rsidR="00817FE9" w:rsidRPr="00AC57A8" w:rsidRDefault="00817FE9" w:rsidP="00817FE9">
      <w:pPr>
        <w:ind w:firstLine="567"/>
        <w:jc w:val="right"/>
        <w:rPr>
          <w:color w:val="000000"/>
        </w:rPr>
      </w:pPr>
      <w:r w:rsidRPr="00AC57A8">
        <w:rPr>
          <w:color w:val="000000"/>
        </w:rPr>
        <w:t>к постановлению администрации</w:t>
      </w:r>
    </w:p>
    <w:p w:rsidR="00817FE9" w:rsidRPr="00AC57A8" w:rsidRDefault="00817FE9" w:rsidP="00817FE9">
      <w:pPr>
        <w:ind w:firstLine="567"/>
        <w:jc w:val="right"/>
        <w:rPr>
          <w:color w:val="000000"/>
        </w:rPr>
      </w:pPr>
      <w:proofErr w:type="spellStart"/>
      <w:r>
        <w:rPr>
          <w:color w:val="000000"/>
        </w:rPr>
        <w:t>Плещеевского</w:t>
      </w:r>
      <w:proofErr w:type="spellEnd"/>
      <w:r w:rsidRPr="00AC57A8">
        <w:rPr>
          <w:color w:val="000000"/>
        </w:rPr>
        <w:t xml:space="preserve">  сельсовета  </w:t>
      </w:r>
      <w:proofErr w:type="spellStart"/>
      <w:r w:rsidRPr="00AC57A8">
        <w:rPr>
          <w:color w:val="000000"/>
        </w:rPr>
        <w:t>Колышлейского</w:t>
      </w:r>
      <w:proofErr w:type="spellEnd"/>
      <w:r w:rsidRPr="00AC57A8">
        <w:rPr>
          <w:color w:val="000000"/>
        </w:rPr>
        <w:t xml:space="preserve"> района</w:t>
      </w:r>
    </w:p>
    <w:p w:rsidR="00817FE9" w:rsidRPr="00AC57A8" w:rsidRDefault="00817FE9" w:rsidP="00817FE9">
      <w:pPr>
        <w:ind w:firstLine="567"/>
        <w:jc w:val="right"/>
        <w:rPr>
          <w:color w:val="000000"/>
        </w:rPr>
      </w:pPr>
      <w:r>
        <w:rPr>
          <w:color w:val="000000"/>
        </w:rPr>
        <w:t>от 17.10.</w:t>
      </w:r>
      <w:r w:rsidRPr="00AC57A8">
        <w:rPr>
          <w:color w:val="000000"/>
        </w:rPr>
        <w:t xml:space="preserve">2024 № </w:t>
      </w:r>
      <w:r>
        <w:rPr>
          <w:color w:val="000000"/>
        </w:rPr>
        <w:t>56</w:t>
      </w:r>
    </w:p>
    <w:p w:rsidR="00817FE9" w:rsidRPr="00AC57A8" w:rsidRDefault="00817FE9" w:rsidP="00817FE9">
      <w:pPr>
        <w:ind w:firstLine="567"/>
        <w:jc w:val="right"/>
        <w:rPr>
          <w:color w:val="000000"/>
        </w:rPr>
      </w:pPr>
      <w:r w:rsidRPr="00AC57A8">
        <w:rPr>
          <w:color w:val="000000"/>
        </w:rPr>
        <w:t> </w:t>
      </w:r>
    </w:p>
    <w:p w:rsidR="00817FE9" w:rsidRPr="00AC57A8" w:rsidRDefault="00817FE9" w:rsidP="00817FE9">
      <w:pPr>
        <w:ind w:firstLine="567"/>
        <w:jc w:val="right"/>
        <w:rPr>
          <w:color w:val="000000"/>
        </w:rPr>
      </w:pPr>
      <w:r w:rsidRPr="00AC57A8">
        <w:rPr>
          <w:color w:val="000000"/>
        </w:rPr>
        <w:t>«Утвержден</w:t>
      </w:r>
    </w:p>
    <w:p w:rsidR="00817FE9" w:rsidRPr="00AC57A8" w:rsidRDefault="00817FE9" w:rsidP="00817FE9">
      <w:pPr>
        <w:ind w:firstLine="567"/>
        <w:jc w:val="right"/>
        <w:rPr>
          <w:color w:val="000000"/>
        </w:rPr>
      </w:pPr>
      <w:r w:rsidRPr="00AC57A8">
        <w:rPr>
          <w:color w:val="000000"/>
        </w:rPr>
        <w:t>Постановлением администрации</w:t>
      </w:r>
    </w:p>
    <w:p w:rsidR="00817FE9" w:rsidRPr="00AC57A8" w:rsidRDefault="00817FE9" w:rsidP="00817FE9">
      <w:pPr>
        <w:ind w:firstLine="567"/>
        <w:jc w:val="right"/>
        <w:rPr>
          <w:color w:val="000000"/>
        </w:rPr>
      </w:pPr>
      <w:proofErr w:type="spellStart"/>
      <w:r>
        <w:rPr>
          <w:color w:val="000000"/>
        </w:rPr>
        <w:t>Плещеевского</w:t>
      </w:r>
      <w:proofErr w:type="spellEnd"/>
      <w:r w:rsidRPr="00AC57A8">
        <w:rPr>
          <w:color w:val="000000"/>
        </w:rPr>
        <w:t xml:space="preserve"> сельсовета  </w:t>
      </w:r>
      <w:proofErr w:type="spellStart"/>
      <w:r w:rsidRPr="00AC57A8">
        <w:rPr>
          <w:color w:val="000000"/>
        </w:rPr>
        <w:t>Колышлейского</w:t>
      </w:r>
      <w:proofErr w:type="spellEnd"/>
      <w:r>
        <w:rPr>
          <w:color w:val="000000"/>
        </w:rPr>
        <w:t xml:space="preserve"> </w:t>
      </w:r>
      <w:r w:rsidRPr="00AC57A8">
        <w:rPr>
          <w:color w:val="000000"/>
        </w:rPr>
        <w:t>района</w:t>
      </w:r>
    </w:p>
    <w:p w:rsidR="00817FE9" w:rsidRPr="00AC57A8" w:rsidRDefault="00817FE9" w:rsidP="00817FE9">
      <w:pPr>
        <w:ind w:firstLine="567"/>
        <w:jc w:val="right"/>
        <w:rPr>
          <w:color w:val="000000"/>
        </w:rPr>
      </w:pPr>
      <w:r w:rsidRPr="00AC57A8">
        <w:rPr>
          <w:color w:val="000000"/>
        </w:rPr>
        <w:t>от 2</w:t>
      </w:r>
      <w:r>
        <w:rPr>
          <w:color w:val="000000"/>
        </w:rPr>
        <w:t>2.10</w:t>
      </w:r>
      <w:r w:rsidRPr="00AC57A8">
        <w:rPr>
          <w:color w:val="000000"/>
        </w:rPr>
        <w:t xml:space="preserve">.2018 № </w:t>
      </w:r>
      <w:r>
        <w:rPr>
          <w:color w:val="000000"/>
        </w:rPr>
        <w:t>38</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center"/>
        <w:rPr>
          <w:color w:val="000000"/>
        </w:rPr>
      </w:pPr>
      <w:bookmarkStart w:id="0" w:name="P29"/>
      <w:bookmarkEnd w:id="0"/>
      <w:r w:rsidRPr="00AC57A8">
        <w:rPr>
          <w:b/>
          <w:bCs/>
          <w:color w:val="000000"/>
        </w:rPr>
        <w:t>Административный регламент предоставления муниципальной услуги «Присвоение и аннулирование адресов»</w:t>
      </w:r>
    </w:p>
    <w:p w:rsidR="00817FE9" w:rsidRPr="00AC57A8" w:rsidRDefault="00817FE9" w:rsidP="00817FE9">
      <w:pPr>
        <w:ind w:firstLine="567"/>
        <w:jc w:val="center"/>
        <w:rPr>
          <w:color w:val="000000"/>
        </w:rPr>
      </w:pPr>
    </w:p>
    <w:p w:rsidR="00817FE9" w:rsidRPr="00AC57A8" w:rsidRDefault="00817FE9" w:rsidP="00817FE9">
      <w:pPr>
        <w:ind w:firstLine="567"/>
        <w:jc w:val="center"/>
        <w:rPr>
          <w:color w:val="000000"/>
        </w:rPr>
      </w:pPr>
      <w:r w:rsidRPr="00AC57A8">
        <w:rPr>
          <w:b/>
          <w:bCs/>
          <w:color w:val="000000"/>
        </w:rPr>
        <w:t>I. Общие положения</w:t>
      </w:r>
    </w:p>
    <w:p w:rsidR="00817FE9" w:rsidRPr="00AC57A8" w:rsidRDefault="00817FE9" w:rsidP="00817FE9">
      <w:pPr>
        <w:ind w:firstLine="567"/>
        <w:jc w:val="both"/>
        <w:rPr>
          <w:color w:val="000000"/>
        </w:rPr>
      </w:pPr>
      <w:r w:rsidRPr="00AC57A8">
        <w:rPr>
          <w:color w:val="000000"/>
        </w:rPr>
        <w:t> </w:t>
      </w:r>
    </w:p>
    <w:p w:rsidR="00817FE9" w:rsidRPr="00CC676E" w:rsidRDefault="00817FE9" w:rsidP="00817FE9">
      <w:pPr>
        <w:ind w:firstLine="567"/>
        <w:jc w:val="center"/>
        <w:rPr>
          <w:b/>
          <w:color w:val="000000"/>
        </w:rPr>
      </w:pPr>
      <w:r w:rsidRPr="00CC676E">
        <w:rPr>
          <w:b/>
          <w:color w:val="000000"/>
        </w:rPr>
        <w:t>Предмет регулирования</w:t>
      </w:r>
    </w:p>
    <w:p w:rsidR="00817FE9" w:rsidRPr="00AC57A8" w:rsidRDefault="00817FE9" w:rsidP="00817FE9">
      <w:pPr>
        <w:ind w:firstLine="567"/>
        <w:jc w:val="center"/>
        <w:rPr>
          <w:color w:val="000000"/>
        </w:rPr>
      </w:pPr>
    </w:p>
    <w:p w:rsidR="00817FE9" w:rsidRPr="00AC57A8" w:rsidRDefault="00817FE9" w:rsidP="00817FE9">
      <w:pPr>
        <w:ind w:firstLine="567"/>
        <w:jc w:val="both"/>
        <w:rPr>
          <w:color w:val="000000"/>
        </w:rPr>
      </w:pPr>
      <w:r w:rsidRPr="00AC57A8">
        <w:rPr>
          <w:color w:val="000000"/>
        </w:rPr>
        <w:t>1.1. Административный регламент предоставления муниципальной услуги «Присвоение и аннулирование адресов» (далее - Административный регламент) устанавливает порядок и стандарт предоставления муниципальной услуги «Присвоение и аннулирование адресов» (далее - муниципальная услуга), определяет сроки и последовательность</w:t>
      </w:r>
      <w:r w:rsidRPr="00AC57A8">
        <w:t xml:space="preserve"> </w:t>
      </w:r>
      <w:r w:rsidRPr="00AC57A8">
        <w:rPr>
          <w:color w:val="000000"/>
        </w:rPr>
        <w:t xml:space="preserve">административных процедур (действий) Администрации </w:t>
      </w:r>
      <w:proofErr w:type="spellStart"/>
      <w:r>
        <w:rPr>
          <w:color w:val="000000"/>
        </w:rPr>
        <w:t>Плещеевского</w:t>
      </w:r>
      <w:proofErr w:type="spellEnd"/>
      <w:r w:rsidRPr="00AC57A8">
        <w:rPr>
          <w:color w:val="000000"/>
        </w:rPr>
        <w:t xml:space="preserve"> сельсовета </w:t>
      </w:r>
      <w:proofErr w:type="spellStart"/>
      <w:r w:rsidRPr="00AC57A8">
        <w:rPr>
          <w:color w:val="000000"/>
        </w:rPr>
        <w:t>Колышлейского</w:t>
      </w:r>
      <w:proofErr w:type="spellEnd"/>
      <w:r w:rsidRPr="00AC57A8">
        <w:rPr>
          <w:color w:val="000000"/>
        </w:rPr>
        <w:t xml:space="preserve"> района Пензенской области (далее - Администрация) при предоставлении муниципальной услуги.</w:t>
      </w:r>
    </w:p>
    <w:p w:rsidR="00817FE9" w:rsidRPr="00AC57A8" w:rsidRDefault="00817FE9" w:rsidP="00817FE9">
      <w:pPr>
        <w:ind w:firstLine="567"/>
        <w:jc w:val="both"/>
        <w:rPr>
          <w:color w:val="000000"/>
        </w:rPr>
      </w:pPr>
      <w:r w:rsidRPr="00AC57A8">
        <w:rPr>
          <w:color w:val="000000"/>
        </w:rPr>
        <w:t> </w:t>
      </w:r>
    </w:p>
    <w:p w:rsidR="00817FE9" w:rsidRPr="00CC676E" w:rsidRDefault="00817FE9" w:rsidP="00817FE9">
      <w:pPr>
        <w:ind w:firstLine="567"/>
        <w:jc w:val="center"/>
        <w:rPr>
          <w:b/>
          <w:color w:val="000000"/>
        </w:rPr>
      </w:pPr>
      <w:r w:rsidRPr="00CC676E">
        <w:rPr>
          <w:b/>
          <w:color w:val="000000"/>
        </w:rPr>
        <w:t>Круг заявителей</w:t>
      </w:r>
    </w:p>
    <w:p w:rsidR="00817FE9" w:rsidRPr="00AC57A8" w:rsidRDefault="00817FE9" w:rsidP="00817FE9">
      <w:pPr>
        <w:ind w:firstLine="567"/>
        <w:jc w:val="center"/>
        <w:rPr>
          <w:color w:val="000000"/>
        </w:rPr>
      </w:pPr>
    </w:p>
    <w:p w:rsidR="00817FE9" w:rsidRPr="00AC57A8" w:rsidRDefault="00817FE9" w:rsidP="00817FE9">
      <w:pPr>
        <w:ind w:firstLine="567"/>
        <w:jc w:val="both"/>
        <w:rPr>
          <w:color w:val="000000"/>
        </w:rPr>
      </w:pPr>
      <w:bookmarkStart w:id="1" w:name="P45"/>
      <w:bookmarkEnd w:id="1"/>
      <w:r w:rsidRPr="00AC57A8">
        <w:rPr>
          <w:color w:val="000000"/>
        </w:rPr>
        <w:t>1.2. Заявителями при предоставлении муниципальной услуги являются:</w:t>
      </w:r>
    </w:p>
    <w:p w:rsidR="00817FE9" w:rsidRPr="00AC57A8" w:rsidRDefault="00817FE9" w:rsidP="00817FE9">
      <w:pPr>
        <w:ind w:firstLine="567"/>
        <w:jc w:val="both"/>
        <w:rPr>
          <w:color w:val="000000"/>
        </w:rPr>
      </w:pPr>
      <w:r w:rsidRPr="00AC57A8">
        <w:rPr>
          <w:color w:val="000000"/>
        </w:rPr>
        <w:t xml:space="preserve">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w:t>
      </w:r>
      <w:r w:rsidRPr="00AC57A8">
        <w:rPr>
          <w:color w:val="000000"/>
        </w:rPr>
        <w:lastRenderedPageBreak/>
        <w:t>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
    <w:p w:rsidR="00817FE9" w:rsidRPr="00AC57A8" w:rsidRDefault="00817FE9" w:rsidP="00817FE9">
      <w:pPr>
        <w:ind w:firstLine="567"/>
        <w:jc w:val="both"/>
        <w:rPr>
          <w:color w:val="000000"/>
        </w:rPr>
      </w:pPr>
      <w:r w:rsidRPr="00AC57A8">
        <w:rPr>
          <w:color w:val="000000"/>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817FE9" w:rsidRPr="00AC57A8" w:rsidRDefault="00817FE9" w:rsidP="00817FE9">
      <w:pPr>
        <w:ind w:firstLine="567"/>
        <w:jc w:val="both"/>
        <w:rPr>
          <w:color w:val="000000"/>
        </w:rPr>
      </w:pPr>
      <w:r w:rsidRPr="00AC57A8">
        <w:rPr>
          <w:color w:val="000000"/>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817FE9" w:rsidRPr="00AC57A8" w:rsidRDefault="00817FE9" w:rsidP="00817FE9">
      <w:pPr>
        <w:ind w:firstLine="567"/>
        <w:jc w:val="both"/>
        <w:rPr>
          <w:color w:val="000000"/>
        </w:rPr>
      </w:pPr>
      <w:r w:rsidRPr="00AC57A8">
        <w:rPr>
          <w:color w:val="000000"/>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N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817FE9" w:rsidRPr="00AC57A8" w:rsidRDefault="00817FE9" w:rsidP="00817FE9">
      <w:pPr>
        <w:ind w:firstLine="567"/>
        <w:jc w:val="both"/>
        <w:rPr>
          <w:color w:val="000000"/>
        </w:rPr>
      </w:pPr>
      <w:r w:rsidRPr="00AC57A8">
        <w:rPr>
          <w:color w:val="000000"/>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частью 2 статьи 21.1 Федерального закона «Об организации предоставления государственных и муниципальных услуг»</w:t>
      </w:r>
    </w:p>
    <w:p w:rsidR="00817FE9" w:rsidRPr="00AC57A8" w:rsidRDefault="00817FE9" w:rsidP="00817FE9">
      <w:pPr>
        <w:ind w:firstLine="567"/>
        <w:jc w:val="both"/>
        <w:rPr>
          <w:color w:val="000000"/>
        </w:rPr>
      </w:pPr>
      <w:r w:rsidRPr="00AC57A8">
        <w:rPr>
          <w:color w:val="000000"/>
        </w:rPr>
        <w:t>Кадастровый инженер, выполняющий на основании документа, предусмотренного статьей 35 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817FE9" w:rsidRPr="00AC57A8" w:rsidRDefault="00817FE9" w:rsidP="00817FE9">
      <w:pPr>
        <w:ind w:firstLine="567"/>
        <w:jc w:val="both"/>
        <w:rPr>
          <w:color w:val="000000"/>
        </w:rPr>
      </w:pPr>
      <w:r w:rsidRPr="00AC57A8">
        <w:rPr>
          <w:color w:val="000000"/>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817FE9" w:rsidRPr="00AC57A8" w:rsidRDefault="00817FE9" w:rsidP="00817FE9">
      <w:pPr>
        <w:ind w:firstLine="567"/>
        <w:jc w:val="both"/>
        <w:rPr>
          <w:color w:val="000000"/>
        </w:rPr>
      </w:pPr>
      <w:r w:rsidRPr="00AC57A8">
        <w:rPr>
          <w:color w:val="000000"/>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817FE9" w:rsidRPr="00AC57A8" w:rsidRDefault="00817FE9" w:rsidP="00817FE9">
      <w:pPr>
        <w:ind w:firstLine="567"/>
        <w:jc w:val="both"/>
        <w:rPr>
          <w:color w:val="000000"/>
        </w:rPr>
      </w:pPr>
      <w:r w:rsidRPr="00AC57A8">
        <w:rPr>
          <w:color w:val="000000"/>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частью 2 статьи 21.1 Федерального закона "Об организации предоставления государственных и муниципальных услуг".</w:t>
      </w:r>
    </w:p>
    <w:p w:rsidR="00817FE9" w:rsidRPr="00AC57A8" w:rsidRDefault="00817FE9" w:rsidP="00817FE9">
      <w:pPr>
        <w:ind w:firstLine="567"/>
        <w:jc w:val="both"/>
        <w:rPr>
          <w:color w:val="000000"/>
        </w:rPr>
      </w:pPr>
      <w:r w:rsidRPr="00AC57A8">
        <w:rPr>
          <w:color w:val="000000"/>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center"/>
        <w:rPr>
          <w:b/>
          <w:color w:val="000000"/>
        </w:rPr>
      </w:pPr>
      <w:r w:rsidRPr="00AC57A8">
        <w:rPr>
          <w:b/>
          <w:color w:val="000000"/>
        </w:rPr>
        <w:t>Требования к порядку информирования о предоставлении муниципальной услуги</w:t>
      </w:r>
    </w:p>
    <w:p w:rsidR="00817FE9" w:rsidRPr="00AC57A8" w:rsidRDefault="00817FE9" w:rsidP="00817FE9">
      <w:pPr>
        <w:ind w:firstLine="567"/>
        <w:jc w:val="center"/>
        <w:rPr>
          <w:color w:val="000000"/>
        </w:rPr>
      </w:pPr>
    </w:p>
    <w:p w:rsidR="00817FE9" w:rsidRPr="00AC57A8" w:rsidRDefault="00817FE9" w:rsidP="00817FE9">
      <w:pPr>
        <w:ind w:firstLine="567"/>
        <w:jc w:val="both"/>
        <w:rPr>
          <w:color w:val="000000"/>
        </w:rPr>
      </w:pPr>
      <w:r w:rsidRPr="00AC57A8">
        <w:rPr>
          <w:color w:val="000000"/>
        </w:rPr>
        <w:t xml:space="preserve">1.3. Информирование заявителей о предоставлении муниципальной услуги осуществляется непосредственно в здании Администрации </w:t>
      </w:r>
      <w:proofErr w:type="spellStart"/>
      <w:r>
        <w:rPr>
          <w:color w:val="000000"/>
        </w:rPr>
        <w:t>Плещеевского</w:t>
      </w:r>
      <w:proofErr w:type="spellEnd"/>
      <w:r w:rsidRPr="00AC57A8">
        <w:rPr>
          <w:color w:val="000000"/>
        </w:rPr>
        <w:t xml:space="preserve"> сельсовета </w:t>
      </w:r>
      <w:proofErr w:type="spellStart"/>
      <w:r w:rsidRPr="00AC57A8">
        <w:rPr>
          <w:color w:val="000000"/>
        </w:rPr>
        <w:t>Колышлейского</w:t>
      </w:r>
      <w:proofErr w:type="spellEnd"/>
      <w:r w:rsidRPr="00AC57A8">
        <w:rPr>
          <w:color w:val="000000"/>
        </w:rPr>
        <w:t xml:space="preserve"> района Пензенской области.</w:t>
      </w:r>
    </w:p>
    <w:p w:rsidR="00817FE9" w:rsidRPr="00AC57A8" w:rsidRDefault="00817FE9" w:rsidP="00817FE9">
      <w:pPr>
        <w:ind w:firstLine="567"/>
        <w:jc w:val="both"/>
        <w:rPr>
          <w:color w:val="000000"/>
        </w:rPr>
      </w:pPr>
      <w:r w:rsidRPr="00AC57A8">
        <w:rPr>
          <w:color w:val="000000"/>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817FE9" w:rsidRPr="00AC57A8" w:rsidRDefault="00817FE9" w:rsidP="00817FE9">
      <w:pPr>
        <w:ind w:firstLine="567"/>
        <w:jc w:val="both"/>
        <w:rPr>
          <w:color w:val="000000"/>
        </w:rPr>
      </w:pPr>
      <w:r w:rsidRPr="00AC57A8">
        <w:rPr>
          <w:color w:val="000000"/>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817FE9" w:rsidRPr="00AC57A8" w:rsidRDefault="00817FE9" w:rsidP="00817FE9">
      <w:pPr>
        <w:ind w:firstLine="567"/>
        <w:jc w:val="both"/>
        <w:rPr>
          <w:color w:val="000000"/>
        </w:rPr>
      </w:pPr>
      <w:r w:rsidRPr="00AC57A8">
        <w:rPr>
          <w:color w:val="000000"/>
        </w:rPr>
        <w:lastRenderedPageBreak/>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817FE9" w:rsidRPr="00AC57A8" w:rsidRDefault="00817FE9" w:rsidP="00817FE9">
      <w:pPr>
        <w:ind w:firstLine="567"/>
        <w:jc w:val="both"/>
        <w:rPr>
          <w:color w:val="000000"/>
        </w:rPr>
      </w:pPr>
      <w:r w:rsidRPr="00AC57A8">
        <w:rPr>
          <w:color w:val="000000"/>
        </w:rPr>
        <w:t>- о входящих номерах, под которыми зарегистрированы в системе делопроизводства Администрации заявления;</w:t>
      </w:r>
    </w:p>
    <w:p w:rsidR="00817FE9" w:rsidRPr="00AC57A8" w:rsidRDefault="00817FE9" w:rsidP="00817FE9">
      <w:pPr>
        <w:ind w:firstLine="567"/>
        <w:jc w:val="both"/>
        <w:rPr>
          <w:color w:val="000000"/>
        </w:rPr>
      </w:pPr>
      <w:r w:rsidRPr="00AC57A8">
        <w:rPr>
          <w:color w:val="000000"/>
        </w:rPr>
        <w:t>- о принятии решения по конкретному заявлению;</w:t>
      </w:r>
    </w:p>
    <w:p w:rsidR="00817FE9" w:rsidRPr="00AC57A8" w:rsidRDefault="00817FE9" w:rsidP="00817FE9">
      <w:pPr>
        <w:ind w:firstLine="567"/>
        <w:jc w:val="both"/>
        <w:rPr>
          <w:color w:val="000000"/>
        </w:rPr>
      </w:pPr>
      <w:r w:rsidRPr="00AC57A8">
        <w:rPr>
          <w:color w:val="000000"/>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817FE9" w:rsidRPr="00AC57A8" w:rsidRDefault="00817FE9" w:rsidP="00817FE9">
      <w:pPr>
        <w:ind w:firstLine="567"/>
        <w:jc w:val="both"/>
        <w:rPr>
          <w:color w:val="000000"/>
        </w:rPr>
      </w:pPr>
      <w:r w:rsidRPr="00AC57A8">
        <w:rPr>
          <w:color w:val="000000"/>
        </w:rPr>
        <w:t>- о документах, необходимых для получения муниципальной услуги;</w:t>
      </w:r>
    </w:p>
    <w:p w:rsidR="00817FE9" w:rsidRPr="00AC57A8" w:rsidRDefault="00817FE9" w:rsidP="00817FE9">
      <w:pPr>
        <w:ind w:firstLine="567"/>
        <w:jc w:val="both"/>
        <w:rPr>
          <w:color w:val="000000"/>
        </w:rPr>
      </w:pPr>
      <w:r w:rsidRPr="00AC57A8">
        <w:rPr>
          <w:color w:val="000000"/>
        </w:rPr>
        <w:t>- о требованиях к заверению документов, прилагаемых к заявлению.</w:t>
      </w:r>
    </w:p>
    <w:p w:rsidR="00817FE9" w:rsidRPr="00AC57A8" w:rsidRDefault="00817FE9" w:rsidP="00817FE9">
      <w:pPr>
        <w:ind w:firstLine="567"/>
        <w:jc w:val="both"/>
        <w:rPr>
          <w:color w:val="000000"/>
        </w:rPr>
      </w:pPr>
      <w:r w:rsidRPr="00AC57A8">
        <w:rPr>
          <w:color w:val="000000"/>
        </w:rPr>
        <w:t>Индивидуальное устное информирование каждого заявителя, обратившегося по телефону, осуществляется не более 10 минут.</w:t>
      </w:r>
    </w:p>
    <w:p w:rsidR="00817FE9" w:rsidRPr="00AC57A8" w:rsidRDefault="00817FE9" w:rsidP="00817FE9">
      <w:pPr>
        <w:ind w:firstLine="567"/>
        <w:jc w:val="both"/>
        <w:rPr>
          <w:color w:val="000000"/>
        </w:rPr>
      </w:pPr>
      <w:r w:rsidRPr="00AC57A8">
        <w:rPr>
          <w:color w:val="000000"/>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817FE9" w:rsidRPr="00AC57A8" w:rsidRDefault="00817FE9" w:rsidP="00817FE9">
      <w:pPr>
        <w:ind w:firstLine="567"/>
        <w:jc w:val="both"/>
        <w:rPr>
          <w:color w:val="000000"/>
        </w:rPr>
      </w:pPr>
      <w:r w:rsidRPr="00AC57A8">
        <w:rPr>
          <w:color w:val="000000"/>
        </w:rPr>
        <w:t>При ответе на телефонные звонки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817FE9" w:rsidRPr="00AC57A8" w:rsidRDefault="00817FE9" w:rsidP="00817FE9">
      <w:pPr>
        <w:ind w:firstLine="567"/>
        <w:jc w:val="both"/>
        <w:rPr>
          <w:color w:val="000000"/>
        </w:rPr>
      </w:pPr>
      <w:r w:rsidRPr="00AC57A8">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w:t>
      </w:r>
      <w:r>
        <w:rPr>
          <w:color w:val="000000"/>
        </w:rPr>
        <w:t>ения звонка на другой аппарат. в</w:t>
      </w:r>
      <w:r w:rsidRPr="00AC57A8">
        <w:rPr>
          <w:color w:val="000000"/>
        </w:rPr>
        <w:t xml:space="preserve">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817FE9" w:rsidRPr="00AC57A8" w:rsidRDefault="00817FE9" w:rsidP="00817FE9">
      <w:pPr>
        <w:ind w:firstLine="567"/>
        <w:jc w:val="both"/>
        <w:rPr>
          <w:color w:val="000000"/>
        </w:rPr>
      </w:pPr>
      <w:r w:rsidRPr="00AC57A8">
        <w:rPr>
          <w:color w:val="000000"/>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817FE9" w:rsidRPr="00AC57A8" w:rsidRDefault="00817FE9" w:rsidP="00817FE9">
      <w:pPr>
        <w:ind w:firstLine="567"/>
        <w:jc w:val="both"/>
        <w:rPr>
          <w:color w:val="000000"/>
        </w:rPr>
      </w:pPr>
      <w:r w:rsidRPr="00AC57A8">
        <w:rPr>
          <w:color w:val="000000"/>
        </w:rPr>
        <w:t>Информирование граждан о процедуре предоставления муниципальной услуги осуществляется также путем оформления информационных стендов;</w:t>
      </w:r>
    </w:p>
    <w:p w:rsidR="00817FE9" w:rsidRPr="00AC57A8" w:rsidRDefault="00817FE9" w:rsidP="00817FE9">
      <w:pPr>
        <w:ind w:firstLine="567"/>
        <w:jc w:val="both"/>
        <w:rPr>
          <w:color w:val="000000"/>
        </w:rPr>
      </w:pPr>
      <w:r w:rsidRPr="00AC57A8">
        <w:rPr>
          <w:color w:val="000000"/>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817FE9" w:rsidRPr="00AC57A8" w:rsidRDefault="00817FE9" w:rsidP="00817FE9">
      <w:pPr>
        <w:ind w:firstLine="567"/>
        <w:jc w:val="both"/>
        <w:rPr>
          <w:color w:val="000000"/>
        </w:rPr>
      </w:pPr>
      <w:r w:rsidRPr="00AC57A8">
        <w:rPr>
          <w:color w:val="000000"/>
        </w:rPr>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817FE9" w:rsidRPr="00AC57A8" w:rsidRDefault="00817FE9" w:rsidP="00817FE9">
      <w:pPr>
        <w:ind w:firstLine="567"/>
        <w:jc w:val="both"/>
        <w:rPr>
          <w:color w:val="000000"/>
        </w:rPr>
      </w:pPr>
      <w:r w:rsidRPr="00AC57A8">
        <w:rPr>
          <w:color w:val="000000"/>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proofErr w:type="spellStart"/>
      <w:r w:rsidRPr="00AC57A8">
        <w:rPr>
          <w:color w:val="000000"/>
        </w:rPr>
        <w:t>www.gosuslugi.ru</w:t>
      </w:r>
      <w:proofErr w:type="spellEnd"/>
      <w:r w:rsidRPr="00AC57A8">
        <w:rPr>
          <w:color w:val="000000"/>
        </w:rPr>
        <w:t>) (далее - Единый портал) и (или) модулем государственной информационной системы «Комплексная система предоставления государственных и муниципальных услуг Пензенской области (https://gosuslugi.pnzreg.ru)» (далее - Региональный портал).</w:t>
      </w:r>
    </w:p>
    <w:p w:rsidR="00817FE9" w:rsidRPr="00AC57A8" w:rsidRDefault="00817FE9" w:rsidP="00817FE9">
      <w:pPr>
        <w:ind w:firstLine="354"/>
        <w:jc w:val="both"/>
        <w:rPr>
          <w:color w:val="000000"/>
        </w:rPr>
      </w:pPr>
      <w:r>
        <w:rPr>
          <w:color w:val="000000"/>
        </w:rPr>
        <w:t xml:space="preserve">1.3.2 </w:t>
      </w:r>
      <w:r w:rsidRPr="00AC57A8">
        <w:rPr>
          <w:color w:val="000000"/>
        </w:rPr>
        <w:t>Информация о месте нахождения Администрации: 442</w:t>
      </w:r>
      <w:r>
        <w:rPr>
          <w:color w:val="000000"/>
        </w:rPr>
        <w:t>834</w:t>
      </w:r>
      <w:r w:rsidRPr="00AC57A8">
        <w:rPr>
          <w:color w:val="000000"/>
        </w:rPr>
        <w:t xml:space="preserve">, Пензенская область, </w:t>
      </w:r>
      <w:proofErr w:type="spellStart"/>
      <w:r w:rsidRPr="00AC57A8">
        <w:rPr>
          <w:color w:val="000000"/>
        </w:rPr>
        <w:t>Колышлейский</w:t>
      </w:r>
      <w:proofErr w:type="spellEnd"/>
      <w:r w:rsidRPr="00AC57A8">
        <w:rPr>
          <w:color w:val="000000"/>
        </w:rPr>
        <w:t xml:space="preserve">  район</w:t>
      </w:r>
      <w:r>
        <w:rPr>
          <w:color w:val="000000"/>
        </w:rPr>
        <w:t xml:space="preserve">, </w:t>
      </w:r>
      <w:proofErr w:type="spellStart"/>
      <w:r>
        <w:rPr>
          <w:color w:val="000000"/>
        </w:rPr>
        <w:t>д.Плещеевка</w:t>
      </w:r>
      <w:proofErr w:type="spellEnd"/>
      <w:r>
        <w:rPr>
          <w:color w:val="000000"/>
        </w:rPr>
        <w:t>, ул.Центральная</w:t>
      </w:r>
      <w:r w:rsidRPr="00AC57A8">
        <w:rPr>
          <w:color w:val="000000"/>
        </w:rPr>
        <w:t xml:space="preserve"> д.</w:t>
      </w:r>
      <w:r>
        <w:rPr>
          <w:color w:val="000000"/>
        </w:rPr>
        <w:t>16</w:t>
      </w:r>
      <w:r w:rsidRPr="00AC57A8">
        <w:rPr>
          <w:color w:val="000000"/>
        </w:rPr>
        <w:t>;</w:t>
      </w:r>
    </w:p>
    <w:p w:rsidR="00817FE9" w:rsidRPr="004067AA" w:rsidRDefault="00817FE9" w:rsidP="00817FE9">
      <w:pPr>
        <w:ind w:firstLine="354"/>
        <w:jc w:val="both"/>
        <w:rPr>
          <w:color w:val="000000"/>
        </w:rPr>
      </w:pPr>
      <w:r w:rsidRPr="00AC57A8">
        <w:rPr>
          <w:color w:val="000000"/>
        </w:rPr>
        <w:t>Телефон 8(84146)2-</w:t>
      </w:r>
      <w:r>
        <w:rPr>
          <w:color w:val="000000"/>
        </w:rPr>
        <w:t>87</w:t>
      </w:r>
      <w:r w:rsidRPr="00AC57A8">
        <w:rPr>
          <w:color w:val="000000"/>
        </w:rPr>
        <w:t>-</w:t>
      </w:r>
      <w:r>
        <w:rPr>
          <w:color w:val="000000"/>
        </w:rPr>
        <w:t>24</w:t>
      </w:r>
    </w:p>
    <w:p w:rsidR="00817FE9" w:rsidRPr="00AC57A8" w:rsidRDefault="00817FE9" w:rsidP="00817FE9">
      <w:pPr>
        <w:ind w:firstLine="354"/>
        <w:jc w:val="both"/>
      </w:pPr>
      <w:r w:rsidRPr="00AC57A8">
        <w:t>Адрес электронной почты Администрации:</w:t>
      </w:r>
      <w:r w:rsidRPr="00AC57A8">
        <w:rPr>
          <w:lang w:eastAsia="en-US"/>
        </w:rPr>
        <w:t xml:space="preserve"> </w:t>
      </w:r>
      <w:proofErr w:type="spellStart"/>
      <w:r>
        <w:rPr>
          <w:lang w:val="en-US" w:eastAsia="en-US"/>
        </w:rPr>
        <w:t>adm</w:t>
      </w:r>
      <w:proofErr w:type="spellEnd"/>
      <w:r w:rsidRPr="00B55593">
        <w:rPr>
          <w:lang w:eastAsia="en-US"/>
        </w:rPr>
        <w:t>.</w:t>
      </w:r>
      <w:proofErr w:type="spellStart"/>
      <w:r>
        <w:rPr>
          <w:lang w:val="en-US" w:eastAsia="en-US"/>
        </w:rPr>
        <w:t>plesh</w:t>
      </w:r>
      <w:proofErr w:type="spellEnd"/>
      <w:r w:rsidRPr="00FB443E">
        <w:rPr>
          <w:lang w:eastAsia="en-US"/>
        </w:rPr>
        <w:t>@</w:t>
      </w:r>
      <w:proofErr w:type="spellStart"/>
      <w:r w:rsidRPr="00AC57A8">
        <w:rPr>
          <w:lang w:val="en-US" w:eastAsia="en-US"/>
        </w:rPr>
        <w:t>yandex</w:t>
      </w:r>
      <w:proofErr w:type="spellEnd"/>
      <w:r w:rsidRPr="00FB443E">
        <w:rPr>
          <w:lang w:eastAsia="en-US"/>
        </w:rPr>
        <w:t>.</w:t>
      </w:r>
      <w:proofErr w:type="spellStart"/>
      <w:r w:rsidRPr="00AC57A8">
        <w:rPr>
          <w:lang w:val="en-US" w:eastAsia="en-US"/>
        </w:rPr>
        <w:t>ru</w:t>
      </w:r>
      <w:proofErr w:type="spellEnd"/>
    </w:p>
    <w:p w:rsidR="00817FE9" w:rsidRPr="00AC57A8" w:rsidRDefault="00817FE9" w:rsidP="00817FE9">
      <w:pPr>
        <w:ind w:firstLine="354"/>
        <w:jc w:val="both"/>
        <w:rPr>
          <w:color w:val="000000"/>
        </w:rPr>
      </w:pPr>
      <w:r w:rsidRPr="00AC57A8">
        <w:rPr>
          <w:color w:val="000000"/>
        </w:rPr>
        <w:t xml:space="preserve"> График работы Администрации, часы приема заявлений на предоставление муниципальной услуги:</w:t>
      </w:r>
    </w:p>
    <w:p w:rsidR="00817FE9" w:rsidRPr="00AC57A8" w:rsidRDefault="00817FE9" w:rsidP="00817FE9">
      <w:pPr>
        <w:ind w:firstLine="354"/>
        <w:jc w:val="both"/>
        <w:rPr>
          <w:color w:val="000000"/>
        </w:rPr>
      </w:pPr>
      <w:r w:rsidRPr="00AC57A8">
        <w:rPr>
          <w:color w:val="000000"/>
        </w:rPr>
        <w:t>Понедельник, вторник, среда, чет</w:t>
      </w:r>
      <w:r>
        <w:rPr>
          <w:color w:val="000000"/>
        </w:rPr>
        <w:t>верг, пятница - с 08-00 до 17</w:t>
      </w:r>
      <w:r w:rsidRPr="009E214C">
        <w:rPr>
          <w:color w:val="000000"/>
        </w:rPr>
        <w:t>-00</w:t>
      </w:r>
      <w:r w:rsidRPr="00AC57A8">
        <w:rPr>
          <w:color w:val="000000"/>
        </w:rPr>
        <w:t xml:space="preserve"> час., перерыв с 12-00 до 13-00 час.;</w:t>
      </w:r>
    </w:p>
    <w:p w:rsidR="00817FE9" w:rsidRPr="00AC57A8" w:rsidRDefault="00817FE9" w:rsidP="00817FE9">
      <w:pPr>
        <w:ind w:firstLine="354"/>
        <w:jc w:val="both"/>
        <w:rPr>
          <w:color w:val="000000"/>
        </w:rPr>
      </w:pPr>
      <w:r w:rsidRPr="00AC57A8">
        <w:rPr>
          <w:color w:val="000000"/>
        </w:rPr>
        <w:t>Суббота, воскресенье - выходные дни.</w:t>
      </w:r>
    </w:p>
    <w:p w:rsidR="00817FE9" w:rsidRPr="00FB443E" w:rsidRDefault="00817FE9" w:rsidP="00817FE9">
      <w:pPr>
        <w:ind w:firstLine="567"/>
        <w:jc w:val="both"/>
      </w:pPr>
      <w:r w:rsidRPr="00AC57A8">
        <w:rPr>
          <w:color w:val="000000"/>
        </w:rPr>
        <w:lastRenderedPageBreak/>
        <w:t xml:space="preserve">Официальный сайт администрации </w:t>
      </w:r>
      <w:proofErr w:type="spellStart"/>
      <w:r w:rsidRPr="00AC57A8">
        <w:rPr>
          <w:color w:val="000000"/>
        </w:rPr>
        <w:t>Колышлейского</w:t>
      </w:r>
      <w:proofErr w:type="spellEnd"/>
      <w:r w:rsidRPr="00AC57A8">
        <w:rPr>
          <w:color w:val="000000"/>
        </w:rPr>
        <w:t xml:space="preserve"> района Пензенской области в информационно-телекоммуникационной сети «Интернет» (далее - официальный сайт Администрации): </w:t>
      </w:r>
      <w:r w:rsidRPr="00FB443E">
        <w:t>https://kolyshley.pnzreg.ru/</w:t>
      </w:r>
    </w:p>
    <w:p w:rsidR="00817FE9" w:rsidRPr="00AC57A8" w:rsidRDefault="00817FE9" w:rsidP="00817FE9">
      <w:pPr>
        <w:ind w:firstLine="567"/>
        <w:jc w:val="both"/>
        <w:rPr>
          <w:color w:val="000000"/>
        </w:rPr>
      </w:pPr>
      <w:r w:rsidRPr="00AC57A8">
        <w:rPr>
          <w:color w:val="000000"/>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817FE9" w:rsidRPr="00AC57A8" w:rsidRDefault="00817FE9" w:rsidP="00817FE9">
      <w:pPr>
        <w:ind w:firstLine="567"/>
        <w:jc w:val="both"/>
        <w:rPr>
          <w:color w:val="000000"/>
        </w:rPr>
      </w:pPr>
      <w:r w:rsidRPr="00AC57A8">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17FE9" w:rsidRPr="00AC57A8" w:rsidRDefault="00817FE9" w:rsidP="00817FE9">
      <w:pPr>
        <w:ind w:firstLine="567"/>
        <w:jc w:val="both"/>
        <w:rPr>
          <w:color w:val="000000"/>
        </w:rPr>
      </w:pPr>
      <w:r w:rsidRPr="00AC57A8">
        <w:rPr>
          <w:color w:val="000000"/>
        </w:rPr>
        <w:t>2) круг заявителей;</w:t>
      </w:r>
    </w:p>
    <w:p w:rsidR="00817FE9" w:rsidRPr="00AC57A8" w:rsidRDefault="00817FE9" w:rsidP="00817FE9">
      <w:pPr>
        <w:ind w:firstLine="567"/>
        <w:jc w:val="both"/>
        <w:rPr>
          <w:color w:val="000000"/>
        </w:rPr>
      </w:pPr>
      <w:r w:rsidRPr="00AC57A8">
        <w:rPr>
          <w:color w:val="000000"/>
        </w:rPr>
        <w:t>3) срок предоставления муниципальной услуги;</w:t>
      </w:r>
    </w:p>
    <w:p w:rsidR="00817FE9" w:rsidRPr="00AC57A8" w:rsidRDefault="00817FE9" w:rsidP="00817FE9">
      <w:pPr>
        <w:ind w:firstLine="567"/>
        <w:jc w:val="both"/>
        <w:rPr>
          <w:color w:val="000000"/>
        </w:rPr>
      </w:pPr>
      <w:r w:rsidRPr="00AC57A8">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17FE9" w:rsidRPr="00AC57A8" w:rsidRDefault="00817FE9" w:rsidP="00817FE9">
      <w:pPr>
        <w:ind w:firstLine="567"/>
        <w:jc w:val="both"/>
        <w:rPr>
          <w:color w:val="000000"/>
        </w:rPr>
      </w:pPr>
      <w:r w:rsidRPr="00AC57A8">
        <w:rPr>
          <w:color w:val="000000"/>
        </w:rPr>
        <w:t>5) размер государственной пошлины, взимаемой за предоставление муниципальной услуги;</w:t>
      </w:r>
    </w:p>
    <w:p w:rsidR="00817FE9" w:rsidRPr="00AC57A8" w:rsidRDefault="00817FE9" w:rsidP="00817FE9">
      <w:pPr>
        <w:ind w:firstLine="567"/>
        <w:jc w:val="both"/>
        <w:rPr>
          <w:color w:val="000000"/>
        </w:rPr>
      </w:pPr>
      <w:r w:rsidRPr="00AC57A8">
        <w:rPr>
          <w:color w:val="000000"/>
        </w:rPr>
        <w:t>6) исчерпывающий перечень оснований для приостановления или отказа в предоставлении муниципальной услуги;</w:t>
      </w:r>
    </w:p>
    <w:p w:rsidR="00817FE9" w:rsidRPr="00AC57A8" w:rsidRDefault="00817FE9" w:rsidP="00817FE9">
      <w:pPr>
        <w:ind w:firstLine="567"/>
        <w:jc w:val="both"/>
        <w:rPr>
          <w:color w:val="000000"/>
        </w:rPr>
      </w:pPr>
      <w:r w:rsidRPr="00AC57A8">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17FE9" w:rsidRPr="00AC57A8" w:rsidRDefault="00817FE9" w:rsidP="00817FE9">
      <w:pPr>
        <w:ind w:firstLine="567"/>
        <w:jc w:val="both"/>
        <w:rPr>
          <w:color w:val="000000"/>
        </w:rPr>
      </w:pPr>
      <w:r w:rsidRPr="00AC57A8">
        <w:rPr>
          <w:color w:val="000000"/>
        </w:rPr>
        <w:t>8) формы заявлений (уведомлений, сообщений), используемые при предоставлении муниципальной услуги.</w:t>
      </w:r>
    </w:p>
    <w:p w:rsidR="00817FE9" w:rsidRPr="00AC57A8" w:rsidRDefault="00817FE9" w:rsidP="00817FE9">
      <w:pPr>
        <w:ind w:firstLine="567"/>
        <w:jc w:val="both"/>
        <w:rPr>
          <w:color w:val="000000"/>
        </w:rPr>
      </w:pPr>
      <w:r w:rsidRPr="00AC57A8">
        <w:rPr>
          <w:color w:val="000000"/>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817FE9" w:rsidRPr="00AC57A8" w:rsidRDefault="00817FE9" w:rsidP="00817FE9">
      <w:pPr>
        <w:ind w:firstLine="567"/>
        <w:jc w:val="both"/>
        <w:rPr>
          <w:color w:val="000000"/>
        </w:rPr>
      </w:pPr>
      <w:r w:rsidRPr="00AC57A8">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7FE9" w:rsidRPr="00AC57A8" w:rsidRDefault="00817FE9" w:rsidP="00817FE9">
      <w:pPr>
        <w:ind w:firstLine="567"/>
        <w:jc w:val="both"/>
        <w:rPr>
          <w:color w:val="000000"/>
        </w:rPr>
      </w:pPr>
      <w:r w:rsidRPr="00AC57A8">
        <w:rPr>
          <w:b/>
          <w:bCs/>
          <w:color w:val="000000"/>
        </w:rPr>
        <w:t> </w:t>
      </w:r>
    </w:p>
    <w:p w:rsidR="00817FE9" w:rsidRPr="00AC57A8" w:rsidRDefault="00817FE9" w:rsidP="00817FE9">
      <w:pPr>
        <w:ind w:firstLine="567"/>
        <w:jc w:val="center"/>
        <w:rPr>
          <w:color w:val="000000"/>
        </w:rPr>
      </w:pPr>
      <w:r w:rsidRPr="00AC57A8">
        <w:rPr>
          <w:b/>
          <w:bCs/>
          <w:color w:val="000000"/>
        </w:rPr>
        <w:t>II. Стандарт предоставления муниципальной услуги</w:t>
      </w:r>
    </w:p>
    <w:p w:rsidR="00817FE9" w:rsidRPr="00992DE5" w:rsidRDefault="00817FE9" w:rsidP="00817FE9">
      <w:pPr>
        <w:ind w:firstLine="567"/>
        <w:jc w:val="both"/>
        <w:rPr>
          <w:b/>
          <w:color w:val="000000"/>
        </w:rPr>
      </w:pPr>
      <w:r w:rsidRPr="00AC57A8">
        <w:rPr>
          <w:b/>
          <w:bCs/>
          <w:color w:val="000000"/>
        </w:rPr>
        <w:t> </w:t>
      </w:r>
    </w:p>
    <w:p w:rsidR="00817FE9" w:rsidRPr="00992DE5" w:rsidRDefault="00817FE9" w:rsidP="00817FE9">
      <w:pPr>
        <w:ind w:firstLine="567"/>
        <w:jc w:val="center"/>
        <w:rPr>
          <w:b/>
          <w:color w:val="000000"/>
        </w:rPr>
      </w:pPr>
      <w:r w:rsidRPr="00992DE5">
        <w:rPr>
          <w:b/>
          <w:color w:val="000000"/>
        </w:rPr>
        <w:t>Наименование муниципальной услуги</w:t>
      </w:r>
    </w:p>
    <w:p w:rsidR="00817FE9" w:rsidRPr="00AC57A8" w:rsidRDefault="00817FE9" w:rsidP="00817FE9">
      <w:pPr>
        <w:ind w:firstLine="567"/>
        <w:jc w:val="both"/>
        <w:rPr>
          <w:color w:val="000000"/>
        </w:rPr>
      </w:pPr>
      <w:r w:rsidRPr="00AC57A8">
        <w:rPr>
          <w:color w:val="000000"/>
        </w:rPr>
        <w:t>2.1. Наименование муниципальной услуги – «Присвоение и аннулирование адресов».</w:t>
      </w:r>
    </w:p>
    <w:p w:rsidR="00817FE9" w:rsidRPr="00AC57A8" w:rsidRDefault="00817FE9" w:rsidP="00817FE9">
      <w:pPr>
        <w:ind w:firstLine="567"/>
        <w:jc w:val="both"/>
        <w:rPr>
          <w:color w:val="000000"/>
        </w:rPr>
      </w:pPr>
      <w:r w:rsidRPr="00AC57A8">
        <w:rPr>
          <w:color w:val="000000"/>
        </w:rPr>
        <w:t>Краткое наименование муниципальной услуги не предусмотрено.</w:t>
      </w:r>
    </w:p>
    <w:p w:rsidR="00817FE9" w:rsidRPr="00992DE5" w:rsidRDefault="00817FE9" w:rsidP="00817FE9">
      <w:pPr>
        <w:ind w:firstLine="567"/>
        <w:jc w:val="both"/>
        <w:rPr>
          <w:b/>
          <w:color w:val="000000"/>
        </w:rPr>
      </w:pPr>
      <w:r w:rsidRPr="00992DE5">
        <w:rPr>
          <w:b/>
          <w:color w:val="000000"/>
        </w:rPr>
        <w:t> </w:t>
      </w:r>
    </w:p>
    <w:p w:rsidR="00817FE9" w:rsidRPr="00992DE5" w:rsidRDefault="00817FE9" w:rsidP="00817FE9">
      <w:pPr>
        <w:ind w:firstLine="567"/>
        <w:jc w:val="center"/>
        <w:rPr>
          <w:b/>
          <w:color w:val="000000"/>
        </w:rPr>
      </w:pPr>
      <w:r w:rsidRPr="00992DE5">
        <w:rPr>
          <w:b/>
          <w:color w:val="000000"/>
        </w:rPr>
        <w:t>Наименование органа местного самоуправления, предоставляющего муниципальную услугу</w:t>
      </w:r>
    </w:p>
    <w:p w:rsidR="00817FE9" w:rsidRPr="00AC57A8" w:rsidRDefault="00817FE9"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2.2. Предоставление муниципальной услуги осуществляет Администрация.</w:t>
      </w:r>
    </w:p>
    <w:p w:rsidR="00817FE9" w:rsidRPr="00992DE5" w:rsidRDefault="00817FE9" w:rsidP="00817FE9">
      <w:pPr>
        <w:ind w:firstLine="567"/>
        <w:jc w:val="both"/>
        <w:rPr>
          <w:b/>
          <w:color w:val="000000"/>
        </w:rPr>
      </w:pPr>
      <w:r w:rsidRPr="00AC57A8">
        <w:rPr>
          <w:color w:val="000000"/>
        </w:rPr>
        <w:t> </w:t>
      </w:r>
    </w:p>
    <w:p w:rsidR="00817FE9" w:rsidRPr="00992DE5" w:rsidRDefault="00817FE9" w:rsidP="00817FE9">
      <w:pPr>
        <w:ind w:firstLine="567"/>
        <w:jc w:val="center"/>
        <w:rPr>
          <w:b/>
          <w:color w:val="000000"/>
        </w:rPr>
      </w:pPr>
      <w:r w:rsidRPr="00992DE5">
        <w:rPr>
          <w:b/>
          <w:color w:val="000000"/>
        </w:rPr>
        <w:t>Результат предоставления муниципальной услуги</w:t>
      </w:r>
    </w:p>
    <w:p w:rsidR="00817FE9" w:rsidRPr="00AC57A8" w:rsidRDefault="00817FE9" w:rsidP="00817FE9">
      <w:pPr>
        <w:ind w:firstLine="567"/>
        <w:jc w:val="center"/>
        <w:rPr>
          <w:color w:val="000000"/>
        </w:rPr>
      </w:pPr>
    </w:p>
    <w:p w:rsidR="00817FE9" w:rsidRPr="00AC57A8" w:rsidRDefault="00817FE9" w:rsidP="00817FE9">
      <w:pPr>
        <w:ind w:firstLine="567"/>
        <w:jc w:val="both"/>
        <w:rPr>
          <w:color w:val="000000"/>
        </w:rPr>
      </w:pPr>
      <w:r w:rsidRPr="00AC57A8">
        <w:rPr>
          <w:color w:val="000000"/>
        </w:rPr>
        <w:t>2.3. Результатом предоставления муниципальной услуги является:</w:t>
      </w:r>
    </w:p>
    <w:p w:rsidR="00817FE9" w:rsidRPr="00AC57A8" w:rsidRDefault="00817FE9" w:rsidP="00817FE9">
      <w:pPr>
        <w:ind w:firstLine="567"/>
        <w:jc w:val="both"/>
        <w:rPr>
          <w:color w:val="000000"/>
        </w:rPr>
      </w:pPr>
      <w:r w:rsidRPr="00AC57A8">
        <w:rPr>
          <w:color w:val="000000"/>
        </w:rPr>
        <w:t>- решение о присвоении объекту адресации адреса или аннулировании его адреса, в виде постановления Администрации;</w:t>
      </w:r>
    </w:p>
    <w:p w:rsidR="00817FE9" w:rsidRPr="00AC57A8" w:rsidRDefault="00817FE9" w:rsidP="00817FE9">
      <w:pPr>
        <w:ind w:firstLine="567"/>
        <w:jc w:val="both"/>
        <w:rPr>
          <w:color w:val="000000"/>
        </w:rPr>
      </w:pPr>
      <w:r w:rsidRPr="00AC57A8">
        <w:rPr>
          <w:color w:val="000000"/>
        </w:rPr>
        <w:t xml:space="preserve">- решение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w:t>
      </w:r>
      <w:r w:rsidRPr="00AC57A8">
        <w:rPr>
          <w:color w:val="000000"/>
        </w:rPr>
        <w:lastRenderedPageBreak/>
        <w:t>адресации адреса или аннулировании его адреса» (Приложение 2 к настоящему Административному регламенту).</w:t>
      </w:r>
    </w:p>
    <w:p w:rsidR="00817FE9" w:rsidRPr="00AC57A8" w:rsidRDefault="00817FE9" w:rsidP="00817FE9">
      <w:pPr>
        <w:ind w:firstLine="567"/>
        <w:jc w:val="both"/>
        <w:rPr>
          <w:color w:val="000000"/>
        </w:rPr>
      </w:pPr>
      <w:r w:rsidRPr="00AC57A8">
        <w:rPr>
          <w:color w:val="000000"/>
        </w:rPr>
        <w:t>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817FE9" w:rsidRPr="00AC57A8" w:rsidRDefault="00817FE9" w:rsidP="00817FE9">
      <w:pPr>
        <w:ind w:firstLine="567"/>
        <w:jc w:val="both"/>
        <w:rPr>
          <w:color w:val="000000"/>
        </w:rPr>
      </w:pPr>
      <w:r w:rsidRPr="00AC57A8">
        <w:rPr>
          <w:color w:val="000000"/>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 момента истечения срока, указанного в пунктах 37 и 38 настоящих Правил присвоения, изменения и аннулирования адресов, утвержденных постановлением Правительства РФ от 19.11.2014 N 1221 (далее – Правил);</w:t>
      </w:r>
    </w:p>
    <w:p w:rsidR="00817FE9" w:rsidRPr="00AC57A8" w:rsidRDefault="00817FE9" w:rsidP="00817FE9">
      <w:pPr>
        <w:ind w:firstLine="567"/>
        <w:jc w:val="both"/>
        <w:rPr>
          <w:color w:val="000000"/>
        </w:rPr>
      </w:pPr>
      <w:r w:rsidRPr="00AC57A8">
        <w:rPr>
          <w:color w:val="000000"/>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 момента истечения установленного пунктами 37 и 38 Правил срока посредством почтового отправления по указанному в заявлении почтовому адресу.</w:t>
      </w:r>
    </w:p>
    <w:p w:rsidR="00817FE9" w:rsidRPr="00AC57A8" w:rsidRDefault="00817FE9" w:rsidP="00817FE9">
      <w:pPr>
        <w:ind w:firstLine="567"/>
        <w:jc w:val="both"/>
        <w:rPr>
          <w:color w:val="000000"/>
        </w:rPr>
      </w:pPr>
      <w:r w:rsidRPr="00AC57A8">
        <w:rPr>
          <w:color w:val="000000"/>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 следующего за днем истечения срока, установленного пунктами 37 и 38 Правил.</w:t>
      </w:r>
    </w:p>
    <w:p w:rsidR="00817FE9" w:rsidRPr="00AC57A8" w:rsidRDefault="00817FE9" w:rsidP="00817FE9">
      <w:pPr>
        <w:ind w:firstLine="567"/>
        <w:jc w:val="both"/>
        <w:rPr>
          <w:color w:val="000000"/>
        </w:rPr>
      </w:pPr>
      <w:r w:rsidRPr="00AC57A8">
        <w:rPr>
          <w:color w:val="000000"/>
        </w:rPr>
        <w:t> </w:t>
      </w:r>
    </w:p>
    <w:p w:rsidR="00817FE9" w:rsidRPr="00992DE5" w:rsidRDefault="00817FE9" w:rsidP="00817FE9">
      <w:pPr>
        <w:ind w:firstLine="567"/>
        <w:jc w:val="center"/>
        <w:rPr>
          <w:b/>
          <w:color w:val="000000"/>
        </w:rPr>
      </w:pPr>
      <w:r w:rsidRPr="00992DE5">
        <w:rPr>
          <w:b/>
          <w:color w:val="000000"/>
        </w:rPr>
        <w:t>Срок предоставления муниципальной услуги</w:t>
      </w:r>
    </w:p>
    <w:p w:rsidR="00817FE9" w:rsidRPr="00AC57A8" w:rsidRDefault="00817FE9" w:rsidP="00817FE9">
      <w:pPr>
        <w:ind w:firstLine="567"/>
        <w:jc w:val="center"/>
        <w:rPr>
          <w:color w:val="000000"/>
        </w:rPr>
      </w:pPr>
    </w:p>
    <w:p w:rsidR="00817FE9" w:rsidRPr="00AC57A8" w:rsidRDefault="00817FE9" w:rsidP="00817FE9">
      <w:pPr>
        <w:ind w:firstLine="567"/>
        <w:jc w:val="both"/>
        <w:rPr>
          <w:color w:val="000000"/>
        </w:rPr>
      </w:pPr>
      <w:r w:rsidRPr="00AC57A8">
        <w:rPr>
          <w:color w:val="000000"/>
        </w:rPr>
        <w:t>2.4.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уполномоченным органом:</w:t>
      </w:r>
    </w:p>
    <w:p w:rsidR="00817FE9" w:rsidRPr="00AC57A8" w:rsidRDefault="00817FE9" w:rsidP="00817FE9">
      <w:pPr>
        <w:ind w:firstLine="567"/>
        <w:jc w:val="both"/>
        <w:rPr>
          <w:color w:val="000000"/>
        </w:rPr>
      </w:pPr>
      <w:r w:rsidRPr="00AC57A8">
        <w:rPr>
          <w:color w:val="000000"/>
        </w:rPr>
        <w:t>а) в случае подачи заявления на бумажном носителе - в срок не более 10 рабочих дней со дня поступления заявления;</w:t>
      </w:r>
    </w:p>
    <w:p w:rsidR="00817FE9" w:rsidRPr="00AC57A8" w:rsidRDefault="00817FE9" w:rsidP="00817FE9">
      <w:pPr>
        <w:ind w:firstLine="567"/>
        <w:jc w:val="both"/>
        <w:rPr>
          <w:color w:val="000000"/>
        </w:rPr>
      </w:pPr>
      <w:r w:rsidRPr="00AC57A8">
        <w:rPr>
          <w:color w:val="000000"/>
        </w:rPr>
        <w:t>б) в случае подачи заявления в форме электронного документа - в срок не более 5 рабочих дней со дня поступления заявления.</w:t>
      </w:r>
    </w:p>
    <w:p w:rsidR="00817FE9" w:rsidRPr="00AC57A8" w:rsidRDefault="00817FE9" w:rsidP="00817FE9">
      <w:pPr>
        <w:ind w:firstLine="567"/>
        <w:jc w:val="both"/>
        <w:rPr>
          <w:color w:val="000000"/>
        </w:rPr>
      </w:pPr>
      <w:r w:rsidRPr="00AC57A8">
        <w:rPr>
          <w:color w:val="000000"/>
        </w:rPr>
        <w:t>В случае представления заявления через МФЦ срок, указанный в пункте 2.4 настоящего Административного регламента, исчисляется со дня передачи МФЦ заявления и документов, указанных в пункте 2.6 настоящего Административного регламента (при их наличии), в Администрацию.</w:t>
      </w:r>
    </w:p>
    <w:p w:rsidR="00817FE9" w:rsidRPr="00992DE5" w:rsidRDefault="00817FE9" w:rsidP="00817FE9">
      <w:pPr>
        <w:ind w:firstLine="567"/>
        <w:jc w:val="both"/>
        <w:rPr>
          <w:b/>
          <w:color w:val="000000"/>
        </w:rPr>
      </w:pPr>
      <w:r w:rsidRPr="00AC57A8">
        <w:rPr>
          <w:color w:val="000000"/>
        </w:rPr>
        <w:t> </w:t>
      </w:r>
    </w:p>
    <w:p w:rsidR="00817FE9" w:rsidRPr="00992DE5" w:rsidRDefault="00817FE9" w:rsidP="00817FE9">
      <w:pPr>
        <w:ind w:firstLine="567"/>
        <w:jc w:val="both"/>
        <w:rPr>
          <w:b/>
          <w:color w:val="000000"/>
        </w:rPr>
      </w:pPr>
      <w:r w:rsidRPr="00992DE5">
        <w:rPr>
          <w:b/>
          <w:color w:val="000000"/>
        </w:rPr>
        <w:t>Правовые основания для предоставления муниципальной услуги</w:t>
      </w:r>
    </w:p>
    <w:p w:rsidR="00817FE9" w:rsidRPr="00AC57A8" w:rsidRDefault="00817FE9"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2.5. Предоставление муниципальной услуги осуществляется в соответствии с:</w:t>
      </w:r>
    </w:p>
    <w:p w:rsidR="00817FE9" w:rsidRPr="00AC57A8" w:rsidRDefault="00817FE9" w:rsidP="00817FE9">
      <w:pPr>
        <w:ind w:firstLine="567"/>
        <w:jc w:val="both"/>
        <w:rPr>
          <w:color w:val="000000"/>
        </w:rPr>
      </w:pPr>
      <w:r w:rsidRPr="00AC57A8">
        <w:rPr>
          <w:color w:val="000000"/>
        </w:rPr>
        <w:t xml:space="preserve">1) Градостроительным кодексом Российской Федерации (далее – </w:t>
      </w:r>
      <w:proofErr w:type="spellStart"/>
      <w:r w:rsidRPr="00AC57A8">
        <w:rPr>
          <w:color w:val="000000"/>
        </w:rPr>
        <w:t>ГрК</w:t>
      </w:r>
      <w:proofErr w:type="spellEnd"/>
      <w:r w:rsidRPr="00AC57A8">
        <w:rPr>
          <w:color w:val="000000"/>
        </w:rPr>
        <w:t xml:space="preserve"> РФ);</w:t>
      </w:r>
    </w:p>
    <w:p w:rsidR="00817FE9" w:rsidRPr="00AC57A8" w:rsidRDefault="00817FE9" w:rsidP="00817FE9">
      <w:pPr>
        <w:ind w:firstLine="567"/>
        <w:jc w:val="both"/>
        <w:rPr>
          <w:color w:val="000000"/>
        </w:rPr>
      </w:pPr>
      <w:r w:rsidRPr="00AC57A8">
        <w:rPr>
          <w:color w:val="000000"/>
        </w:rPr>
        <w:t>2) Жилищным кодексом Российской Федерации;</w:t>
      </w:r>
    </w:p>
    <w:p w:rsidR="00817FE9" w:rsidRPr="00AC57A8" w:rsidRDefault="00817FE9" w:rsidP="00817FE9">
      <w:pPr>
        <w:ind w:firstLine="567"/>
        <w:jc w:val="both"/>
        <w:rPr>
          <w:color w:val="000000"/>
        </w:rPr>
      </w:pPr>
      <w:r w:rsidRPr="00AC57A8">
        <w:rPr>
          <w:color w:val="000000"/>
        </w:rPr>
        <w:t>3) Гражданским кодексом Российской Федерации;</w:t>
      </w:r>
    </w:p>
    <w:p w:rsidR="00817FE9" w:rsidRPr="00AC57A8" w:rsidRDefault="00817FE9" w:rsidP="00817FE9">
      <w:pPr>
        <w:ind w:firstLine="567"/>
        <w:jc w:val="both"/>
        <w:rPr>
          <w:color w:val="000000"/>
        </w:rPr>
      </w:pPr>
      <w:r w:rsidRPr="00AC57A8">
        <w:rPr>
          <w:color w:val="000000"/>
        </w:rPr>
        <w:t>4) Федеральным законом от 06.10.2003 № 131-ФЗ «Об общих принципах организации местного самоуправления в Российской Федерации»;</w:t>
      </w:r>
    </w:p>
    <w:p w:rsidR="00817FE9" w:rsidRPr="00AC57A8" w:rsidRDefault="00817FE9" w:rsidP="00817FE9">
      <w:pPr>
        <w:ind w:firstLine="567"/>
        <w:jc w:val="both"/>
        <w:rPr>
          <w:color w:val="000000"/>
        </w:rPr>
      </w:pPr>
      <w:r w:rsidRPr="00AC57A8">
        <w:rPr>
          <w:color w:val="000000"/>
        </w:rPr>
        <w:t>5) Федеральным законом от 27.07.2010 № 210-ФЗ «Об организации предоставления государственных и муниципальных услуг» (далее – ФЗ № 210-ФЗ);</w:t>
      </w:r>
    </w:p>
    <w:p w:rsidR="00817FE9" w:rsidRPr="00AC57A8" w:rsidRDefault="00817FE9" w:rsidP="00817FE9">
      <w:pPr>
        <w:ind w:firstLine="567"/>
        <w:jc w:val="both"/>
        <w:rPr>
          <w:color w:val="000000"/>
        </w:rPr>
      </w:pPr>
      <w:r w:rsidRPr="00AC57A8">
        <w:rPr>
          <w:color w:val="000000"/>
        </w:rPr>
        <w:t>6) Федеральным законом от 06.04.2011 № 63-ФЗ «Об электронной подписи» (далее – ФЗ № 63-ФЗ);</w:t>
      </w:r>
    </w:p>
    <w:p w:rsidR="00817FE9" w:rsidRPr="00AC57A8" w:rsidRDefault="00817FE9" w:rsidP="00817FE9">
      <w:pPr>
        <w:ind w:firstLine="567"/>
        <w:jc w:val="both"/>
        <w:rPr>
          <w:color w:val="000000"/>
        </w:rPr>
      </w:pPr>
      <w:r w:rsidRPr="00AC57A8">
        <w:rPr>
          <w:color w:val="000000"/>
        </w:rPr>
        <w:t>7) Федеральным законом от 27.07.2006 № 152-ФЗ «О персональных данных»;</w:t>
      </w:r>
    </w:p>
    <w:p w:rsidR="00817FE9" w:rsidRPr="00AC57A8" w:rsidRDefault="00817FE9" w:rsidP="00817FE9">
      <w:pPr>
        <w:ind w:firstLine="567"/>
        <w:jc w:val="both"/>
        <w:rPr>
          <w:color w:val="000000"/>
        </w:rPr>
      </w:pPr>
      <w:r w:rsidRPr="00AC57A8">
        <w:rPr>
          <w:color w:val="000000"/>
        </w:rPr>
        <w:lastRenderedPageBreak/>
        <w:t>8) Федеральным законом от 2 мая 2006 года № 59-ФЗ «О порядке рассмотрения обращений граждан Российской Федерации»;</w:t>
      </w:r>
    </w:p>
    <w:p w:rsidR="00817FE9" w:rsidRPr="00AC57A8" w:rsidRDefault="00817FE9" w:rsidP="00817FE9">
      <w:pPr>
        <w:ind w:firstLine="567"/>
        <w:jc w:val="both"/>
        <w:rPr>
          <w:color w:val="000000"/>
        </w:rPr>
      </w:pPr>
      <w:r w:rsidRPr="00AC57A8">
        <w:rPr>
          <w:color w:val="000000"/>
        </w:rPr>
        <w:t>9)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817FE9" w:rsidRPr="00AC57A8" w:rsidRDefault="00817FE9" w:rsidP="00817FE9">
      <w:pPr>
        <w:ind w:firstLine="567"/>
        <w:jc w:val="both"/>
        <w:rPr>
          <w:color w:val="000000"/>
        </w:rPr>
      </w:pPr>
      <w:r w:rsidRPr="00AC57A8">
        <w:rPr>
          <w:color w:val="000000"/>
        </w:rPr>
        <w:t>10) Постановлением Правительства Российской Федерации от 19.11.2014 г. № 1221 «Об утверждении правил присвоения, изменения и аннулирования адресов» (далее - Правила присвоения);</w:t>
      </w:r>
    </w:p>
    <w:p w:rsidR="00817FE9" w:rsidRPr="00AC57A8" w:rsidRDefault="00817FE9" w:rsidP="00817FE9">
      <w:pPr>
        <w:ind w:firstLine="567"/>
        <w:jc w:val="both"/>
        <w:rPr>
          <w:color w:val="000000"/>
        </w:rPr>
      </w:pPr>
      <w:r w:rsidRPr="00AC57A8">
        <w:rPr>
          <w:color w:val="000000"/>
        </w:rPr>
        <w:t>11)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от 11.12.2014 № 146н);</w:t>
      </w:r>
    </w:p>
    <w:p w:rsidR="00817FE9" w:rsidRPr="00AC57A8" w:rsidRDefault="00817FE9" w:rsidP="00817FE9">
      <w:pPr>
        <w:ind w:firstLine="567"/>
        <w:jc w:val="both"/>
        <w:rPr>
          <w:color w:val="000000"/>
        </w:rPr>
      </w:pPr>
      <w:r w:rsidRPr="00AC57A8">
        <w:rPr>
          <w:color w:val="000000"/>
        </w:rPr>
        <w:t xml:space="preserve">12) Уставом </w:t>
      </w:r>
      <w:proofErr w:type="spellStart"/>
      <w:r>
        <w:rPr>
          <w:color w:val="000000"/>
        </w:rPr>
        <w:t>Плещеевского</w:t>
      </w:r>
      <w:proofErr w:type="spellEnd"/>
      <w:r w:rsidRPr="00AC57A8">
        <w:rPr>
          <w:color w:val="000000"/>
        </w:rPr>
        <w:t xml:space="preserve">  сельсовета </w:t>
      </w:r>
      <w:proofErr w:type="spellStart"/>
      <w:r w:rsidRPr="00AC57A8">
        <w:rPr>
          <w:color w:val="000000"/>
        </w:rPr>
        <w:t>Колышлейского</w:t>
      </w:r>
      <w:proofErr w:type="spellEnd"/>
      <w:r w:rsidRPr="00AC57A8">
        <w:rPr>
          <w:color w:val="000000"/>
        </w:rPr>
        <w:t xml:space="preserve"> района Пензенской области);</w:t>
      </w:r>
    </w:p>
    <w:p w:rsidR="00817FE9" w:rsidRPr="006B340D" w:rsidRDefault="00817FE9" w:rsidP="00817FE9">
      <w:pPr>
        <w:ind w:firstLine="567"/>
        <w:jc w:val="both"/>
      </w:pPr>
      <w:r w:rsidRPr="00AC57A8">
        <w:rPr>
          <w:color w:val="000000"/>
        </w:rPr>
        <w:t xml:space="preserve">13) </w:t>
      </w:r>
      <w:r w:rsidRPr="006B340D">
        <w:t xml:space="preserve">Постановлением Администрации от </w:t>
      </w:r>
      <w:r>
        <w:t>1</w:t>
      </w:r>
      <w:r w:rsidRPr="00992DE5">
        <w:t>7</w:t>
      </w:r>
      <w:r w:rsidRPr="006B340D">
        <w:t>.06.20</w:t>
      </w:r>
      <w:r>
        <w:t>20</w:t>
      </w:r>
      <w:r w:rsidRPr="006B340D">
        <w:t xml:space="preserve"> № </w:t>
      </w:r>
      <w:r>
        <w:t>2</w:t>
      </w:r>
      <w:r w:rsidRPr="00992DE5">
        <w:t>0</w:t>
      </w:r>
      <w:r w:rsidRPr="006B340D">
        <w:t xml:space="preserve"> "Об утверждении  Реестр</w:t>
      </w:r>
      <w:r>
        <w:t>а</w:t>
      </w:r>
      <w:r w:rsidRPr="006B340D">
        <w:t xml:space="preserve"> муниципальных услуг, предоставляемых администрацией </w:t>
      </w:r>
      <w:proofErr w:type="spellStart"/>
      <w:r>
        <w:t>Плещеевского</w:t>
      </w:r>
      <w:proofErr w:type="spellEnd"/>
      <w:r w:rsidRPr="006B340D">
        <w:t xml:space="preserve">  сельсовета </w:t>
      </w:r>
      <w:proofErr w:type="spellStart"/>
      <w:r w:rsidRPr="006B340D">
        <w:t>Колышлейского</w:t>
      </w:r>
      <w:proofErr w:type="spellEnd"/>
      <w:r w:rsidRPr="006B340D">
        <w:t xml:space="preserve"> района Пензенской области" (с последующими дополнениями и изменениями).</w:t>
      </w:r>
    </w:p>
    <w:p w:rsidR="00817FE9" w:rsidRPr="00AC57A8" w:rsidRDefault="00817FE9" w:rsidP="00817FE9">
      <w:pPr>
        <w:ind w:firstLine="567"/>
        <w:jc w:val="both"/>
        <w:rPr>
          <w:color w:val="000000"/>
        </w:rPr>
      </w:pPr>
      <w:r w:rsidRPr="00AC57A8">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17FE9" w:rsidRPr="00AC57A8" w:rsidRDefault="00817FE9" w:rsidP="00817FE9">
      <w:pPr>
        <w:ind w:firstLine="567"/>
        <w:jc w:val="both"/>
        <w:rPr>
          <w:color w:val="000000"/>
        </w:rPr>
      </w:pPr>
      <w:r w:rsidRPr="00AC57A8">
        <w:rPr>
          <w:color w:val="000000"/>
        </w:rPr>
        <w:t>2.6.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17FE9" w:rsidRPr="00AC57A8" w:rsidRDefault="00817FE9" w:rsidP="00817FE9">
      <w:pPr>
        <w:ind w:firstLine="567"/>
        <w:jc w:val="both"/>
        <w:rPr>
          <w:color w:val="000000"/>
        </w:rPr>
      </w:pPr>
      <w:r w:rsidRPr="00AC57A8">
        <w:rPr>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817FE9" w:rsidRPr="00AC57A8" w:rsidRDefault="00817FE9" w:rsidP="00817FE9">
      <w:pPr>
        <w:ind w:firstLine="567"/>
        <w:jc w:val="both"/>
        <w:rPr>
          <w:color w:val="000000"/>
        </w:rPr>
      </w:pPr>
      <w:r w:rsidRPr="00AC57A8">
        <w:rPr>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17FE9" w:rsidRPr="00AC57A8" w:rsidRDefault="00817FE9" w:rsidP="00817FE9">
      <w:pPr>
        <w:ind w:firstLine="567"/>
        <w:jc w:val="both"/>
        <w:rPr>
          <w:color w:val="000000"/>
        </w:rPr>
      </w:pPr>
      <w:bookmarkStart w:id="2" w:name="P148"/>
      <w:bookmarkEnd w:id="2"/>
      <w:r w:rsidRPr="00AC57A8">
        <w:rPr>
          <w:color w:val="000000"/>
        </w:rPr>
        <w:t>2.7.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17FE9" w:rsidRPr="00AC57A8" w:rsidRDefault="00817FE9" w:rsidP="00817FE9">
      <w:pPr>
        <w:ind w:firstLine="567"/>
        <w:jc w:val="both"/>
        <w:rPr>
          <w:color w:val="000000"/>
        </w:rPr>
      </w:pPr>
      <w:r w:rsidRPr="00AC57A8">
        <w:rPr>
          <w:color w:val="000000"/>
        </w:rPr>
        <w:t>2.7.1. заявление по форме, утвержденной приказом Министерства финансов РФ от 11.12.2014 № 146н (Приложение 1 к настоящему Административному регламенту); должны быть приложены следующие документы:</w:t>
      </w:r>
    </w:p>
    <w:p w:rsidR="00817FE9" w:rsidRPr="00AC57A8" w:rsidRDefault="00817FE9" w:rsidP="00817FE9">
      <w:pPr>
        <w:ind w:firstLine="567"/>
        <w:jc w:val="both"/>
        <w:rPr>
          <w:color w:val="000000"/>
        </w:rPr>
      </w:pPr>
      <w:r w:rsidRPr="00AC57A8">
        <w:rPr>
          <w:color w:val="000000"/>
        </w:rPr>
        <w:t xml:space="preserve">а) правоустанавливающие и (или) </w:t>
      </w:r>
      <w:proofErr w:type="spellStart"/>
      <w:r w:rsidRPr="00AC57A8">
        <w:rPr>
          <w:color w:val="000000"/>
        </w:rPr>
        <w:t>правоудостоверяющие</w:t>
      </w:r>
      <w:proofErr w:type="spellEnd"/>
      <w:r w:rsidRPr="00AC57A8">
        <w:rPr>
          <w:color w:val="000000"/>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AC57A8">
        <w:rPr>
          <w:color w:val="000000"/>
        </w:rPr>
        <w:t>правоудостоверяющие</w:t>
      </w:r>
      <w:proofErr w:type="spellEnd"/>
      <w:r w:rsidRPr="00AC57A8">
        <w:rPr>
          <w:color w:val="000000"/>
        </w:rPr>
        <w:t xml:space="preserve"> документы на земельный участок, на котором расположены указанное здание (строение), сооружение);</w:t>
      </w:r>
    </w:p>
    <w:p w:rsidR="00817FE9" w:rsidRPr="00AC57A8" w:rsidRDefault="00817FE9" w:rsidP="00817FE9">
      <w:pPr>
        <w:ind w:firstLine="567"/>
        <w:jc w:val="both"/>
        <w:rPr>
          <w:color w:val="000000"/>
        </w:rPr>
      </w:pPr>
      <w:bookmarkStart w:id="3" w:name="Par2"/>
      <w:bookmarkEnd w:id="3"/>
      <w:r w:rsidRPr="00AC57A8">
        <w:rPr>
          <w:color w:val="000000"/>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17FE9" w:rsidRPr="00AC57A8" w:rsidRDefault="00817FE9" w:rsidP="00817FE9">
      <w:pPr>
        <w:ind w:firstLine="567"/>
        <w:jc w:val="both"/>
        <w:rPr>
          <w:color w:val="000000"/>
        </w:rPr>
      </w:pPr>
      <w:r w:rsidRPr="00AC57A8">
        <w:rPr>
          <w:color w:val="000000"/>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w:t>
      </w:r>
      <w:r w:rsidRPr="00AC57A8">
        <w:rPr>
          <w:color w:val="000000"/>
        </w:rPr>
        <w:lastRenderedPageBreak/>
        <w:t>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817FE9" w:rsidRPr="00AC57A8" w:rsidRDefault="00817FE9" w:rsidP="00817FE9">
      <w:pPr>
        <w:ind w:firstLine="567"/>
        <w:jc w:val="both"/>
        <w:rPr>
          <w:color w:val="000000"/>
        </w:rPr>
      </w:pPr>
      <w:r w:rsidRPr="00AC57A8">
        <w:rPr>
          <w:color w:val="000000"/>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817FE9" w:rsidRPr="00AC57A8" w:rsidRDefault="00817FE9" w:rsidP="00817FE9">
      <w:pPr>
        <w:ind w:firstLine="567"/>
        <w:jc w:val="both"/>
        <w:rPr>
          <w:color w:val="000000"/>
        </w:rPr>
      </w:pPr>
      <w:bookmarkStart w:id="4" w:name="Par7"/>
      <w:bookmarkEnd w:id="4"/>
      <w:proofErr w:type="spellStart"/>
      <w:r w:rsidRPr="00AC57A8">
        <w:rPr>
          <w:color w:val="000000"/>
        </w:rPr>
        <w:t>д</w:t>
      </w:r>
      <w:proofErr w:type="spellEnd"/>
      <w:r w:rsidRPr="00AC57A8">
        <w:rPr>
          <w:color w:val="000000"/>
        </w:rPr>
        <w:t>)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817FE9" w:rsidRPr="00AC57A8" w:rsidRDefault="00817FE9" w:rsidP="00817FE9">
      <w:pPr>
        <w:ind w:firstLine="567"/>
        <w:jc w:val="both"/>
        <w:rPr>
          <w:color w:val="000000"/>
        </w:rPr>
      </w:pPr>
      <w:r w:rsidRPr="00AC57A8">
        <w:rPr>
          <w:color w:val="000000"/>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17FE9" w:rsidRPr="00AC57A8" w:rsidRDefault="00817FE9" w:rsidP="00817FE9">
      <w:pPr>
        <w:ind w:firstLine="567"/>
        <w:jc w:val="both"/>
        <w:rPr>
          <w:color w:val="000000"/>
        </w:rPr>
      </w:pPr>
      <w:r w:rsidRPr="00AC57A8">
        <w:rPr>
          <w:color w:val="000000"/>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17FE9" w:rsidRPr="00AC57A8" w:rsidRDefault="00817FE9" w:rsidP="00817FE9">
      <w:pPr>
        <w:ind w:firstLine="567"/>
        <w:jc w:val="both"/>
        <w:rPr>
          <w:color w:val="000000"/>
        </w:rPr>
      </w:pPr>
      <w:bookmarkStart w:id="5" w:name="Par11"/>
      <w:bookmarkEnd w:id="5"/>
      <w:proofErr w:type="spellStart"/>
      <w:r w:rsidRPr="00AC57A8">
        <w:rPr>
          <w:color w:val="000000"/>
        </w:rPr>
        <w:t>з</w:t>
      </w:r>
      <w:proofErr w:type="spellEnd"/>
      <w:r w:rsidRPr="00AC57A8">
        <w:rPr>
          <w:color w:val="000000"/>
        </w:rPr>
        <w:t>)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817FE9" w:rsidRPr="00AC57A8" w:rsidRDefault="00817FE9" w:rsidP="00817FE9">
      <w:pPr>
        <w:ind w:firstLine="567"/>
        <w:jc w:val="both"/>
        <w:rPr>
          <w:color w:val="000000"/>
        </w:rPr>
      </w:pPr>
      <w:bookmarkStart w:id="6" w:name="Par13"/>
      <w:bookmarkEnd w:id="6"/>
      <w:r w:rsidRPr="00AC57A8">
        <w:rPr>
          <w:color w:val="000000"/>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817FE9" w:rsidRPr="00AC57A8" w:rsidRDefault="00817FE9" w:rsidP="00817FE9">
      <w:pPr>
        <w:ind w:firstLine="567"/>
        <w:jc w:val="both"/>
        <w:rPr>
          <w:color w:val="000000"/>
        </w:rPr>
      </w:pPr>
      <w:r w:rsidRPr="00AC57A8">
        <w:rPr>
          <w:color w:val="000000"/>
        </w:rPr>
        <w:t>Документы, указанные в подпунктах "б", "</w:t>
      </w:r>
      <w:proofErr w:type="spellStart"/>
      <w:r w:rsidRPr="00AC57A8">
        <w:rPr>
          <w:color w:val="000000"/>
        </w:rPr>
        <w:t>д</w:t>
      </w:r>
      <w:proofErr w:type="spellEnd"/>
      <w:r w:rsidRPr="00AC57A8">
        <w:rPr>
          <w:color w:val="000000"/>
        </w:rPr>
        <w:t>", "</w:t>
      </w:r>
      <w:proofErr w:type="spellStart"/>
      <w:r w:rsidRPr="00AC57A8">
        <w:rPr>
          <w:color w:val="000000"/>
        </w:rPr>
        <w:t>з</w:t>
      </w:r>
      <w:proofErr w:type="spellEnd"/>
      <w:r w:rsidRPr="00AC57A8">
        <w:rPr>
          <w:color w:val="000000"/>
        </w:rPr>
        <w:t>" и "и" пункта 2.6. настоящего административного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Pr="00AC57A8">
        <w:rPr>
          <w:color w:val="000000"/>
        </w:rPr>
        <w:t>Роскадастр</w:t>
      </w:r>
      <w:proofErr w:type="spellEnd"/>
      <w:r w:rsidRPr="00AC57A8">
        <w:rPr>
          <w:color w:val="000000"/>
        </w:rPr>
        <w:t>", в порядке межведомственного информационного взаимодействия по запросу администрации.</w:t>
      </w:r>
    </w:p>
    <w:p w:rsidR="00817FE9" w:rsidRPr="00AC57A8" w:rsidRDefault="00817FE9" w:rsidP="00817FE9">
      <w:pPr>
        <w:ind w:firstLine="567"/>
        <w:jc w:val="both"/>
        <w:rPr>
          <w:color w:val="000000"/>
        </w:rPr>
      </w:pPr>
      <w:r w:rsidRPr="00AC57A8">
        <w:rPr>
          <w:color w:val="00000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817FE9" w:rsidRPr="00AC57A8" w:rsidRDefault="00817FE9" w:rsidP="00817FE9">
      <w:pPr>
        <w:ind w:firstLine="567"/>
        <w:jc w:val="both"/>
        <w:rPr>
          <w:color w:val="000000"/>
        </w:rPr>
      </w:pPr>
      <w:r w:rsidRPr="00AC57A8">
        <w:rPr>
          <w:color w:val="000000"/>
        </w:rPr>
        <w:t>2.8. Заявители (представители заявителя) при подаче заявления вправе приложить к нему документы, указанные в подпунктах "а", "в", "г", "е" и "ж" пункта 2.6.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
    <w:p w:rsidR="00817FE9" w:rsidRPr="00AC57A8" w:rsidRDefault="00817FE9" w:rsidP="00817FE9">
      <w:pPr>
        <w:ind w:firstLine="567"/>
        <w:jc w:val="both"/>
        <w:rPr>
          <w:color w:val="000000"/>
        </w:rPr>
      </w:pPr>
      <w:r w:rsidRPr="00AC57A8">
        <w:rPr>
          <w:color w:val="000000"/>
        </w:rPr>
        <w:t>Документы, указанные в подпунктах "а", "в", "г", "е" и "ж" пункта 2.6. настоящего административного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частью 2 статьи 21.1 Федерального закона "Об организации предоставления государственных и муниципальных услуг".</w:t>
      </w:r>
    </w:p>
    <w:p w:rsidR="00817FE9" w:rsidRPr="00AC57A8" w:rsidRDefault="00817FE9" w:rsidP="00817FE9">
      <w:pPr>
        <w:ind w:firstLine="567"/>
        <w:jc w:val="both"/>
        <w:rPr>
          <w:color w:val="000000"/>
        </w:rPr>
      </w:pPr>
    </w:p>
    <w:p w:rsidR="00817FE9" w:rsidRPr="00992DE5" w:rsidRDefault="00817FE9" w:rsidP="00817FE9">
      <w:pPr>
        <w:ind w:firstLine="567"/>
        <w:jc w:val="center"/>
        <w:rPr>
          <w:b/>
          <w:color w:val="000000"/>
        </w:rPr>
      </w:pPr>
      <w:r w:rsidRPr="00992DE5">
        <w:rPr>
          <w:b/>
          <w:color w:val="000000"/>
        </w:rPr>
        <w:t>Запрет требовать от заявителя представления документов, информации или осуществления действий</w:t>
      </w:r>
    </w:p>
    <w:p w:rsidR="00817FE9" w:rsidRPr="00AC57A8" w:rsidRDefault="00817FE9" w:rsidP="00817FE9">
      <w:pPr>
        <w:ind w:firstLine="567"/>
        <w:jc w:val="center"/>
        <w:rPr>
          <w:color w:val="000000"/>
        </w:rPr>
      </w:pPr>
    </w:p>
    <w:p w:rsidR="00817FE9" w:rsidRPr="00AC57A8" w:rsidRDefault="00817FE9" w:rsidP="00817FE9">
      <w:pPr>
        <w:ind w:firstLine="567"/>
        <w:jc w:val="both"/>
        <w:rPr>
          <w:color w:val="000000"/>
        </w:rPr>
      </w:pPr>
      <w:r w:rsidRPr="00AC57A8">
        <w:rPr>
          <w:color w:val="000000"/>
        </w:rPr>
        <w:t>2.9. Администрация не вправе требовать от заявителя:</w:t>
      </w:r>
    </w:p>
    <w:p w:rsidR="00817FE9" w:rsidRPr="00AC57A8" w:rsidRDefault="00817FE9" w:rsidP="00817FE9">
      <w:pPr>
        <w:ind w:firstLine="567"/>
        <w:jc w:val="both"/>
        <w:rPr>
          <w:color w:val="000000"/>
        </w:rPr>
      </w:pPr>
      <w:r w:rsidRPr="00AC57A8">
        <w:rPr>
          <w:color w:val="000000"/>
        </w:rPr>
        <w:t xml:space="preserve">2.9.1.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AC57A8">
        <w:rPr>
          <w:color w:val="000000"/>
        </w:rPr>
        <w:lastRenderedPageBreak/>
        <w:t>актами, регулирующими отношения, возникающие в связи с предоставлением муниципальной услуги;</w:t>
      </w:r>
    </w:p>
    <w:p w:rsidR="00817FE9" w:rsidRPr="00AC57A8" w:rsidRDefault="00817FE9" w:rsidP="00817FE9">
      <w:pPr>
        <w:ind w:firstLine="567"/>
        <w:jc w:val="both"/>
        <w:rPr>
          <w:color w:val="000000"/>
        </w:rPr>
      </w:pPr>
      <w:r w:rsidRPr="00AC57A8">
        <w:rPr>
          <w:color w:val="000000"/>
        </w:rPr>
        <w:t>2.9.2.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7FE9" w:rsidRPr="00AC57A8" w:rsidRDefault="00817FE9" w:rsidP="00817FE9">
      <w:pPr>
        <w:ind w:firstLine="567"/>
        <w:jc w:val="both"/>
        <w:rPr>
          <w:color w:val="000000"/>
        </w:rPr>
      </w:pPr>
      <w:r w:rsidRPr="00AC57A8">
        <w:rPr>
          <w:color w:val="000000"/>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17FE9" w:rsidRPr="00AC57A8" w:rsidRDefault="00817FE9" w:rsidP="00817FE9">
      <w:pPr>
        <w:ind w:firstLine="567"/>
        <w:jc w:val="both"/>
        <w:rPr>
          <w:color w:val="000000"/>
        </w:rPr>
      </w:pPr>
      <w:r w:rsidRPr="00AC57A8">
        <w:rPr>
          <w:color w:val="000000"/>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17FE9" w:rsidRPr="00AC57A8" w:rsidRDefault="00817FE9" w:rsidP="00817FE9">
      <w:pPr>
        <w:ind w:firstLine="567"/>
        <w:jc w:val="both"/>
        <w:rPr>
          <w:color w:val="000000"/>
        </w:rPr>
      </w:pPr>
      <w:r w:rsidRPr="00AC57A8">
        <w:rPr>
          <w:color w:val="000000"/>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7FE9" w:rsidRPr="00AC57A8" w:rsidRDefault="00817FE9" w:rsidP="00817FE9">
      <w:pPr>
        <w:ind w:firstLine="567"/>
        <w:jc w:val="both"/>
        <w:rPr>
          <w:color w:val="000000"/>
        </w:rPr>
      </w:pPr>
      <w:r w:rsidRPr="00AC57A8">
        <w:rPr>
          <w:color w:val="000000"/>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17FE9" w:rsidRPr="00AC57A8" w:rsidRDefault="00817FE9" w:rsidP="00817FE9">
      <w:pPr>
        <w:ind w:firstLine="567"/>
        <w:jc w:val="both"/>
        <w:rPr>
          <w:color w:val="000000"/>
        </w:rPr>
      </w:pPr>
    </w:p>
    <w:p w:rsidR="00817FE9" w:rsidRPr="00992DE5" w:rsidRDefault="00817FE9" w:rsidP="00817FE9">
      <w:pPr>
        <w:ind w:firstLine="567"/>
        <w:jc w:val="center"/>
        <w:rPr>
          <w:b/>
          <w:color w:val="000000"/>
        </w:rPr>
      </w:pPr>
      <w:r w:rsidRPr="00992DE5">
        <w:rPr>
          <w:b/>
          <w:color w:val="000000"/>
        </w:rPr>
        <w:t>Исчерпывающий перечень оснований для отказа в приеме документов, необходимых для предоставления муниципальной услуги</w:t>
      </w:r>
    </w:p>
    <w:p w:rsidR="00817FE9" w:rsidRPr="00AC57A8" w:rsidRDefault="00817FE9"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17FE9" w:rsidRPr="00992DE5" w:rsidRDefault="00817FE9" w:rsidP="00817FE9">
      <w:pPr>
        <w:ind w:firstLine="567"/>
        <w:jc w:val="both"/>
        <w:rPr>
          <w:b/>
          <w:color w:val="000000"/>
        </w:rPr>
      </w:pPr>
    </w:p>
    <w:p w:rsidR="00817FE9" w:rsidRPr="00992DE5" w:rsidRDefault="00817FE9" w:rsidP="00817FE9">
      <w:pPr>
        <w:ind w:firstLine="567"/>
        <w:jc w:val="center"/>
        <w:rPr>
          <w:b/>
          <w:color w:val="000000"/>
        </w:rPr>
      </w:pPr>
      <w:r w:rsidRPr="00992DE5">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17FE9" w:rsidRPr="00AC57A8" w:rsidRDefault="00817FE9" w:rsidP="00817FE9">
      <w:pPr>
        <w:ind w:firstLine="567"/>
        <w:jc w:val="center"/>
        <w:rPr>
          <w:color w:val="000000"/>
        </w:rPr>
      </w:pPr>
    </w:p>
    <w:p w:rsidR="00817FE9" w:rsidRPr="00AC57A8" w:rsidRDefault="00817FE9" w:rsidP="00817FE9">
      <w:pPr>
        <w:ind w:firstLine="567"/>
        <w:jc w:val="both"/>
        <w:rPr>
          <w:color w:val="000000"/>
        </w:rPr>
      </w:pPr>
      <w:r w:rsidRPr="00AC57A8">
        <w:rPr>
          <w:color w:val="000000"/>
        </w:rPr>
        <w:t>2.11. </w:t>
      </w:r>
      <w:bookmarkStart w:id="7" w:name="P206"/>
      <w:bookmarkEnd w:id="7"/>
      <w:r w:rsidRPr="00AC57A8">
        <w:rPr>
          <w:color w:val="000000"/>
        </w:rPr>
        <w:t>Основаниями для отказа в предоставлении муниципальной услуги являются:</w:t>
      </w:r>
    </w:p>
    <w:p w:rsidR="00817FE9" w:rsidRPr="00AC57A8" w:rsidRDefault="00817FE9" w:rsidP="00817FE9">
      <w:pPr>
        <w:ind w:firstLine="567"/>
        <w:jc w:val="both"/>
        <w:rPr>
          <w:color w:val="000000"/>
        </w:rPr>
      </w:pPr>
      <w:r w:rsidRPr="00AC57A8">
        <w:rPr>
          <w:color w:val="000000"/>
        </w:rPr>
        <w:t>2.11.1. с заявлением обратилось лицо, не указанное в пункте 1.3 настоящего Административного регламента.</w:t>
      </w:r>
    </w:p>
    <w:p w:rsidR="00817FE9" w:rsidRPr="00AC57A8" w:rsidRDefault="00817FE9" w:rsidP="00817FE9">
      <w:pPr>
        <w:ind w:firstLine="567"/>
        <w:jc w:val="both"/>
        <w:rPr>
          <w:color w:val="000000"/>
        </w:rPr>
      </w:pPr>
      <w:r w:rsidRPr="00AC57A8">
        <w:rPr>
          <w:color w:val="000000"/>
        </w:rPr>
        <w:t>2.11.2.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17FE9" w:rsidRPr="00AC57A8" w:rsidRDefault="00817FE9" w:rsidP="00817FE9">
      <w:pPr>
        <w:ind w:firstLine="567"/>
        <w:jc w:val="both"/>
        <w:rPr>
          <w:color w:val="000000"/>
        </w:rPr>
      </w:pPr>
      <w:r w:rsidRPr="00AC57A8">
        <w:rPr>
          <w:color w:val="000000"/>
        </w:rPr>
        <w:t>2.11.3.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817FE9" w:rsidRPr="00AC57A8" w:rsidRDefault="00817FE9" w:rsidP="00817FE9">
      <w:pPr>
        <w:ind w:firstLine="567"/>
        <w:jc w:val="both"/>
        <w:rPr>
          <w:color w:val="000000"/>
        </w:rPr>
      </w:pPr>
      <w:r w:rsidRPr="00AC57A8">
        <w:rPr>
          <w:color w:val="000000"/>
        </w:rPr>
        <w:t>2.11.4. отсутствуют случаи и условия для присвоения объекту адресации адреса или аннулирования его адреса, указанные в пунктах 5, 8 - 11 и 14 - 18 Правил присвоения.</w:t>
      </w:r>
    </w:p>
    <w:p w:rsidR="00817FE9" w:rsidRPr="00AC57A8" w:rsidRDefault="00817FE9" w:rsidP="00817FE9">
      <w:pPr>
        <w:ind w:firstLine="567"/>
        <w:jc w:val="both"/>
        <w:rPr>
          <w:color w:val="000000"/>
        </w:rPr>
      </w:pPr>
      <w:r w:rsidRPr="00AC57A8">
        <w:rPr>
          <w:color w:val="000000"/>
        </w:rPr>
        <w:t>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решения.</w:t>
      </w:r>
    </w:p>
    <w:p w:rsidR="00817FE9" w:rsidRPr="00AC57A8" w:rsidRDefault="00817FE9" w:rsidP="00817FE9">
      <w:pPr>
        <w:ind w:firstLine="567"/>
        <w:jc w:val="both"/>
        <w:rPr>
          <w:color w:val="000000"/>
        </w:rPr>
      </w:pPr>
      <w:r w:rsidRPr="00AC57A8">
        <w:rPr>
          <w:color w:val="000000"/>
        </w:rPr>
        <w:t>2.12. Основания для приостановления предоставления муниципальной услуги отсутствуют.</w:t>
      </w:r>
    </w:p>
    <w:p w:rsidR="00817FE9" w:rsidRPr="00AC57A8" w:rsidRDefault="00817FE9" w:rsidP="00817FE9">
      <w:pPr>
        <w:ind w:firstLine="567"/>
        <w:jc w:val="both"/>
        <w:rPr>
          <w:color w:val="000000"/>
        </w:rPr>
      </w:pPr>
      <w:r w:rsidRPr="00AC57A8">
        <w:rPr>
          <w:color w:val="000000"/>
        </w:rPr>
        <w:t>Перечень услуг, которые являются необходимыми и обязательными для предоставления муниципальной услуги</w:t>
      </w:r>
    </w:p>
    <w:p w:rsidR="00817FE9" w:rsidRPr="00AC57A8" w:rsidRDefault="00817FE9" w:rsidP="00817FE9">
      <w:pPr>
        <w:ind w:firstLine="567"/>
        <w:jc w:val="both"/>
        <w:rPr>
          <w:color w:val="000000"/>
        </w:rPr>
      </w:pPr>
      <w:r w:rsidRPr="00AC57A8">
        <w:rPr>
          <w:color w:val="000000"/>
        </w:rPr>
        <w:lastRenderedPageBreak/>
        <w:t>2.13. Для предоставления муниципальной услуги не требуется предоставления иных государственных или муниципальных услуг.</w:t>
      </w:r>
    </w:p>
    <w:p w:rsidR="00817FE9" w:rsidRPr="00AC57A8" w:rsidRDefault="00817FE9" w:rsidP="00817FE9">
      <w:pPr>
        <w:ind w:firstLine="567"/>
        <w:jc w:val="both"/>
        <w:rPr>
          <w:color w:val="000000"/>
        </w:rPr>
      </w:pPr>
      <w:r w:rsidRPr="00AC57A8">
        <w:rPr>
          <w:color w:val="000000"/>
        </w:rPr>
        <w:t>Порядок, размер и основания взимания платы за предоставление муниципальной услуги</w:t>
      </w:r>
    </w:p>
    <w:p w:rsidR="00817FE9" w:rsidRPr="00AC57A8" w:rsidRDefault="00817FE9" w:rsidP="00817FE9">
      <w:pPr>
        <w:ind w:firstLine="567"/>
        <w:jc w:val="both"/>
        <w:rPr>
          <w:color w:val="000000"/>
        </w:rPr>
      </w:pPr>
      <w:r w:rsidRPr="00AC57A8">
        <w:rPr>
          <w:color w:val="000000"/>
        </w:rPr>
        <w:t>2.14.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17FE9" w:rsidRPr="00AC57A8" w:rsidRDefault="00817FE9" w:rsidP="00817FE9">
      <w:pPr>
        <w:ind w:firstLine="567"/>
        <w:jc w:val="both"/>
        <w:rPr>
          <w:color w:val="000000"/>
        </w:rPr>
      </w:pPr>
      <w:r w:rsidRPr="00AC57A8">
        <w:rPr>
          <w:color w:val="000000"/>
        </w:rPr>
        <w:t>Муниципальная услуга предоставляется бесплатно.</w:t>
      </w:r>
    </w:p>
    <w:p w:rsidR="00817FE9" w:rsidRPr="00AC57A8" w:rsidRDefault="00817FE9" w:rsidP="00817FE9">
      <w:pPr>
        <w:ind w:firstLine="567"/>
        <w:jc w:val="both"/>
        <w:rPr>
          <w:color w:val="000000"/>
        </w:rPr>
      </w:pPr>
      <w:r w:rsidRPr="00AC57A8">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17FE9" w:rsidRPr="00AC57A8" w:rsidRDefault="00817FE9" w:rsidP="00817FE9">
      <w:pPr>
        <w:ind w:firstLine="567"/>
        <w:jc w:val="both"/>
        <w:rPr>
          <w:color w:val="000000"/>
        </w:rPr>
      </w:pPr>
      <w:r w:rsidRPr="00AC57A8">
        <w:rPr>
          <w:color w:val="000000"/>
        </w:rPr>
        <w:t>2.15. Время ожидания в очереди не должно превышать:</w:t>
      </w:r>
    </w:p>
    <w:p w:rsidR="00817FE9" w:rsidRPr="00AC57A8" w:rsidRDefault="00817FE9" w:rsidP="00817FE9">
      <w:pPr>
        <w:ind w:firstLine="567"/>
        <w:jc w:val="both"/>
        <w:rPr>
          <w:color w:val="000000"/>
        </w:rPr>
      </w:pPr>
      <w:r w:rsidRPr="00AC57A8">
        <w:rPr>
          <w:color w:val="000000"/>
        </w:rPr>
        <w:t>- при подаче заявления и (или) документов - 15 минут;</w:t>
      </w:r>
    </w:p>
    <w:p w:rsidR="00817FE9" w:rsidRPr="00AC57A8" w:rsidRDefault="00817FE9" w:rsidP="00817FE9">
      <w:pPr>
        <w:ind w:firstLine="567"/>
        <w:jc w:val="both"/>
        <w:rPr>
          <w:color w:val="000000"/>
        </w:rPr>
      </w:pPr>
      <w:r w:rsidRPr="00AC57A8">
        <w:rPr>
          <w:color w:val="000000"/>
        </w:rPr>
        <w:t>- при получении результата предоставления услуги - 15 минут.</w:t>
      </w:r>
    </w:p>
    <w:p w:rsidR="00817FE9" w:rsidRPr="00AC57A8" w:rsidRDefault="00817FE9" w:rsidP="00817FE9">
      <w:pPr>
        <w:ind w:firstLine="567"/>
        <w:jc w:val="both"/>
        <w:rPr>
          <w:color w:val="000000"/>
        </w:rPr>
      </w:pPr>
      <w:r w:rsidRPr="00AC57A8">
        <w:rPr>
          <w:color w:val="000000"/>
        </w:rPr>
        <w:t>В целях оптимизации процесса предоставления муниципальной услуги осуществляется прием заявителей по предварительной записи.</w:t>
      </w:r>
    </w:p>
    <w:p w:rsidR="00817FE9" w:rsidRPr="00AC57A8" w:rsidRDefault="00817FE9" w:rsidP="00817FE9">
      <w:pPr>
        <w:ind w:firstLine="567"/>
        <w:jc w:val="both"/>
        <w:rPr>
          <w:color w:val="000000"/>
        </w:rPr>
      </w:pPr>
      <w:r w:rsidRPr="00AC57A8">
        <w:rPr>
          <w:color w:val="000000"/>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817FE9" w:rsidRPr="00AC57A8" w:rsidRDefault="00817FE9" w:rsidP="00817FE9">
      <w:pPr>
        <w:ind w:firstLine="567"/>
        <w:jc w:val="both"/>
        <w:rPr>
          <w:color w:val="000000"/>
        </w:rPr>
      </w:pPr>
      <w:r w:rsidRPr="00AC57A8">
        <w:rPr>
          <w:color w:val="000000"/>
        </w:rPr>
        <w:t>Срок регистрации запроса заявителя о предоставлении муниципальной услуги</w:t>
      </w:r>
    </w:p>
    <w:p w:rsidR="00817FE9" w:rsidRPr="00AC57A8" w:rsidRDefault="00817FE9" w:rsidP="00817FE9">
      <w:pPr>
        <w:ind w:firstLine="567"/>
        <w:jc w:val="both"/>
        <w:rPr>
          <w:color w:val="000000"/>
        </w:rPr>
      </w:pPr>
      <w:r w:rsidRPr="00AC57A8">
        <w:rPr>
          <w:color w:val="000000"/>
        </w:rPr>
        <w:t>2.16. Регистрация заявления заявителя о предоставлении муниципальной услуги, в том числе в электронной форме, осуществляется в день его получения.</w:t>
      </w:r>
    </w:p>
    <w:p w:rsidR="00817FE9" w:rsidRPr="00AC57A8" w:rsidRDefault="00817FE9" w:rsidP="00817FE9">
      <w:pPr>
        <w:ind w:firstLine="567"/>
        <w:jc w:val="both"/>
        <w:rPr>
          <w:color w:val="000000"/>
        </w:rPr>
      </w:pPr>
      <w:r w:rsidRPr="00AC57A8">
        <w:rPr>
          <w:color w:val="000000"/>
        </w:rPr>
        <w:t>2.17.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817FE9" w:rsidRPr="00AC57A8" w:rsidRDefault="00817FE9" w:rsidP="00817FE9">
      <w:pPr>
        <w:ind w:firstLine="567"/>
        <w:jc w:val="both"/>
        <w:rPr>
          <w:color w:val="000000"/>
        </w:rPr>
      </w:pPr>
      <w:r w:rsidRPr="00AC57A8">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7FE9" w:rsidRPr="00AC57A8" w:rsidRDefault="00817FE9" w:rsidP="00817FE9">
      <w:pPr>
        <w:ind w:firstLine="567"/>
        <w:jc w:val="both"/>
        <w:rPr>
          <w:color w:val="000000"/>
        </w:rPr>
      </w:pPr>
      <w:r w:rsidRPr="00AC57A8">
        <w:rPr>
          <w:color w:val="000000"/>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817FE9" w:rsidRPr="00AC57A8" w:rsidRDefault="00817FE9" w:rsidP="00817FE9">
      <w:pPr>
        <w:ind w:firstLine="567"/>
        <w:jc w:val="both"/>
        <w:rPr>
          <w:color w:val="000000"/>
        </w:rPr>
      </w:pPr>
      <w:r w:rsidRPr="00AC57A8">
        <w:rPr>
          <w:color w:val="000000"/>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17FE9" w:rsidRPr="00AC57A8" w:rsidRDefault="00817FE9" w:rsidP="00817FE9">
      <w:pPr>
        <w:ind w:firstLine="567"/>
        <w:jc w:val="both"/>
        <w:rPr>
          <w:color w:val="000000"/>
        </w:rPr>
      </w:pPr>
      <w:r w:rsidRPr="00AC57A8">
        <w:rPr>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817FE9" w:rsidRPr="00AC57A8" w:rsidRDefault="00817FE9" w:rsidP="00817FE9">
      <w:pPr>
        <w:ind w:firstLine="567"/>
        <w:jc w:val="both"/>
        <w:rPr>
          <w:color w:val="000000"/>
        </w:rPr>
      </w:pPr>
      <w:r w:rsidRPr="00AC57A8">
        <w:rPr>
          <w:color w:val="000000"/>
        </w:rPr>
        <w:t>Предоставление муниципальной услуги осуществляется в специально выделенных для этой цели помещениях.</w:t>
      </w:r>
    </w:p>
    <w:p w:rsidR="00817FE9" w:rsidRPr="00AC57A8" w:rsidRDefault="00817FE9" w:rsidP="00817FE9">
      <w:pPr>
        <w:ind w:firstLine="567"/>
        <w:jc w:val="both"/>
        <w:rPr>
          <w:color w:val="000000"/>
        </w:rPr>
      </w:pPr>
      <w:r w:rsidRPr="00AC57A8">
        <w:rPr>
          <w:color w:val="000000"/>
        </w:rPr>
        <w:t>2.19. Предоставление муниципальной услуги осуществляется в специально выделенных для этой цели помещениях.</w:t>
      </w:r>
    </w:p>
    <w:p w:rsidR="00817FE9" w:rsidRPr="00AC57A8" w:rsidRDefault="00817FE9" w:rsidP="00817FE9">
      <w:pPr>
        <w:ind w:firstLine="567"/>
        <w:jc w:val="both"/>
        <w:rPr>
          <w:color w:val="000000"/>
        </w:rPr>
      </w:pPr>
      <w:r w:rsidRPr="00AC57A8">
        <w:rPr>
          <w:color w:val="000000"/>
        </w:rPr>
        <w:t>2.20. Помещения, в которых осуществляется предоставление муниципальной услуги, оборудуются:</w:t>
      </w:r>
    </w:p>
    <w:p w:rsidR="00817FE9" w:rsidRPr="00AC57A8" w:rsidRDefault="00817FE9" w:rsidP="00817FE9">
      <w:pPr>
        <w:ind w:firstLine="567"/>
        <w:jc w:val="both"/>
        <w:rPr>
          <w:color w:val="000000"/>
        </w:rPr>
      </w:pPr>
      <w:r w:rsidRPr="00AC57A8">
        <w:rPr>
          <w:color w:val="000000"/>
        </w:rPr>
        <w:t>- информационными стендами, содержащими визуальную и текстовую информацию;</w:t>
      </w:r>
    </w:p>
    <w:p w:rsidR="00817FE9" w:rsidRPr="00AC57A8" w:rsidRDefault="00817FE9" w:rsidP="00817FE9">
      <w:pPr>
        <w:ind w:firstLine="567"/>
        <w:jc w:val="both"/>
        <w:rPr>
          <w:color w:val="000000"/>
        </w:rPr>
      </w:pPr>
      <w:r w:rsidRPr="00AC57A8">
        <w:rPr>
          <w:color w:val="000000"/>
        </w:rPr>
        <w:t>- стульями и столами для возможности оформления документов.</w:t>
      </w:r>
    </w:p>
    <w:p w:rsidR="00817FE9" w:rsidRPr="00AC57A8" w:rsidRDefault="00817FE9" w:rsidP="00817FE9">
      <w:pPr>
        <w:ind w:firstLine="567"/>
        <w:jc w:val="both"/>
        <w:rPr>
          <w:color w:val="000000"/>
        </w:rPr>
      </w:pPr>
      <w:r w:rsidRPr="00AC57A8">
        <w:rPr>
          <w:color w:val="000000"/>
        </w:rPr>
        <w:t>2.21. Количество мест ожидания определяется исходя из фактической нагрузки и возможностей для их размещения в здании.</w:t>
      </w:r>
    </w:p>
    <w:p w:rsidR="00817FE9" w:rsidRPr="00AC57A8" w:rsidRDefault="00817FE9" w:rsidP="00817FE9">
      <w:pPr>
        <w:ind w:firstLine="567"/>
        <w:jc w:val="both"/>
        <w:rPr>
          <w:color w:val="000000"/>
        </w:rPr>
      </w:pPr>
      <w:r w:rsidRPr="00AC57A8">
        <w:rPr>
          <w:color w:val="000000"/>
        </w:rPr>
        <w:t>Места ожидания должны соответствовать комфортным условиям для заявителей и оптимальным условиям работы специалистов.</w:t>
      </w:r>
    </w:p>
    <w:p w:rsidR="00817FE9" w:rsidRPr="00AC57A8" w:rsidRDefault="00817FE9" w:rsidP="00817FE9">
      <w:pPr>
        <w:ind w:firstLine="567"/>
        <w:jc w:val="both"/>
        <w:rPr>
          <w:color w:val="000000"/>
        </w:rPr>
      </w:pPr>
      <w:r w:rsidRPr="00AC57A8">
        <w:rPr>
          <w:color w:val="000000"/>
        </w:rPr>
        <w:t>2.22. Места для заполнения документов оборудуются стульями, столами (стойками) и обеспечиваются бланками заявлений и образцами их заполнения.</w:t>
      </w:r>
    </w:p>
    <w:p w:rsidR="00817FE9" w:rsidRPr="00AC57A8" w:rsidRDefault="00817FE9" w:rsidP="00817FE9">
      <w:pPr>
        <w:ind w:firstLine="567"/>
        <w:jc w:val="both"/>
        <w:rPr>
          <w:color w:val="000000"/>
        </w:rPr>
      </w:pPr>
      <w:r w:rsidRPr="00AC57A8">
        <w:rPr>
          <w:color w:val="000000"/>
        </w:rPr>
        <w:lastRenderedPageBreak/>
        <w:t>2.23. Кабинеты приема заявителей должны иметь информационные таблички (вывески) с указанием:</w:t>
      </w:r>
    </w:p>
    <w:p w:rsidR="00817FE9" w:rsidRPr="00AC57A8" w:rsidRDefault="00817FE9" w:rsidP="00817FE9">
      <w:pPr>
        <w:ind w:firstLine="567"/>
        <w:jc w:val="both"/>
        <w:rPr>
          <w:color w:val="000000"/>
        </w:rPr>
      </w:pPr>
      <w:r w:rsidRPr="00AC57A8">
        <w:rPr>
          <w:color w:val="000000"/>
        </w:rPr>
        <w:t>- номера кабинета;</w:t>
      </w:r>
    </w:p>
    <w:p w:rsidR="00817FE9" w:rsidRPr="00AC57A8" w:rsidRDefault="00817FE9" w:rsidP="00817FE9">
      <w:pPr>
        <w:ind w:firstLine="567"/>
        <w:jc w:val="both"/>
        <w:rPr>
          <w:color w:val="000000"/>
        </w:rPr>
      </w:pPr>
      <w:r w:rsidRPr="00AC57A8">
        <w:rPr>
          <w:color w:val="000000"/>
        </w:rPr>
        <w:t>- фамилии, имени, отчества и должности специалиста.</w:t>
      </w:r>
    </w:p>
    <w:p w:rsidR="00817FE9" w:rsidRPr="00AC57A8" w:rsidRDefault="00817FE9" w:rsidP="00817FE9">
      <w:pPr>
        <w:ind w:firstLine="567"/>
        <w:jc w:val="both"/>
        <w:rPr>
          <w:color w:val="000000"/>
        </w:rPr>
      </w:pPr>
      <w:r w:rsidRPr="00AC57A8">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17FE9" w:rsidRPr="00AC57A8" w:rsidRDefault="00817FE9" w:rsidP="00817FE9">
      <w:pPr>
        <w:ind w:firstLine="567"/>
        <w:jc w:val="both"/>
        <w:rPr>
          <w:color w:val="000000"/>
        </w:rPr>
      </w:pPr>
      <w:r w:rsidRPr="00AC57A8">
        <w:rPr>
          <w:color w:val="000000"/>
        </w:rPr>
        <w:t>При организации рабочих мест следует предусмотреть возможность беспрепятственного входа (выхода) специалистов из помещения.</w:t>
      </w:r>
    </w:p>
    <w:p w:rsidR="00817FE9" w:rsidRPr="00AC57A8" w:rsidRDefault="00817FE9" w:rsidP="00817FE9">
      <w:pPr>
        <w:ind w:firstLine="567"/>
        <w:jc w:val="both"/>
        <w:rPr>
          <w:color w:val="000000"/>
        </w:rPr>
      </w:pPr>
      <w:r w:rsidRPr="00AC57A8">
        <w:rPr>
          <w:color w:val="000000"/>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17FE9" w:rsidRPr="00AC57A8" w:rsidRDefault="00817FE9" w:rsidP="00817FE9">
      <w:pPr>
        <w:ind w:firstLine="567"/>
        <w:jc w:val="both"/>
        <w:rPr>
          <w:color w:val="000000"/>
        </w:rPr>
      </w:pPr>
      <w:r w:rsidRPr="00AC57A8">
        <w:rPr>
          <w:color w:val="000000"/>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17FE9" w:rsidRPr="00AC57A8" w:rsidRDefault="00817FE9" w:rsidP="00817FE9">
      <w:pPr>
        <w:ind w:firstLine="567"/>
        <w:jc w:val="both"/>
        <w:rPr>
          <w:color w:val="000000"/>
        </w:rPr>
      </w:pPr>
      <w:r w:rsidRPr="00AC57A8">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17FE9" w:rsidRPr="00AC57A8" w:rsidRDefault="00817FE9" w:rsidP="00817FE9">
      <w:pPr>
        <w:ind w:firstLine="567"/>
        <w:jc w:val="both"/>
        <w:rPr>
          <w:color w:val="000000"/>
        </w:rPr>
      </w:pPr>
      <w:r w:rsidRPr="00AC57A8">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17FE9" w:rsidRPr="00AC57A8" w:rsidRDefault="00817FE9" w:rsidP="00817FE9">
      <w:pPr>
        <w:ind w:firstLine="567"/>
        <w:jc w:val="both"/>
        <w:rPr>
          <w:color w:val="000000"/>
        </w:rPr>
      </w:pPr>
      <w:r w:rsidRPr="00AC57A8">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17FE9" w:rsidRPr="00AC57A8" w:rsidRDefault="00817FE9" w:rsidP="00817FE9">
      <w:pPr>
        <w:ind w:firstLine="567"/>
        <w:jc w:val="both"/>
        <w:rPr>
          <w:color w:val="000000"/>
        </w:rPr>
      </w:pPr>
      <w:r w:rsidRPr="00AC57A8">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17FE9" w:rsidRPr="00AC57A8" w:rsidRDefault="00817FE9" w:rsidP="00817FE9">
      <w:pPr>
        <w:ind w:firstLine="567"/>
        <w:jc w:val="both"/>
        <w:rPr>
          <w:color w:val="000000"/>
        </w:rPr>
      </w:pPr>
      <w:r w:rsidRPr="00AC57A8">
        <w:rPr>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17FE9" w:rsidRPr="00AC57A8" w:rsidRDefault="00817FE9" w:rsidP="00817FE9">
      <w:pPr>
        <w:ind w:firstLine="567"/>
        <w:jc w:val="both"/>
        <w:rPr>
          <w:color w:val="000000"/>
        </w:rPr>
      </w:pPr>
      <w:r w:rsidRPr="00AC57A8">
        <w:rPr>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7FE9" w:rsidRPr="00AC57A8" w:rsidRDefault="00817FE9" w:rsidP="00817FE9">
      <w:pPr>
        <w:ind w:firstLine="567"/>
        <w:jc w:val="both"/>
        <w:rPr>
          <w:color w:val="000000"/>
        </w:rPr>
      </w:pPr>
      <w:r w:rsidRPr="00AC57A8">
        <w:rPr>
          <w:color w:val="000000"/>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817FE9" w:rsidRPr="00AC57A8" w:rsidRDefault="00817FE9" w:rsidP="00817FE9">
      <w:pPr>
        <w:ind w:firstLine="567"/>
        <w:jc w:val="both"/>
        <w:rPr>
          <w:color w:val="000000"/>
        </w:rPr>
      </w:pPr>
      <w:r w:rsidRPr="00AC57A8">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C57A8">
        <w:rPr>
          <w:color w:val="000000"/>
        </w:rPr>
        <w:t>сурдопереводчика</w:t>
      </w:r>
      <w:proofErr w:type="spellEnd"/>
      <w:r w:rsidRPr="00AC57A8">
        <w:rPr>
          <w:color w:val="000000"/>
        </w:rPr>
        <w:t xml:space="preserve"> и </w:t>
      </w:r>
      <w:proofErr w:type="spellStart"/>
      <w:r w:rsidRPr="00AC57A8">
        <w:rPr>
          <w:color w:val="000000"/>
        </w:rPr>
        <w:t>тифлосурдопереводчика</w:t>
      </w:r>
      <w:proofErr w:type="spellEnd"/>
      <w:r w:rsidRPr="00AC57A8">
        <w:rPr>
          <w:color w:val="000000"/>
        </w:rPr>
        <w:t>.</w:t>
      </w:r>
    </w:p>
    <w:p w:rsidR="00817FE9" w:rsidRPr="00AC57A8" w:rsidRDefault="00817FE9" w:rsidP="00817FE9">
      <w:pPr>
        <w:ind w:firstLine="567"/>
        <w:jc w:val="both"/>
        <w:rPr>
          <w:color w:val="000000"/>
        </w:rPr>
      </w:pPr>
      <w:r w:rsidRPr="00AC57A8">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817FE9" w:rsidRPr="00AC57A8" w:rsidRDefault="00817FE9" w:rsidP="00817FE9">
      <w:pPr>
        <w:ind w:firstLine="567"/>
        <w:jc w:val="both"/>
        <w:rPr>
          <w:color w:val="000000"/>
        </w:rPr>
      </w:pPr>
      <w:r w:rsidRPr="00AC57A8">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17FE9" w:rsidRPr="00AC57A8" w:rsidRDefault="00817FE9" w:rsidP="00817FE9">
      <w:pPr>
        <w:ind w:firstLine="567"/>
        <w:jc w:val="both"/>
        <w:rPr>
          <w:color w:val="000000"/>
        </w:rPr>
      </w:pPr>
      <w:r w:rsidRPr="00AC57A8">
        <w:rPr>
          <w:color w:val="000000"/>
        </w:rPr>
        <w:lastRenderedPageBreak/>
        <w:t>Рабочие места специалиста Администрации, МФЦ оборудуются средствами сигнализации (стационарными «тревожными кнопками» или переносными многофункциональными брелками-коммуникаторами).</w:t>
      </w:r>
    </w:p>
    <w:p w:rsidR="00817FE9" w:rsidRPr="00AC57A8" w:rsidRDefault="00817FE9" w:rsidP="00817FE9">
      <w:pPr>
        <w:ind w:firstLine="567"/>
        <w:jc w:val="both"/>
        <w:rPr>
          <w:color w:val="000000"/>
        </w:rPr>
      </w:pPr>
      <w:r w:rsidRPr="00AC57A8">
        <w:rPr>
          <w:color w:val="000000"/>
        </w:rPr>
        <w:t>Специалисты Администрации, МФЦ обеспечиваются личными нагрудными карточками (</w:t>
      </w:r>
      <w:proofErr w:type="spellStart"/>
      <w:r w:rsidRPr="00AC57A8">
        <w:rPr>
          <w:color w:val="000000"/>
        </w:rPr>
        <w:t>бейджами</w:t>
      </w:r>
      <w:proofErr w:type="spellEnd"/>
      <w:r w:rsidRPr="00AC57A8">
        <w:rPr>
          <w:color w:val="000000"/>
        </w:rPr>
        <w:t>) с указанием фамилии, имени, отчества и должности.</w:t>
      </w:r>
    </w:p>
    <w:p w:rsidR="00817FE9" w:rsidRPr="00AC57A8" w:rsidRDefault="00817FE9" w:rsidP="00817FE9">
      <w:pPr>
        <w:ind w:firstLine="567"/>
        <w:jc w:val="both"/>
        <w:rPr>
          <w:color w:val="000000"/>
        </w:rPr>
      </w:pPr>
      <w:r w:rsidRPr="00AC57A8">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817FE9" w:rsidRPr="00AC57A8" w:rsidRDefault="00817FE9" w:rsidP="00817FE9">
      <w:pPr>
        <w:ind w:firstLine="567"/>
        <w:jc w:val="both"/>
        <w:rPr>
          <w:color w:val="000000"/>
        </w:rPr>
      </w:pPr>
      <w:r w:rsidRPr="00AC57A8">
        <w:rPr>
          <w:color w:val="000000"/>
        </w:rPr>
        <w:t>Показатели доступности и качества муниципальной услуги</w:t>
      </w:r>
    </w:p>
    <w:p w:rsidR="00817FE9" w:rsidRPr="00AC57A8" w:rsidRDefault="00817FE9" w:rsidP="00817FE9">
      <w:pPr>
        <w:ind w:firstLine="567"/>
        <w:jc w:val="both"/>
        <w:rPr>
          <w:color w:val="000000"/>
        </w:rPr>
      </w:pPr>
      <w:r w:rsidRPr="00AC57A8">
        <w:rPr>
          <w:color w:val="000000"/>
        </w:rPr>
        <w:t>2.26. Показателями доступности предоставления муниципальной услуги являются:</w:t>
      </w:r>
    </w:p>
    <w:p w:rsidR="00817FE9" w:rsidRPr="00AC57A8" w:rsidRDefault="00817FE9" w:rsidP="00817FE9">
      <w:pPr>
        <w:ind w:firstLine="567"/>
        <w:jc w:val="both"/>
        <w:rPr>
          <w:color w:val="000000"/>
        </w:rPr>
      </w:pPr>
      <w:r w:rsidRPr="00AC57A8">
        <w:rPr>
          <w:color w:val="000000"/>
        </w:rPr>
        <w:t>2.26.1. предоставление возможности получения муниципальной услуги в электронной форме или в МФЦ;</w:t>
      </w:r>
    </w:p>
    <w:p w:rsidR="00817FE9" w:rsidRPr="00AC57A8" w:rsidRDefault="00817FE9" w:rsidP="00817FE9">
      <w:pPr>
        <w:ind w:firstLine="567"/>
        <w:jc w:val="both"/>
        <w:rPr>
          <w:color w:val="000000"/>
        </w:rPr>
      </w:pPr>
      <w:r w:rsidRPr="00AC57A8">
        <w:rPr>
          <w:color w:val="000000"/>
        </w:rPr>
        <w:t>2.26.2. транспортная или пешая доступность к местам предоставления муниципальной услуги;</w:t>
      </w:r>
    </w:p>
    <w:p w:rsidR="00817FE9" w:rsidRPr="00AC57A8" w:rsidRDefault="00817FE9" w:rsidP="00817FE9">
      <w:pPr>
        <w:ind w:firstLine="567"/>
        <w:jc w:val="both"/>
        <w:rPr>
          <w:color w:val="000000"/>
        </w:rPr>
      </w:pPr>
      <w:r w:rsidRPr="00AC57A8">
        <w:rPr>
          <w:color w:val="000000"/>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817FE9" w:rsidRPr="00AC57A8" w:rsidRDefault="00817FE9" w:rsidP="00817FE9">
      <w:pPr>
        <w:ind w:firstLine="567"/>
        <w:jc w:val="both"/>
        <w:rPr>
          <w:color w:val="000000"/>
        </w:rPr>
      </w:pPr>
      <w:r w:rsidRPr="00AC57A8">
        <w:rPr>
          <w:color w:val="000000"/>
        </w:rPr>
        <w:t>2.26.4. соблюдение требований Административного регламента о порядке информирования по предоставлению муниципальной услуги.</w:t>
      </w:r>
    </w:p>
    <w:p w:rsidR="00817FE9" w:rsidRPr="00AC57A8" w:rsidRDefault="00817FE9" w:rsidP="00817FE9">
      <w:pPr>
        <w:ind w:firstLine="567"/>
        <w:jc w:val="both"/>
        <w:rPr>
          <w:color w:val="000000"/>
        </w:rPr>
      </w:pPr>
      <w:r w:rsidRPr="00AC57A8">
        <w:rPr>
          <w:color w:val="000000"/>
        </w:rPr>
        <w:t>2.27. Показателями качества предоставления муниципальной услуги являются:</w:t>
      </w:r>
    </w:p>
    <w:p w:rsidR="00817FE9" w:rsidRPr="00AC57A8" w:rsidRDefault="00817FE9" w:rsidP="00817FE9">
      <w:pPr>
        <w:ind w:firstLine="567"/>
        <w:jc w:val="both"/>
        <w:rPr>
          <w:color w:val="000000"/>
        </w:rPr>
      </w:pPr>
      <w:r w:rsidRPr="00AC57A8">
        <w:rPr>
          <w:color w:val="000000"/>
        </w:rPr>
        <w:t>2.27.1. соблюдение сроков предоставления муниципальной услуги;</w:t>
      </w:r>
    </w:p>
    <w:p w:rsidR="00817FE9" w:rsidRPr="00AC57A8" w:rsidRDefault="00817FE9" w:rsidP="00817FE9">
      <w:pPr>
        <w:ind w:firstLine="567"/>
        <w:jc w:val="both"/>
        <w:rPr>
          <w:color w:val="000000"/>
        </w:rPr>
      </w:pPr>
      <w:r w:rsidRPr="00AC57A8">
        <w:rPr>
          <w:color w:val="000000"/>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817FE9" w:rsidRPr="00AC57A8" w:rsidRDefault="00817FE9" w:rsidP="00817FE9">
      <w:pPr>
        <w:ind w:firstLine="567"/>
        <w:jc w:val="both"/>
        <w:rPr>
          <w:color w:val="000000"/>
        </w:rPr>
      </w:pPr>
      <w:r w:rsidRPr="00AC57A8">
        <w:rPr>
          <w:color w:val="000000"/>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17FE9" w:rsidRPr="00AC57A8" w:rsidRDefault="00817FE9" w:rsidP="00817FE9">
      <w:pPr>
        <w:ind w:firstLine="567"/>
        <w:jc w:val="both"/>
        <w:rPr>
          <w:color w:val="000000"/>
        </w:rPr>
      </w:pPr>
      <w:r w:rsidRPr="00AC57A8">
        <w:rPr>
          <w:color w:val="000000"/>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17FE9" w:rsidRPr="00AC57A8" w:rsidRDefault="00817FE9" w:rsidP="00817FE9">
      <w:pPr>
        <w:ind w:firstLine="567"/>
        <w:jc w:val="both"/>
        <w:rPr>
          <w:color w:val="000000"/>
        </w:rPr>
      </w:pPr>
      <w:r w:rsidRPr="00AC57A8">
        <w:rPr>
          <w:color w:val="000000"/>
        </w:rPr>
        <w:t>2.28. В процессе предоставления муниципальной услуги заявитель взаимодействует со специалистами Администрации, МФЦ:</w:t>
      </w:r>
    </w:p>
    <w:p w:rsidR="00817FE9" w:rsidRPr="00AC57A8" w:rsidRDefault="00817FE9" w:rsidP="00817FE9">
      <w:pPr>
        <w:ind w:firstLine="567"/>
        <w:jc w:val="both"/>
        <w:rPr>
          <w:color w:val="000000"/>
        </w:rPr>
      </w:pPr>
      <w:r w:rsidRPr="00AC57A8">
        <w:rPr>
          <w:color w:val="000000"/>
        </w:rPr>
        <w:t>2.28.1. при подаче документов для получения муниципальной услуги;</w:t>
      </w:r>
    </w:p>
    <w:p w:rsidR="00817FE9" w:rsidRPr="00AC57A8" w:rsidRDefault="00817FE9" w:rsidP="00817FE9">
      <w:pPr>
        <w:ind w:firstLine="567"/>
        <w:jc w:val="both"/>
        <w:rPr>
          <w:color w:val="000000"/>
        </w:rPr>
      </w:pPr>
      <w:r w:rsidRPr="00AC57A8">
        <w:rPr>
          <w:color w:val="000000"/>
        </w:rPr>
        <w:t>2.28.2. при получении результата предоставления муниципальной услуги.</w:t>
      </w:r>
    </w:p>
    <w:p w:rsidR="00817FE9" w:rsidRPr="00AC57A8" w:rsidRDefault="00817FE9" w:rsidP="00817FE9">
      <w:pPr>
        <w:ind w:firstLine="567"/>
        <w:jc w:val="both"/>
        <w:rPr>
          <w:color w:val="000000"/>
        </w:rPr>
      </w:pPr>
      <w:r w:rsidRPr="00AC57A8">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17FE9" w:rsidRPr="00AC57A8" w:rsidRDefault="00817FE9" w:rsidP="00817FE9">
      <w:pPr>
        <w:ind w:firstLine="567"/>
        <w:jc w:val="both"/>
        <w:rPr>
          <w:color w:val="000000"/>
        </w:rPr>
      </w:pPr>
      <w:r w:rsidRPr="00AC57A8">
        <w:rPr>
          <w:color w:val="000000"/>
        </w:rPr>
        <w:t>2.29. 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портала федеральной информационной адресной системы в информационно-телекоммуникационной сети «Интернет» (далее - портал адресной системы).</w:t>
      </w:r>
    </w:p>
    <w:p w:rsidR="00817FE9" w:rsidRPr="00AC57A8" w:rsidRDefault="00817FE9" w:rsidP="00817FE9">
      <w:pPr>
        <w:ind w:firstLine="567"/>
        <w:jc w:val="both"/>
        <w:rPr>
          <w:color w:val="000000"/>
        </w:rPr>
      </w:pPr>
      <w:r w:rsidRPr="00AC57A8">
        <w:rPr>
          <w:color w:val="000000"/>
        </w:rPr>
        <w:t>Заявление представляется заявителем (представителем заявителя) в Администрацию или МФЦ в соответствии с соглашением о взаимодействии, заключенным между МФЦ и Администрацией, с момента вступления в силу соглашения о взаимодействии по месту нахождения объекта адресации.</w:t>
      </w:r>
    </w:p>
    <w:p w:rsidR="00817FE9" w:rsidRPr="00AC57A8" w:rsidRDefault="00817FE9" w:rsidP="00817FE9">
      <w:pPr>
        <w:ind w:firstLine="567"/>
        <w:jc w:val="both"/>
        <w:rPr>
          <w:color w:val="000000"/>
        </w:rPr>
      </w:pPr>
      <w:r w:rsidRPr="00AC57A8">
        <w:rPr>
          <w:color w:val="000000"/>
        </w:rPr>
        <w:t>Перечень МФЦ, с которыми Администрацией в установленном Правительством Российской Федерации порядке заключено соглашение о взаимодействии, публикуется на официальном сайте администрации в информационно-телекоммуникационной сети "Интернет".</w:t>
      </w:r>
    </w:p>
    <w:p w:rsidR="00817FE9" w:rsidRPr="00AC57A8" w:rsidRDefault="00817FE9" w:rsidP="00817FE9">
      <w:pPr>
        <w:ind w:firstLine="567"/>
        <w:jc w:val="both"/>
        <w:rPr>
          <w:color w:val="000000"/>
        </w:rPr>
      </w:pPr>
      <w:r w:rsidRPr="00AC57A8">
        <w:rPr>
          <w:color w:val="000000"/>
        </w:rPr>
        <w:t>2.30. Заявление и документы в электронной форме подписываются в соответствии с ФЗ № 63-ФЗ усиленной квалификационной электронной подписью.</w:t>
      </w:r>
    </w:p>
    <w:p w:rsidR="00817FE9" w:rsidRPr="00AC57A8" w:rsidRDefault="00817FE9" w:rsidP="00817FE9">
      <w:pPr>
        <w:ind w:firstLine="567"/>
        <w:jc w:val="both"/>
        <w:rPr>
          <w:color w:val="000000"/>
        </w:rPr>
      </w:pPr>
      <w:r w:rsidRPr="00AC57A8">
        <w:rPr>
          <w:color w:val="000000"/>
        </w:rPr>
        <w:t xml:space="preserve">2.31.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w:t>
      </w:r>
      <w:r w:rsidRPr="00AC57A8">
        <w:rPr>
          <w:color w:val="000000"/>
        </w:rPr>
        <w:lastRenderedPageBreak/>
        <w:t>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17FE9" w:rsidRPr="00AC57A8" w:rsidRDefault="00817FE9" w:rsidP="00817FE9">
      <w:pPr>
        <w:ind w:firstLine="567"/>
        <w:jc w:val="both"/>
        <w:rPr>
          <w:color w:val="000000"/>
        </w:rPr>
      </w:pPr>
      <w:r w:rsidRPr="00AC57A8">
        <w:rPr>
          <w:color w:val="000000"/>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17FE9" w:rsidRPr="00AC57A8" w:rsidRDefault="00817FE9" w:rsidP="00817FE9">
      <w:pPr>
        <w:ind w:firstLine="567"/>
        <w:jc w:val="both"/>
        <w:rPr>
          <w:color w:val="000000"/>
        </w:rPr>
      </w:pPr>
      <w:r w:rsidRPr="00AC57A8">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17FE9" w:rsidRPr="00AC57A8" w:rsidRDefault="00817FE9" w:rsidP="00817FE9">
      <w:pPr>
        <w:ind w:firstLine="567"/>
        <w:jc w:val="both"/>
        <w:rPr>
          <w:color w:val="000000"/>
        </w:rPr>
      </w:pPr>
      <w:r w:rsidRPr="00AC57A8">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17FE9" w:rsidRPr="00AC57A8" w:rsidRDefault="00817FE9" w:rsidP="00817FE9">
      <w:pPr>
        <w:ind w:firstLine="567"/>
        <w:jc w:val="both"/>
        <w:rPr>
          <w:color w:val="000000"/>
        </w:rPr>
      </w:pPr>
      <w:r w:rsidRPr="00AC57A8">
        <w:rPr>
          <w:color w:val="000000"/>
        </w:rPr>
        <w:t>2.33. Результат предоставления муниципальной услуги направляется Администрацией заявителю (представителю заявителя) одним из способов, указанным в заявлении:</w:t>
      </w:r>
    </w:p>
    <w:p w:rsidR="00817FE9" w:rsidRPr="00AC57A8" w:rsidRDefault="00817FE9" w:rsidP="00817FE9">
      <w:pPr>
        <w:ind w:firstLine="567"/>
        <w:jc w:val="both"/>
        <w:rPr>
          <w:color w:val="000000"/>
        </w:rPr>
      </w:pPr>
      <w:r w:rsidRPr="00AC57A8">
        <w:rPr>
          <w:color w:val="000000"/>
        </w:rPr>
        <w:t>2.33.1. 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w:t>
      </w:r>
    </w:p>
    <w:p w:rsidR="00817FE9" w:rsidRPr="00AC57A8" w:rsidRDefault="00817FE9" w:rsidP="00817FE9">
      <w:pPr>
        <w:ind w:firstLine="567"/>
        <w:jc w:val="both"/>
        <w:rPr>
          <w:color w:val="000000"/>
        </w:rPr>
      </w:pPr>
      <w:r w:rsidRPr="00AC57A8">
        <w:rPr>
          <w:color w:val="000000"/>
        </w:rPr>
        <w:t>2.33.2.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817FE9" w:rsidRPr="00AC57A8" w:rsidRDefault="00817FE9" w:rsidP="00817FE9">
      <w:pPr>
        <w:ind w:firstLine="567"/>
        <w:jc w:val="both"/>
        <w:rPr>
          <w:color w:val="000000"/>
        </w:rPr>
      </w:pPr>
      <w:r w:rsidRPr="00AC57A8">
        <w:rPr>
          <w:color w:val="000000"/>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(представителю заявителя).</w:t>
      </w:r>
    </w:p>
    <w:p w:rsidR="00817FE9" w:rsidRPr="00AC57A8" w:rsidRDefault="00817FE9" w:rsidP="00817FE9">
      <w:pPr>
        <w:ind w:firstLine="567"/>
        <w:jc w:val="both"/>
        <w:rPr>
          <w:color w:val="000000"/>
        </w:rPr>
      </w:pPr>
      <w:r w:rsidRPr="00AC57A8">
        <w:rPr>
          <w:color w:val="000000"/>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Администрацией по указанному в заявлении почтовому адресу.</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center"/>
        <w:rPr>
          <w:color w:val="000000"/>
        </w:rPr>
      </w:pPr>
      <w:r w:rsidRPr="00AC57A8">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both"/>
        <w:rPr>
          <w:color w:val="000000"/>
        </w:rPr>
      </w:pPr>
      <w:r w:rsidRPr="00AC57A8">
        <w:rPr>
          <w:color w:val="000000"/>
        </w:rPr>
        <w:t>3.1. Предоставление муниципальной услуги включает в себя следующие административные процедуры:</w:t>
      </w:r>
    </w:p>
    <w:p w:rsidR="00817FE9" w:rsidRPr="00AC57A8" w:rsidRDefault="00817FE9" w:rsidP="00817FE9">
      <w:pPr>
        <w:ind w:firstLine="567"/>
        <w:jc w:val="both"/>
        <w:rPr>
          <w:color w:val="000000"/>
        </w:rPr>
      </w:pPr>
      <w:r w:rsidRPr="00AC57A8">
        <w:rPr>
          <w:color w:val="000000"/>
        </w:rPr>
        <w:t>3.1.1. прием и регистрация заявления и документов, представленных заявителем;</w:t>
      </w:r>
    </w:p>
    <w:p w:rsidR="00817FE9" w:rsidRPr="00AC57A8" w:rsidRDefault="00817FE9" w:rsidP="00817FE9">
      <w:pPr>
        <w:ind w:firstLine="567"/>
        <w:jc w:val="both"/>
        <w:rPr>
          <w:color w:val="000000"/>
        </w:rPr>
      </w:pPr>
      <w:r w:rsidRPr="00AC57A8">
        <w:rPr>
          <w:color w:val="000000"/>
        </w:rPr>
        <w:t>3.1.2. формирование и направление межведомственных запросов;</w:t>
      </w:r>
    </w:p>
    <w:p w:rsidR="00817FE9" w:rsidRPr="00AC57A8" w:rsidRDefault="00817FE9" w:rsidP="00817FE9">
      <w:pPr>
        <w:ind w:firstLine="567"/>
        <w:jc w:val="both"/>
        <w:rPr>
          <w:color w:val="000000"/>
        </w:rPr>
      </w:pPr>
      <w:r w:rsidRPr="00AC57A8">
        <w:rPr>
          <w:color w:val="000000"/>
        </w:rPr>
        <w:t>3.1.3. рассмотрение заявления и принятие решения;</w:t>
      </w:r>
    </w:p>
    <w:p w:rsidR="00817FE9" w:rsidRPr="00AC57A8" w:rsidRDefault="00817FE9" w:rsidP="00817FE9">
      <w:pPr>
        <w:ind w:firstLine="567"/>
        <w:jc w:val="both"/>
        <w:rPr>
          <w:color w:val="000000"/>
        </w:rPr>
      </w:pPr>
      <w:r w:rsidRPr="00AC57A8">
        <w:rPr>
          <w:color w:val="000000"/>
        </w:rPr>
        <w:t>3.1.4 выдача результата предоставления муниципальной услуги заявителю.</w:t>
      </w:r>
    </w:p>
    <w:p w:rsidR="00817FE9" w:rsidRPr="00AC57A8" w:rsidRDefault="00817FE9" w:rsidP="00817FE9">
      <w:pPr>
        <w:ind w:firstLine="567"/>
        <w:jc w:val="both"/>
        <w:rPr>
          <w:color w:val="000000"/>
        </w:rPr>
      </w:pPr>
      <w:r w:rsidRPr="00AC57A8">
        <w:rPr>
          <w:color w:val="000000"/>
        </w:rPr>
        <w:t>Прием и регистрация заявления и документов, представленных заявителем</w:t>
      </w:r>
    </w:p>
    <w:p w:rsidR="00817FE9" w:rsidRPr="00AC57A8" w:rsidRDefault="00817FE9" w:rsidP="00817FE9">
      <w:pPr>
        <w:ind w:firstLine="567"/>
        <w:jc w:val="both"/>
        <w:rPr>
          <w:color w:val="000000"/>
        </w:rPr>
      </w:pPr>
      <w:r w:rsidRPr="00AC57A8">
        <w:rPr>
          <w:color w:val="000000"/>
        </w:rPr>
        <w:t>3.2.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817FE9" w:rsidRPr="00AC57A8" w:rsidRDefault="00817FE9" w:rsidP="00817FE9">
      <w:pPr>
        <w:ind w:firstLine="567"/>
        <w:jc w:val="both"/>
        <w:rPr>
          <w:color w:val="000000"/>
        </w:rPr>
      </w:pPr>
      <w:r w:rsidRPr="00AC57A8">
        <w:rPr>
          <w:color w:val="000000"/>
        </w:rPr>
        <w:t>3.3. При приеме заявления специалист Администрации, ответственный за прием и регистрацию документов по предоставлению муниципальной услуги, (далее – специалист Администрации) проверяет:</w:t>
      </w:r>
    </w:p>
    <w:p w:rsidR="00817FE9" w:rsidRPr="00AC57A8" w:rsidRDefault="00817FE9" w:rsidP="00817FE9">
      <w:pPr>
        <w:ind w:firstLine="567"/>
        <w:jc w:val="both"/>
        <w:rPr>
          <w:color w:val="000000"/>
        </w:rPr>
      </w:pPr>
      <w:r w:rsidRPr="00AC57A8">
        <w:rPr>
          <w:color w:val="000000"/>
        </w:rPr>
        <w:t>- правильность заполнения заявления;</w:t>
      </w:r>
    </w:p>
    <w:p w:rsidR="00817FE9" w:rsidRPr="00AC57A8" w:rsidRDefault="00817FE9" w:rsidP="00817FE9">
      <w:pPr>
        <w:ind w:firstLine="567"/>
        <w:jc w:val="both"/>
        <w:rPr>
          <w:color w:val="000000"/>
        </w:rPr>
      </w:pPr>
      <w:r w:rsidRPr="00AC57A8">
        <w:rPr>
          <w:color w:val="000000"/>
        </w:rPr>
        <w:t>- документ, удостоверяющий личность заявителя, и (или) доверенность от уполномоченного лица;</w:t>
      </w:r>
    </w:p>
    <w:p w:rsidR="00817FE9" w:rsidRPr="00AC57A8" w:rsidRDefault="00817FE9" w:rsidP="00817FE9">
      <w:pPr>
        <w:ind w:firstLine="567"/>
        <w:jc w:val="both"/>
        <w:rPr>
          <w:color w:val="000000"/>
        </w:rPr>
      </w:pPr>
      <w:r w:rsidRPr="00AC57A8">
        <w:rPr>
          <w:color w:val="000000"/>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817FE9" w:rsidRPr="00AC57A8" w:rsidRDefault="00817FE9" w:rsidP="00817FE9">
      <w:pPr>
        <w:ind w:firstLine="567"/>
        <w:jc w:val="both"/>
        <w:rPr>
          <w:color w:val="000000"/>
        </w:rPr>
      </w:pPr>
      <w:r w:rsidRPr="00AC57A8">
        <w:rPr>
          <w:color w:val="000000"/>
        </w:rPr>
        <w:lastRenderedPageBreak/>
        <w:t>Срок выполнения указанных действий устанавливается до 15 минут.</w:t>
      </w:r>
    </w:p>
    <w:p w:rsidR="00817FE9" w:rsidRPr="00AC57A8" w:rsidRDefault="00817FE9" w:rsidP="00817FE9">
      <w:pPr>
        <w:ind w:firstLine="567"/>
        <w:jc w:val="both"/>
        <w:rPr>
          <w:color w:val="000000"/>
        </w:rPr>
      </w:pPr>
      <w:r w:rsidRPr="00AC57A8">
        <w:rPr>
          <w:color w:val="000000"/>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специалист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817FE9" w:rsidRPr="00AC57A8" w:rsidRDefault="00817FE9" w:rsidP="00817FE9">
      <w:pPr>
        <w:ind w:firstLine="567"/>
        <w:jc w:val="both"/>
        <w:rPr>
          <w:color w:val="000000"/>
        </w:rPr>
      </w:pPr>
      <w:r w:rsidRPr="00AC57A8">
        <w:rPr>
          <w:color w:val="000000"/>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 момента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
    <w:p w:rsidR="00817FE9" w:rsidRPr="00AC57A8" w:rsidRDefault="00817FE9" w:rsidP="00817FE9">
      <w:pPr>
        <w:ind w:firstLine="567"/>
        <w:jc w:val="both"/>
        <w:rPr>
          <w:color w:val="000000"/>
        </w:rPr>
      </w:pPr>
      <w:r w:rsidRPr="00AC57A8">
        <w:rPr>
          <w:color w:val="000000"/>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специалистом Администрации по указанному в заявлении почтовому адресу в течение рабочего дня, следующего за днем получения Администрацией документов.</w:t>
      </w:r>
    </w:p>
    <w:p w:rsidR="00817FE9" w:rsidRPr="00AC57A8" w:rsidRDefault="00817FE9" w:rsidP="00817FE9">
      <w:pPr>
        <w:ind w:firstLine="567"/>
        <w:jc w:val="both"/>
        <w:rPr>
          <w:color w:val="000000"/>
        </w:rPr>
      </w:pPr>
      <w:r w:rsidRPr="00AC57A8">
        <w:rPr>
          <w:color w:val="000000"/>
        </w:rPr>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специалистом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817FE9" w:rsidRPr="00AC57A8" w:rsidRDefault="00817FE9" w:rsidP="00817FE9">
      <w:pPr>
        <w:ind w:firstLine="567"/>
        <w:jc w:val="both"/>
        <w:rPr>
          <w:color w:val="000000"/>
        </w:rPr>
      </w:pPr>
      <w:r w:rsidRPr="00AC57A8">
        <w:rPr>
          <w:color w:val="000000"/>
        </w:rPr>
        <w:t>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817FE9" w:rsidRPr="00AC57A8" w:rsidRDefault="00817FE9" w:rsidP="00817FE9">
      <w:pPr>
        <w:ind w:firstLine="567"/>
        <w:jc w:val="both"/>
        <w:rPr>
          <w:color w:val="000000"/>
        </w:rPr>
      </w:pPr>
      <w:r w:rsidRPr="00AC57A8">
        <w:rPr>
          <w:color w:val="000000"/>
        </w:rPr>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817FE9" w:rsidRPr="00AC57A8" w:rsidRDefault="00817FE9" w:rsidP="00817FE9">
      <w:pPr>
        <w:ind w:firstLine="567"/>
        <w:jc w:val="both"/>
        <w:rPr>
          <w:color w:val="000000"/>
        </w:rPr>
      </w:pPr>
      <w:r w:rsidRPr="00AC57A8">
        <w:rPr>
          <w:color w:val="000000"/>
        </w:rPr>
        <w:t>3.4. Результатом административной процедуры является прием заявления о присвоении объекту адресации адреса или аннулировании его адреса.</w:t>
      </w:r>
    </w:p>
    <w:p w:rsidR="00817FE9" w:rsidRPr="00AC57A8" w:rsidRDefault="00817FE9" w:rsidP="00817FE9">
      <w:pPr>
        <w:ind w:firstLine="567"/>
        <w:jc w:val="both"/>
        <w:rPr>
          <w:color w:val="000000"/>
        </w:rPr>
      </w:pPr>
      <w:r w:rsidRPr="00AC57A8">
        <w:rPr>
          <w:color w:val="000000"/>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специалисту, уполномоченному на направление межведомственных запросов, рассмотрение заявлений.</w:t>
      </w:r>
    </w:p>
    <w:p w:rsidR="00817FE9" w:rsidRPr="00992DE5" w:rsidRDefault="00817FE9" w:rsidP="00817FE9">
      <w:pPr>
        <w:ind w:firstLine="567"/>
        <w:jc w:val="both"/>
        <w:rPr>
          <w:b/>
          <w:color w:val="000000"/>
        </w:rPr>
      </w:pPr>
    </w:p>
    <w:p w:rsidR="00817FE9" w:rsidRPr="00992DE5" w:rsidRDefault="00817FE9" w:rsidP="00817FE9">
      <w:pPr>
        <w:ind w:firstLine="567"/>
        <w:jc w:val="center"/>
        <w:rPr>
          <w:b/>
          <w:color w:val="000000"/>
        </w:rPr>
      </w:pPr>
      <w:r w:rsidRPr="00992DE5">
        <w:rPr>
          <w:b/>
          <w:color w:val="000000"/>
        </w:rPr>
        <w:t>Формирование и направление межведомственных запросов</w:t>
      </w:r>
    </w:p>
    <w:p w:rsidR="00817FE9" w:rsidRPr="00AC57A8" w:rsidRDefault="00817FE9" w:rsidP="00817FE9">
      <w:pPr>
        <w:ind w:firstLine="567"/>
        <w:jc w:val="both"/>
        <w:rPr>
          <w:color w:val="000000"/>
        </w:rPr>
      </w:pPr>
    </w:p>
    <w:p w:rsidR="00817FE9" w:rsidRPr="00AC57A8" w:rsidRDefault="00817FE9" w:rsidP="00817FE9">
      <w:pPr>
        <w:ind w:firstLine="567"/>
        <w:rPr>
          <w:color w:val="000000"/>
        </w:rPr>
      </w:pPr>
      <w:r w:rsidRPr="00AC57A8">
        <w:rPr>
          <w:color w:val="000000"/>
        </w:rPr>
        <w:t>3.6. Основанием для начала административной процедуры является непредставление заявителем документов, предусмотренных </w:t>
      </w:r>
      <w:r>
        <w:rPr>
          <w:color w:val="000000"/>
        </w:rPr>
        <w:t>подпунктами 2.6.2-2.6.10 пункта</w:t>
      </w:r>
      <w:r w:rsidRPr="00992DE5">
        <w:rPr>
          <w:color w:val="000000"/>
        </w:rPr>
        <w:t xml:space="preserve"> </w:t>
      </w:r>
      <w:r w:rsidRPr="00AC57A8">
        <w:rPr>
          <w:color w:val="000000"/>
        </w:rPr>
        <w:t>2.6 настоящего Административного регламента.</w:t>
      </w:r>
    </w:p>
    <w:p w:rsidR="00817FE9" w:rsidRPr="00AC57A8" w:rsidRDefault="00817FE9" w:rsidP="00817FE9">
      <w:pPr>
        <w:ind w:firstLine="567"/>
        <w:jc w:val="both"/>
        <w:rPr>
          <w:color w:val="000000"/>
        </w:rPr>
      </w:pPr>
      <w:r w:rsidRPr="00AC57A8">
        <w:rPr>
          <w:color w:val="000000"/>
        </w:rPr>
        <w:t>3.7. Межведомственные запросы направляются специалистом, уполномоченным на оформление и направление межведомственных запросов, рассмотрение заявлений, в течение двух дней с момента поступления заявления в Администрацию.</w:t>
      </w:r>
    </w:p>
    <w:p w:rsidR="00817FE9" w:rsidRPr="00AC57A8" w:rsidRDefault="00817FE9" w:rsidP="00817FE9">
      <w:pPr>
        <w:ind w:firstLine="567"/>
        <w:jc w:val="both"/>
        <w:rPr>
          <w:color w:val="000000"/>
        </w:rPr>
      </w:pPr>
      <w:r w:rsidRPr="00AC57A8">
        <w:rPr>
          <w:color w:val="000000"/>
        </w:rPr>
        <w:t>3.8.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817FE9" w:rsidRPr="00AC57A8" w:rsidRDefault="00817FE9" w:rsidP="00817FE9">
      <w:pPr>
        <w:ind w:firstLine="567"/>
        <w:jc w:val="both"/>
        <w:rPr>
          <w:color w:val="000000"/>
        </w:rPr>
      </w:pPr>
      <w:r w:rsidRPr="00AC57A8">
        <w:rPr>
          <w:color w:val="000000"/>
        </w:rPr>
        <w:t xml:space="preserve">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w:t>
      </w:r>
      <w:r w:rsidRPr="00AC57A8">
        <w:rPr>
          <w:color w:val="000000"/>
        </w:rPr>
        <w:lastRenderedPageBreak/>
        <w:t>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17FE9" w:rsidRPr="00AC57A8" w:rsidRDefault="00817FE9" w:rsidP="00817FE9">
      <w:pPr>
        <w:ind w:firstLine="567"/>
        <w:jc w:val="both"/>
        <w:rPr>
          <w:color w:val="000000"/>
        </w:rPr>
      </w:pPr>
      <w:r w:rsidRPr="00AC57A8">
        <w:rPr>
          <w:color w:val="000000"/>
        </w:rPr>
        <w:t>Межведомственные запросы в форме электронного документа подписываются электронной подписью.</w:t>
      </w:r>
    </w:p>
    <w:p w:rsidR="00817FE9" w:rsidRPr="00AC57A8" w:rsidRDefault="00817FE9" w:rsidP="00817FE9">
      <w:pPr>
        <w:ind w:firstLine="567"/>
        <w:jc w:val="both"/>
        <w:rPr>
          <w:color w:val="000000"/>
        </w:rPr>
      </w:pPr>
      <w:r w:rsidRPr="00AC57A8">
        <w:rPr>
          <w:color w:val="000000"/>
        </w:rPr>
        <w:t>В случае отсутствия технической возможности межведомственные запросы направляются на бумажном носителе.</w:t>
      </w:r>
    </w:p>
    <w:p w:rsidR="00817FE9" w:rsidRPr="00AC57A8" w:rsidRDefault="00817FE9" w:rsidP="00817FE9">
      <w:pPr>
        <w:ind w:firstLine="567"/>
        <w:jc w:val="both"/>
        <w:rPr>
          <w:color w:val="000000"/>
        </w:rPr>
      </w:pPr>
      <w:r w:rsidRPr="00AC57A8">
        <w:rPr>
          <w:color w:val="000000"/>
        </w:rPr>
        <w:t>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присвоении объекту адресации адреса или аннулировании его адреса.</w:t>
      </w:r>
    </w:p>
    <w:p w:rsidR="00817FE9" w:rsidRPr="00AC57A8" w:rsidRDefault="00817FE9" w:rsidP="00817FE9">
      <w:pPr>
        <w:ind w:firstLine="567"/>
        <w:jc w:val="both"/>
        <w:rPr>
          <w:color w:val="000000"/>
        </w:rPr>
      </w:pPr>
      <w:r w:rsidRPr="00AC57A8">
        <w:rPr>
          <w:color w:val="000000"/>
        </w:rPr>
        <w:t>Максимальный срок выполнения указанного административного действия не должен превышать 2 рабочих дней с момента поступления заявления в Администрацию.</w:t>
      </w:r>
    </w:p>
    <w:p w:rsidR="00817FE9" w:rsidRPr="00AC57A8" w:rsidRDefault="00817FE9" w:rsidP="00817FE9">
      <w:pPr>
        <w:ind w:firstLine="567"/>
        <w:jc w:val="both"/>
        <w:rPr>
          <w:color w:val="000000"/>
        </w:rPr>
      </w:pPr>
      <w:r w:rsidRPr="00AC57A8">
        <w:rPr>
          <w:color w:val="000000"/>
        </w:rPr>
        <w:t>Рассмотрение заявления и принятие решения</w:t>
      </w:r>
    </w:p>
    <w:p w:rsidR="00817FE9" w:rsidRPr="00AC57A8" w:rsidRDefault="00817FE9" w:rsidP="00817FE9">
      <w:pPr>
        <w:ind w:firstLine="567"/>
        <w:jc w:val="both"/>
        <w:rPr>
          <w:color w:val="000000"/>
        </w:rPr>
      </w:pPr>
      <w:r w:rsidRPr="00AC57A8">
        <w:rPr>
          <w:color w:val="000000"/>
        </w:rPr>
        <w:t>3.11. Основанием для начала административной процедуры является поступление заявления и документов специалисту Администрации, уполномоченному на направление межведомственных запросов, рассмотрение заявлений.</w:t>
      </w:r>
    </w:p>
    <w:p w:rsidR="00817FE9" w:rsidRPr="00AC57A8" w:rsidRDefault="00817FE9" w:rsidP="00817FE9">
      <w:pPr>
        <w:ind w:firstLine="567"/>
        <w:jc w:val="both"/>
        <w:rPr>
          <w:color w:val="000000"/>
        </w:rPr>
      </w:pPr>
      <w:r w:rsidRPr="00AC57A8">
        <w:rPr>
          <w:color w:val="000000"/>
        </w:rPr>
        <w:t>3.12. Специалист Администрации осуществляет:</w:t>
      </w:r>
    </w:p>
    <w:p w:rsidR="00817FE9" w:rsidRPr="00AC57A8" w:rsidRDefault="00817FE9" w:rsidP="00817FE9">
      <w:pPr>
        <w:ind w:firstLine="567"/>
        <w:jc w:val="both"/>
        <w:rPr>
          <w:color w:val="000000"/>
        </w:rPr>
      </w:pPr>
      <w:r w:rsidRPr="00AC57A8">
        <w:rPr>
          <w:color w:val="000000"/>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817FE9" w:rsidRPr="00AC57A8" w:rsidRDefault="00817FE9" w:rsidP="00817FE9">
      <w:pPr>
        <w:ind w:firstLine="567"/>
        <w:jc w:val="both"/>
        <w:rPr>
          <w:color w:val="000000"/>
        </w:rPr>
      </w:pPr>
      <w:r w:rsidRPr="00AC57A8">
        <w:rPr>
          <w:color w:val="000000"/>
        </w:rPr>
        <w:t>- осмотр местонахождения объекта адресации (при необходимости);</w:t>
      </w:r>
    </w:p>
    <w:p w:rsidR="00817FE9" w:rsidRPr="00AC57A8" w:rsidRDefault="00817FE9" w:rsidP="00817FE9">
      <w:pPr>
        <w:ind w:firstLine="567"/>
        <w:jc w:val="both"/>
        <w:rPr>
          <w:color w:val="000000"/>
        </w:rPr>
      </w:pPr>
      <w:r w:rsidRPr="00AC57A8">
        <w:rPr>
          <w:color w:val="000000"/>
        </w:rPr>
        <w:t>- подготовку проекта постановления о присвоении объекту адресации адреса или аннулировании его адреса, лист согласования;</w:t>
      </w:r>
    </w:p>
    <w:p w:rsidR="00817FE9" w:rsidRPr="00AC57A8" w:rsidRDefault="00817FE9" w:rsidP="00817FE9">
      <w:pPr>
        <w:ind w:firstLine="567"/>
        <w:jc w:val="both"/>
        <w:rPr>
          <w:color w:val="000000"/>
        </w:rPr>
      </w:pPr>
      <w:r w:rsidRPr="00AC57A8">
        <w:rPr>
          <w:color w:val="000000"/>
        </w:rPr>
        <w:t>- проводит процедуры внутреннего согласования проекта постановления о присвоении объекту адресации адреса или аннулировании его адреса;</w:t>
      </w:r>
    </w:p>
    <w:p w:rsidR="00817FE9" w:rsidRPr="00AC57A8" w:rsidRDefault="00817FE9" w:rsidP="00817FE9">
      <w:pPr>
        <w:ind w:firstLine="567"/>
        <w:jc w:val="both"/>
        <w:rPr>
          <w:color w:val="000000"/>
        </w:rPr>
      </w:pPr>
      <w:r w:rsidRPr="00AC57A8">
        <w:rPr>
          <w:color w:val="000000"/>
        </w:rPr>
        <w:t>- проверку наличия оснований для отказа в присвоении объекту адресации адреса или аннулировании его адреса, предусмотренных пунктом 2.10 настоящего Административного регламента;</w:t>
      </w:r>
    </w:p>
    <w:p w:rsidR="00817FE9" w:rsidRPr="00AC57A8" w:rsidRDefault="00817FE9" w:rsidP="00817FE9">
      <w:pPr>
        <w:ind w:firstLine="567"/>
        <w:jc w:val="both"/>
        <w:rPr>
          <w:color w:val="000000"/>
        </w:rPr>
      </w:pPr>
      <w:r w:rsidRPr="00AC57A8">
        <w:rPr>
          <w:color w:val="000000"/>
        </w:rPr>
        <w:t>- в случае наличия оснований для отказа в присвоении объекту адресации адреса или аннулировании его адреса специалист Администрации подготавливает проект решения об отказе в присвоении объекту адресации адреса или аннулировании его адреса;</w:t>
      </w:r>
    </w:p>
    <w:p w:rsidR="00817FE9" w:rsidRPr="00AC57A8" w:rsidRDefault="00817FE9" w:rsidP="00817FE9">
      <w:pPr>
        <w:ind w:firstLine="567"/>
        <w:jc w:val="both"/>
        <w:rPr>
          <w:color w:val="000000"/>
        </w:rPr>
      </w:pPr>
      <w:r w:rsidRPr="00AC57A8">
        <w:rPr>
          <w:color w:val="000000"/>
        </w:rPr>
        <w:t>В случае отсутствия условий для присвоения объекту адресации адреса или аннулированию его адреса специалист Администрации готовит:</w:t>
      </w:r>
    </w:p>
    <w:p w:rsidR="00817FE9" w:rsidRPr="00AC57A8" w:rsidRDefault="00817FE9" w:rsidP="00817FE9">
      <w:pPr>
        <w:ind w:firstLine="567"/>
        <w:jc w:val="both"/>
        <w:rPr>
          <w:color w:val="000000"/>
        </w:rPr>
      </w:pPr>
      <w:r w:rsidRPr="00AC57A8">
        <w:rPr>
          <w:color w:val="000000"/>
        </w:rPr>
        <w:t>- проект решения об отказе в присвоении объекту адресации адреса или аннулировании его адреса;</w:t>
      </w:r>
    </w:p>
    <w:p w:rsidR="00817FE9" w:rsidRPr="00AC57A8" w:rsidRDefault="00817FE9" w:rsidP="00817FE9">
      <w:pPr>
        <w:ind w:firstLine="567"/>
        <w:jc w:val="both"/>
        <w:rPr>
          <w:color w:val="000000"/>
        </w:rPr>
      </w:pPr>
      <w:r w:rsidRPr="00AC57A8">
        <w:rPr>
          <w:color w:val="000000"/>
        </w:rPr>
        <w:t>- проводит процедуру внутреннего согласования проекта решения об отказе;</w:t>
      </w:r>
    </w:p>
    <w:p w:rsidR="00817FE9" w:rsidRPr="00AC57A8" w:rsidRDefault="00817FE9" w:rsidP="00817FE9">
      <w:pPr>
        <w:ind w:firstLine="567"/>
        <w:jc w:val="both"/>
        <w:rPr>
          <w:color w:val="000000"/>
        </w:rPr>
      </w:pPr>
      <w:r w:rsidRPr="00AC57A8">
        <w:rPr>
          <w:color w:val="000000"/>
        </w:rPr>
        <w:t>- направляет подготовленный проект решения об отказе в присвоении объекту адресации адреса или аннулировании его адреса на подпись.</w:t>
      </w:r>
    </w:p>
    <w:p w:rsidR="00817FE9" w:rsidRPr="00AC57A8" w:rsidRDefault="00817FE9" w:rsidP="00817FE9">
      <w:pPr>
        <w:ind w:firstLine="567"/>
        <w:jc w:val="both"/>
        <w:rPr>
          <w:color w:val="000000"/>
        </w:rPr>
      </w:pPr>
      <w:r w:rsidRPr="00AC57A8">
        <w:rPr>
          <w:color w:val="000000"/>
        </w:rPr>
        <w:t>3.13.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817FE9" w:rsidRPr="00AC57A8" w:rsidRDefault="00817FE9" w:rsidP="00817FE9">
      <w:pPr>
        <w:ind w:firstLine="567"/>
        <w:jc w:val="both"/>
        <w:rPr>
          <w:color w:val="000000"/>
        </w:rPr>
      </w:pPr>
      <w:r w:rsidRPr="00AC57A8">
        <w:rPr>
          <w:color w:val="000000"/>
        </w:rPr>
        <w:t>3.14. 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817FE9" w:rsidRPr="00AC57A8" w:rsidRDefault="00817FE9" w:rsidP="00817FE9">
      <w:pPr>
        <w:ind w:firstLine="567"/>
        <w:jc w:val="both"/>
        <w:rPr>
          <w:color w:val="000000"/>
        </w:rPr>
      </w:pPr>
      <w:r w:rsidRPr="00AC57A8">
        <w:rPr>
          <w:color w:val="000000"/>
        </w:rPr>
        <w:t>Максимальный срок выполнения указанной административной процедуры не должен превышать 3 рабочих дней.</w:t>
      </w:r>
    </w:p>
    <w:p w:rsidR="00817FE9" w:rsidRPr="00AC57A8" w:rsidRDefault="00817FE9" w:rsidP="00817FE9">
      <w:pPr>
        <w:ind w:firstLine="567"/>
        <w:jc w:val="both"/>
        <w:rPr>
          <w:color w:val="000000"/>
        </w:rPr>
      </w:pPr>
      <w:r w:rsidRPr="00AC57A8">
        <w:rPr>
          <w:color w:val="000000"/>
        </w:rPr>
        <w:t>Выдача результата оказания муниципальной услуги</w:t>
      </w:r>
    </w:p>
    <w:p w:rsidR="00817FE9" w:rsidRPr="00AC57A8" w:rsidRDefault="00817FE9" w:rsidP="00817FE9">
      <w:pPr>
        <w:ind w:firstLine="567"/>
        <w:jc w:val="both"/>
        <w:rPr>
          <w:color w:val="000000"/>
        </w:rPr>
      </w:pPr>
      <w:r w:rsidRPr="00AC57A8">
        <w:rPr>
          <w:color w:val="000000"/>
        </w:rPr>
        <w:t>3.15.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817FE9" w:rsidRPr="00AC57A8" w:rsidRDefault="00817FE9" w:rsidP="00817FE9">
      <w:pPr>
        <w:ind w:firstLine="567"/>
        <w:jc w:val="both"/>
        <w:rPr>
          <w:color w:val="000000"/>
        </w:rPr>
      </w:pPr>
      <w:r w:rsidRPr="00AC57A8">
        <w:rPr>
          <w:color w:val="000000"/>
        </w:rPr>
        <w:lastRenderedPageBreak/>
        <w:t>3.16. Специалист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817FE9" w:rsidRPr="00AC57A8" w:rsidRDefault="00817FE9" w:rsidP="00817FE9">
      <w:pPr>
        <w:ind w:firstLine="567"/>
        <w:jc w:val="both"/>
        <w:rPr>
          <w:color w:val="000000"/>
        </w:rPr>
      </w:pPr>
      <w:r w:rsidRPr="00AC57A8">
        <w:rPr>
          <w:color w:val="000000"/>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817FE9" w:rsidRPr="00AC57A8" w:rsidRDefault="00817FE9" w:rsidP="00817FE9">
      <w:pPr>
        <w:ind w:firstLine="567"/>
        <w:jc w:val="both"/>
        <w:rPr>
          <w:color w:val="000000"/>
        </w:rPr>
      </w:pPr>
      <w:r w:rsidRPr="00AC57A8">
        <w:rPr>
          <w:color w:val="000000"/>
        </w:rPr>
        <w:t>3.17. 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817FE9" w:rsidRPr="00AC57A8" w:rsidRDefault="00817FE9" w:rsidP="00817FE9">
      <w:pPr>
        <w:ind w:firstLine="567"/>
        <w:jc w:val="both"/>
        <w:rPr>
          <w:color w:val="000000"/>
        </w:rPr>
      </w:pPr>
      <w:r w:rsidRPr="00AC57A8">
        <w:rPr>
          <w:color w:val="000000"/>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 момента истечения срока, указанного в пункте 2.4 настоящего Административного регламента;</w:t>
      </w:r>
    </w:p>
    <w:p w:rsidR="00817FE9" w:rsidRPr="00AC57A8" w:rsidRDefault="00817FE9" w:rsidP="00817FE9">
      <w:pPr>
        <w:ind w:firstLine="567"/>
        <w:jc w:val="both"/>
        <w:rPr>
          <w:color w:val="000000"/>
        </w:rPr>
      </w:pPr>
      <w:r w:rsidRPr="00AC57A8">
        <w:rPr>
          <w:color w:val="000000"/>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 момента истечения установленного в пункте 2.4 настоящего Административного регламента срока посредством почтового отправления по указанному в заявлении почтовому адресу.</w:t>
      </w:r>
    </w:p>
    <w:p w:rsidR="00817FE9" w:rsidRPr="00AC57A8" w:rsidRDefault="00817FE9" w:rsidP="00817FE9">
      <w:pPr>
        <w:ind w:firstLine="567"/>
        <w:jc w:val="both"/>
        <w:rPr>
          <w:color w:val="000000"/>
        </w:rPr>
      </w:pPr>
      <w:r w:rsidRPr="00AC57A8">
        <w:rPr>
          <w:color w:val="000000"/>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2.4 настоящего Административного регламента.</w:t>
      </w:r>
    </w:p>
    <w:p w:rsidR="00817FE9" w:rsidRPr="00AC57A8" w:rsidRDefault="00817FE9" w:rsidP="00817FE9">
      <w:pPr>
        <w:ind w:firstLine="567"/>
        <w:jc w:val="both"/>
        <w:rPr>
          <w:color w:val="000000"/>
        </w:rPr>
      </w:pPr>
      <w:r w:rsidRPr="00AC57A8">
        <w:rPr>
          <w:color w:val="000000"/>
        </w:rPr>
        <w:t>3.18. Порядок исправления допущенных опечаток и ошибок в выданных в результате предоставления муниципальной услуги документах.</w:t>
      </w:r>
    </w:p>
    <w:p w:rsidR="00817FE9" w:rsidRPr="00AC57A8" w:rsidRDefault="00817FE9" w:rsidP="00817FE9">
      <w:pPr>
        <w:ind w:firstLine="567"/>
        <w:jc w:val="both"/>
        <w:rPr>
          <w:color w:val="000000"/>
        </w:rPr>
      </w:pPr>
      <w:r w:rsidRPr="00AC57A8">
        <w:rPr>
          <w:color w:val="000000"/>
        </w:rPr>
        <w:t>3.18.1. Основанием для начала исправления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17FE9" w:rsidRPr="00AC57A8" w:rsidRDefault="00817FE9" w:rsidP="00817FE9">
      <w:pPr>
        <w:ind w:firstLine="567"/>
        <w:jc w:val="both"/>
        <w:rPr>
          <w:color w:val="000000"/>
        </w:rPr>
      </w:pPr>
      <w:r w:rsidRPr="00AC57A8">
        <w:rPr>
          <w:color w:val="000000"/>
        </w:rPr>
        <w:t>3.18.2. При обращении об исправлении технической ошибки заявитель представляет:</w:t>
      </w:r>
    </w:p>
    <w:p w:rsidR="00817FE9" w:rsidRPr="00AC57A8" w:rsidRDefault="00817FE9" w:rsidP="00817FE9">
      <w:pPr>
        <w:ind w:firstLine="567"/>
        <w:jc w:val="both"/>
        <w:rPr>
          <w:color w:val="000000"/>
        </w:rPr>
      </w:pPr>
      <w:r w:rsidRPr="00AC57A8">
        <w:rPr>
          <w:color w:val="000000"/>
        </w:rPr>
        <w:t>- заявление об исправлении технической ошибки;</w:t>
      </w:r>
    </w:p>
    <w:p w:rsidR="00817FE9" w:rsidRPr="00AC57A8" w:rsidRDefault="00817FE9" w:rsidP="00817FE9">
      <w:pPr>
        <w:ind w:firstLine="567"/>
        <w:jc w:val="both"/>
        <w:rPr>
          <w:color w:val="000000"/>
        </w:rPr>
      </w:pPr>
      <w:r w:rsidRPr="00AC57A8">
        <w:rPr>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817FE9" w:rsidRPr="00AC57A8" w:rsidRDefault="00817FE9" w:rsidP="00817FE9">
      <w:pPr>
        <w:ind w:firstLine="567"/>
        <w:jc w:val="both"/>
        <w:rPr>
          <w:color w:val="000000"/>
        </w:rPr>
      </w:pPr>
      <w:r w:rsidRPr="00AC57A8">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17FE9" w:rsidRPr="00AC57A8" w:rsidRDefault="00817FE9" w:rsidP="00817FE9">
      <w:pPr>
        <w:ind w:firstLine="567"/>
        <w:jc w:val="both"/>
        <w:rPr>
          <w:color w:val="000000"/>
        </w:rPr>
      </w:pPr>
      <w:r w:rsidRPr="00AC57A8">
        <w:rPr>
          <w:color w:val="000000"/>
        </w:rPr>
        <w:t>3.18.3.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17FE9" w:rsidRPr="00AC57A8" w:rsidRDefault="00817FE9" w:rsidP="00817FE9">
      <w:pPr>
        <w:ind w:firstLine="567"/>
        <w:jc w:val="both"/>
        <w:rPr>
          <w:color w:val="000000"/>
        </w:rPr>
      </w:pPr>
      <w:r w:rsidRPr="00AC57A8">
        <w:rPr>
          <w:color w:val="000000"/>
        </w:rPr>
        <w:t>3.18.4.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17FE9" w:rsidRPr="00AC57A8" w:rsidRDefault="00817FE9" w:rsidP="00817FE9">
      <w:pPr>
        <w:ind w:firstLine="567"/>
        <w:jc w:val="both"/>
        <w:rPr>
          <w:color w:val="000000"/>
        </w:rPr>
      </w:pPr>
      <w:r w:rsidRPr="00AC57A8">
        <w:rPr>
          <w:color w:val="000000"/>
        </w:rPr>
        <w:t>3.18.5.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17FE9" w:rsidRPr="00AC57A8" w:rsidRDefault="00817FE9" w:rsidP="00817FE9">
      <w:pPr>
        <w:ind w:firstLine="567"/>
        <w:jc w:val="both"/>
        <w:rPr>
          <w:color w:val="000000"/>
        </w:rPr>
      </w:pPr>
      <w:r w:rsidRPr="00AC57A8">
        <w:rPr>
          <w:color w:val="000000"/>
        </w:rPr>
        <w:t>3.18.6.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w:t>
      </w:r>
    </w:p>
    <w:p w:rsidR="00817FE9" w:rsidRPr="00AC57A8" w:rsidRDefault="00817FE9" w:rsidP="00817FE9">
      <w:pPr>
        <w:ind w:firstLine="567"/>
        <w:jc w:val="both"/>
        <w:rPr>
          <w:color w:val="000000"/>
        </w:rPr>
      </w:pPr>
      <w:r w:rsidRPr="00AC57A8">
        <w:rPr>
          <w:color w:val="000000"/>
        </w:rPr>
        <w:lastRenderedPageBreak/>
        <w:t>3.18.7.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817FE9" w:rsidRPr="00AC57A8" w:rsidRDefault="00817FE9" w:rsidP="00817FE9">
      <w:pPr>
        <w:ind w:firstLine="567"/>
        <w:jc w:val="both"/>
        <w:rPr>
          <w:color w:val="000000"/>
        </w:rPr>
      </w:pPr>
      <w:r w:rsidRPr="00AC57A8">
        <w:rPr>
          <w:color w:val="000000"/>
        </w:rPr>
        <w:t>3.18.8. Глава Администрации подписывает постановление передает ответственному исполнителю для направления заявителю.</w:t>
      </w:r>
    </w:p>
    <w:p w:rsidR="00817FE9" w:rsidRPr="00AC57A8" w:rsidRDefault="00817FE9" w:rsidP="00817FE9">
      <w:pPr>
        <w:ind w:firstLine="567"/>
        <w:jc w:val="both"/>
        <w:rPr>
          <w:color w:val="000000"/>
        </w:rPr>
      </w:pPr>
      <w:r w:rsidRPr="00AC57A8">
        <w:rPr>
          <w:color w:val="000000"/>
        </w:rPr>
        <w:t>3.18.9.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817FE9" w:rsidRPr="00AC57A8" w:rsidRDefault="00817FE9" w:rsidP="00817FE9">
      <w:pPr>
        <w:ind w:firstLine="567"/>
        <w:jc w:val="both"/>
        <w:rPr>
          <w:color w:val="000000"/>
        </w:rPr>
      </w:pPr>
      <w:r w:rsidRPr="00AC57A8">
        <w:rPr>
          <w:color w:val="000000"/>
        </w:rPr>
        <w:t>3.18.10.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17FE9" w:rsidRPr="00AC57A8" w:rsidRDefault="00817FE9" w:rsidP="00817FE9">
      <w:pPr>
        <w:ind w:firstLine="567"/>
        <w:jc w:val="both"/>
        <w:rPr>
          <w:color w:val="000000"/>
        </w:rPr>
      </w:pPr>
      <w:r w:rsidRPr="00AC57A8">
        <w:rPr>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w:t>
      </w:r>
    </w:p>
    <w:p w:rsidR="00817FE9" w:rsidRPr="00AC57A8" w:rsidRDefault="00817FE9" w:rsidP="00817FE9">
      <w:pPr>
        <w:ind w:firstLine="567"/>
        <w:jc w:val="both"/>
        <w:rPr>
          <w:color w:val="000000"/>
        </w:rPr>
      </w:pPr>
      <w:r w:rsidRPr="00AC57A8">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17FE9" w:rsidRPr="00AC57A8" w:rsidRDefault="00817FE9" w:rsidP="00817FE9">
      <w:pPr>
        <w:ind w:firstLine="567"/>
        <w:jc w:val="both"/>
        <w:rPr>
          <w:color w:val="000000"/>
        </w:rPr>
      </w:pPr>
      <w:r w:rsidRPr="00AC57A8">
        <w:rPr>
          <w:color w:val="000000"/>
        </w:rPr>
        <w:t>3.18.11.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17FE9" w:rsidRPr="00AC57A8" w:rsidRDefault="00817FE9" w:rsidP="00817FE9">
      <w:pPr>
        <w:ind w:firstLine="567"/>
        <w:jc w:val="both"/>
        <w:rPr>
          <w:color w:val="000000"/>
        </w:rPr>
      </w:pPr>
      <w:r w:rsidRPr="00AC57A8">
        <w:rPr>
          <w:color w:val="000000"/>
        </w:rPr>
        <w:t>а) в случае наличия технической ошибки в выданном в результате предоставления муниципальной услуги документе - постановления Администрации;</w:t>
      </w:r>
    </w:p>
    <w:p w:rsidR="00817FE9" w:rsidRPr="00AC57A8" w:rsidRDefault="00817FE9" w:rsidP="00817FE9">
      <w:pPr>
        <w:ind w:firstLine="567"/>
        <w:jc w:val="both"/>
        <w:rPr>
          <w:color w:val="000000"/>
        </w:rPr>
      </w:pPr>
      <w:r w:rsidRPr="00AC57A8">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17FE9" w:rsidRPr="00AC57A8" w:rsidRDefault="00817FE9" w:rsidP="00817FE9">
      <w:pPr>
        <w:ind w:firstLine="567"/>
        <w:jc w:val="both"/>
        <w:rPr>
          <w:color w:val="000000"/>
        </w:rPr>
      </w:pPr>
      <w:r w:rsidRPr="00AC57A8">
        <w:rPr>
          <w:color w:val="000000"/>
        </w:rPr>
        <w:t>3.19. Особенности предоставления муниципальной услуги в многофункциональном центре предоставления государственных и муниципальных услуг.</w:t>
      </w:r>
    </w:p>
    <w:p w:rsidR="00817FE9" w:rsidRPr="00AC57A8" w:rsidRDefault="00817FE9" w:rsidP="00817FE9">
      <w:pPr>
        <w:ind w:firstLine="567"/>
        <w:jc w:val="both"/>
        <w:rPr>
          <w:color w:val="000000"/>
        </w:rPr>
      </w:pPr>
      <w:r w:rsidRPr="00AC57A8">
        <w:rPr>
          <w:color w:val="000000"/>
        </w:rPr>
        <w:t>3.19.1.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817FE9" w:rsidRPr="00AC57A8" w:rsidRDefault="00817FE9" w:rsidP="00817FE9">
      <w:pPr>
        <w:ind w:firstLine="567"/>
        <w:jc w:val="both"/>
        <w:rPr>
          <w:color w:val="000000"/>
        </w:rPr>
      </w:pPr>
      <w:r w:rsidRPr="00AC57A8">
        <w:rPr>
          <w:color w:val="000000"/>
        </w:rPr>
        <w:t>Специалист МФЦ принимает от заявителя указанные документы, регистрирует их.</w:t>
      </w:r>
    </w:p>
    <w:p w:rsidR="00817FE9" w:rsidRPr="00AC57A8" w:rsidRDefault="00817FE9" w:rsidP="00817FE9">
      <w:pPr>
        <w:ind w:firstLine="567"/>
        <w:jc w:val="both"/>
        <w:rPr>
          <w:color w:val="000000"/>
        </w:rPr>
      </w:pPr>
      <w:r w:rsidRPr="00AC57A8">
        <w:rPr>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817FE9" w:rsidRPr="00AC57A8" w:rsidRDefault="00817FE9" w:rsidP="00817FE9">
      <w:pPr>
        <w:ind w:firstLine="567"/>
        <w:jc w:val="both"/>
        <w:rPr>
          <w:color w:val="000000"/>
        </w:rPr>
      </w:pPr>
      <w:r w:rsidRPr="00AC57A8">
        <w:rPr>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817FE9" w:rsidRPr="00AC57A8" w:rsidRDefault="00817FE9" w:rsidP="00817FE9">
      <w:pPr>
        <w:ind w:firstLine="567"/>
        <w:jc w:val="both"/>
        <w:rPr>
          <w:color w:val="000000"/>
        </w:rPr>
      </w:pPr>
      <w:r w:rsidRPr="00AC57A8">
        <w:rPr>
          <w:color w:val="000000"/>
        </w:rPr>
        <w:t>3.19.2. Срок выполнения данного административного действия не более 30 минут.</w:t>
      </w:r>
    </w:p>
    <w:p w:rsidR="00817FE9" w:rsidRPr="00AC57A8" w:rsidRDefault="00817FE9" w:rsidP="00817FE9">
      <w:pPr>
        <w:ind w:firstLine="567"/>
        <w:jc w:val="both"/>
        <w:rPr>
          <w:color w:val="000000"/>
        </w:rPr>
      </w:pPr>
      <w:r w:rsidRPr="00AC57A8">
        <w:rPr>
          <w:color w:val="000000"/>
        </w:rPr>
        <w:t>3.19.3.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817FE9" w:rsidRPr="00AC57A8" w:rsidRDefault="00817FE9" w:rsidP="00817FE9">
      <w:pPr>
        <w:ind w:firstLine="567"/>
        <w:jc w:val="both"/>
        <w:rPr>
          <w:color w:val="000000"/>
        </w:rPr>
      </w:pPr>
      <w:r w:rsidRPr="00AC57A8">
        <w:rPr>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817FE9" w:rsidRPr="00AC57A8" w:rsidRDefault="00817FE9" w:rsidP="00817FE9">
      <w:pPr>
        <w:ind w:firstLine="567"/>
        <w:jc w:val="both"/>
        <w:rPr>
          <w:color w:val="000000"/>
        </w:rPr>
      </w:pPr>
      <w:r w:rsidRPr="00AC57A8">
        <w:rPr>
          <w:color w:val="000000"/>
        </w:rPr>
        <w:lastRenderedPageBreak/>
        <w:t>3.19.4.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817FE9" w:rsidRPr="00AC57A8" w:rsidRDefault="00817FE9" w:rsidP="00817FE9">
      <w:pPr>
        <w:ind w:firstLine="567"/>
        <w:jc w:val="both"/>
        <w:rPr>
          <w:color w:val="000000"/>
        </w:rPr>
      </w:pPr>
      <w:r w:rsidRPr="00AC57A8">
        <w:rPr>
          <w:color w:val="000000"/>
        </w:rPr>
        <w:t>3.19.5. При наличии в заявлении указания о выдаче результата предоставления муниципальной услуги, через МФЦ Администрация обеспечивает передачу документа в МФЦ для выдачи заявителю не позднее чем через 3 (три) рабочих дня с момента принятия такого решения, если иной способ получения не указан заявителем.</w:t>
      </w:r>
    </w:p>
    <w:p w:rsidR="00817FE9" w:rsidRPr="00AC57A8" w:rsidRDefault="00817FE9" w:rsidP="00817FE9">
      <w:pPr>
        <w:ind w:firstLine="567"/>
        <w:jc w:val="both"/>
        <w:rPr>
          <w:color w:val="000000"/>
        </w:rPr>
      </w:pPr>
      <w:r w:rsidRPr="00AC57A8">
        <w:rPr>
          <w:color w:val="000000"/>
        </w:rPr>
        <w:t>3.19.6.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817FE9" w:rsidRPr="00AC57A8" w:rsidRDefault="00817FE9" w:rsidP="00817FE9">
      <w:pPr>
        <w:ind w:firstLine="567"/>
        <w:jc w:val="both"/>
        <w:rPr>
          <w:color w:val="000000"/>
        </w:rPr>
      </w:pPr>
      <w:r w:rsidRPr="00AC57A8">
        <w:rPr>
          <w:color w:val="000000"/>
        </w:rPr>
        <w:t>3.19.7. В случае неявки заявителя в МФЦ в течение 30 (тридцати) дней с момента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center"/>
        <w:rPr>
          <w:color w:val="000000"/>
        </w:rPr>
      </w:pPr>
      <w:bookmarkStart w:id="8" w:name="__DdeLink__2951_91139366042"/>
      <w:bookmarkEnd w:id="8"/>
      <w:r w:rsidRPr="00AC57A8">
        <w:rPr>
          <w:b/>
          <w:bCs/>
          <w:color w:val="000000"/>
        </w:rPr>
        <w:t>IV. Формы контроля за исполнением Административного регламента</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both"/>
        <w:rPr>
          <w:color w:val="000000"/>
        </w:rPr>
      </w:pPr>
      <w:r w:rsidRPr="00AC57A8">
        <w:rPr>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17FE9" w:rsidRPr="00AC57A8" w:rsidRDefault="00817FE9" w:rsidP="00817FE9">
      <w:pPr>
        <w:ind w:firstLine="567"/>
        <w:jc w:val="both"/>
        <w:rPr>
          <w:color w:val="000000"/>
        </w:rPr>
      </w:pPr>
      <w:r w:rsidRPr="00AC57A8">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507DB" w:rsidRDefault="006507DB"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4.2. В Администрации проводятся плановые и внеплановые проверки порядка предоставления, полноты и качества предоставления муниципальной услуги.</w:t>
      </w:r>
    </w:p>
    <w:p w:rsidR="00817FE9" w:rsidRPr="00AC57A8" w:rsidRDefault="00817FE9" w:rsidP="00817FE9">
      <w:pPr>
        <w:ind w:firstLine="567"/>
        <w:jc w:val="both"/>
        <w:rPr>
          <w:color w:val="000000"/>
        </w:rPr>
      </w:pPr>
      <w:r w:rsidRPr="00AC57A8">
        <w:rPr>
          <w:color w:val="000000"/>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17FE9" w:rsidRPr="00AC57A8" w:rsidRDefault="00817FE9" w:rsidP="00817FE9">
      <w:pPr>
        <w:ind w:firstLine="567"/>
        <w:jc w:val="both"/>
        <w:rPr>
          <w:color w:val="000000"/>
        </w:rPr>
      </w:pPr>
      <w:r w:rsidRPr="00AC57A8">
        <w:rPr>
          <w:color w:val="000000"/>
        </w:rPr>
        <w:t>Периодичность осуществления проверок определяется главой Администрации.</w:t>
      </w:r>
    </w:p>
    <w:p w:rsidR="00817FE9" w:rsidRPr="00AC57A8" w:rsidRDefault="00817FE9" w:rsidP="00817FE9">
      <w:pPr>
        <w:ind w:firstLine="567"/>
        <w:jc w:val="both"/>
        <w:rPr>
          <w:color w:val="000000"/>
        </w:rPr>
      </w:pPr>
      <w:r w:rsidRPr="00AC57A8">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817FE9" w:rsidRPr="00AC57A8" w:rsidRDefault="00817FE9" w:rsidP="00817FE9">
      <w:pPr>
        <w:ind w:firstLine="567"/>
        <w:jc w:val="both"/>
        <w:rPr>
          <w:color w:val="000000"/>
        </w:rPr>
      </w:pPr>
      <w:r w:rsidRPr="00AC57A8">
        <w:rPr>
          <w:color w:val="000000"/>
        </w:rPr>
        <w:t>Плановые и внеплановые проверки проводятся на основании распоряжений Администрации.</w:t>
      </w:r>
    </w:p>
    <w:p w:rsidR="006507DB" w:rsidRDefault="006507DB"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07DB" w:rsidRDefault="006507DB"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07DB" w:rsidRDefault="006507DB"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lastRenderedPageBreak/>
        <w:t>4.5. Ответственные исполнители несут персональную ответственность за:</w:t>
      </w:r>
    </w:p>
    <w:p w:rsidR="00817FE9" w:rsidRPr="00AC57A8" w:rsidRDefault="00817FE9" w:rsidP="00817FE9">
      <w:pPr>
        <w:ind w:firstLine="567"/>
        <w:jc w:val="both"/>
        <w:rPr>
          <w:color w:val="000000"/>
        </w:rPr>
      </w:pPr>
      <w:r w:rsidRPr="00AC57A8">
        <w:rPr>
          <w:color w:val="000000"/>
        </w:rPr>
        <w:t>4.5.1. соответствие результатов рассмотрения документов требованиям законодательства Российской Федерации;</w:t>
      </w:r>
    </w:p>
    <w:p w:rsidR="00817FE9" w:rsidRPr="00AC57A8" w:rsidRDefault="00817FE9" w:rsidP="00817FE9">
      <w:pPr>
        <w:ind w:firstLine="567"/>
        <w:jc w:val="both"/>
        <w:rPr>
          <w:color w:val="000000"/>
        </w:rPr>
      </w:pPr>
      <w:r w:rsidRPr="00AC57A8">
        <w:rPr>
          <w:color w:val="000000"/>
        </w:rPr>
        <w:t>4.5.2. соблюдение сроков выполнения административных процедур при предоставлении муниципальной услуги.</w:t>
      </w:r>
    </w:p>
    <w:p w:rsidR="006507DB" w:rsidRDefault="006507DB"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center"/>
        <w:rPr>
          <w:color w:val="000000"/>
        </w:rPr>
      </w:pPr>
      <w:r w:rsidRPr="00AC57A8">
        <w:rPr>
          <w:b/>
          <w:bCs/>
          <w:color w:val="00000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17FE9" w:rsidRPr="00AC57A8" w:rsidRDefault="00817FE9" w:rsidP="00817FE9">
      <w:pPr>
        <w:ind w:firstLine="567"/>
        <w:jc w:val="both"/>
        <w:rPr>
          <w:color w:val="000000"/>
        </w:rPr>
      </w:pPr>
      <w:r w:rsidRPr="00AC57A8">
        <w:rPr>
          <w:color w:val="000000"/>
        </w:rPr>
        <w:t> </w:t>
      </w:r>
    </w:p>
    <w:p w:rsidR="00817FE9" w:rsidRPr="00AC57A8" w:rsidRDefault="00817FE9" w:rsidP="00817FE9">
      <w:pPr>
        <w:ind w:firstLine="567"/>
        <w:jc w:val="both"/>
        <w:rPr>
          <w:color w:val="000000"/>
        </w:rPr>
      </w:pPr>
      <w:r w:rsidRPr="00AC57A8">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17FE9" w:rsidRPr="00AC57A8" w:rsidRDefault="00817FE9" w:rsidP="00817FE9">
      <w:pPr>
        <w:ind w:firstLine="567"/>
        <w:jc w:val="both"/>
        <w:rPr>
          <w:color w:val="000000"/>
        </w:rPr>
      </w:pPr>
      <w:r w:rsidRPr="00AC57A8">
        <w:rPr>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507DB" w:rsidRDefault="006507DB"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5.2. Заявитель имеет право на получение исчерпывающей информации и документов, необходимых для обоснования и рассмотрения жалобы.</w:t>
      </w:r>
    </w:p>
    <w:p w:rsidR="006507DB" w:rsidRDefault="006507DB" w:rsidP="00817FE9">
      <w:pPr>
        <w:ind w:firstLine="567"/>
        <w:jc w:val="both"/>
        <w:rPr>
          <w:color w:val="000000"/>
        </w:rPr>
      </w:pPr>
    </w:p>
    <w:p w:rsidR="00817FE9" w:rsidRPr="00AC57A8" w:rsidRDefault="00817FE9" w:rsidP="00817FE9">
      <w:pPr>
        <w:ind w:firstLine="567"/>
        <w:jc w:val="both"/>
        <w:rPr>
          <w:color w:val="000000"/>
        </w:rPr>
      </w:pPr>
      <w:r w:rsidRPr="00AC57A8">
        <w:rPr>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17FE9" w:rsidRPr="00AC57A8" w:rsidRDefault="00817FE9" w:rsidP="00817FE9">
      <w:pPr>
        <w:ind w:firstLine="567"/>
        <w:jc w:val="both"/>
        <w:rPr>
          <w:color w:val="000000"/>
        </w:rPr>
      </w:pPr>
      <w:r w:rsidRPr="00AC57A8">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17FE9" w:rsidRPr="00AC57A8" w:rsidRDefault="00817FE9" w:rsidP="00817FE9">
      <w:pPr>
        <w:ind w:firstLine="567"/>
        <w:jc w:val="both"/>
        <w:rPr>
          <w:color w:val="000000"/>
        </w:rPr>
      </w:pPr>
      <w:r w:rsidRPr="00AC57A8">
        <w:rPr>
          <w:color w:val="000000"/>
        </w:rPr>
        <w:t> </w:t>
      </w:r>
    </w:p>
    <w:p w:rsidR="00817FE9" w:rsidRPr="00AC57A8" w:rsidRDefault="006507DB" w:rsidP="00817FE9">
      <w:pPr>
        <w:ind w:firstLine="567"/>
        <w:jc w:val="both"/>
        <w:rPr>
          <w:color w:val="000000"/>
        </w:rPr>
      </w:pPr>
      <w:r>
        <w:rPr>
          <w:color w:val="000000"/>
        </w:rPr>
        <w:t>5.5.</w:t>
      </w:r>
      <w:r w:rsidR="00817FE9" w:rsidRPr="00AC57A8">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17FE9" w:rsidRPr="00AC57A8" w:rsidRDefault="00817FE9" w:rsidP="00817FE9">
      <w:pPr>
        <w:ind w:firstLine="567"/>
        <w:jc w:val="both"/>
        <w:rPr>
          <w:color w:val="000000"/>
        </w:rPr>
      </w:pPr>
      <w:r w:rsidRPr="00AC57A8">
        <w:rPr>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17FE9" w:rsidRPr="00AC57A8" w:rsidRDefault="00817FE9" w:rsidP="00817FE9">
      <w:pPr>
        <w:ind w:firstLine="567"/>
        <w:jc w:val="both"/>
        <w:rPr>
          <w:color w:val="000000"/>
        </w:rPr>
      </w:pPr>
      <w:r w:rsidRPr="00AC57A8">
        <w:rPr>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817FE9" w:rsidRPr="00AC57A8" w:rsidRDefault="00817FE9" w:rsidP="00817FE9">
      <w:pPr>
        <w:ind w:firstLine="567"/>
        <w:jc w:val="both"/>
        <w:rPr>
          <w:color w:val="000000"/>
        </w:rPr>
      </w:pPr>
      <w:r w:rsidRPr="00AC57A8">
        <w:rPr>
          <w:color w:val="000000"/>
        </w:rPr>
        <w:t xml:space="preserve">5.8. Жалоба на решения и действия (бездействие) главы Администрации подается главе </w:t>
      </w:r>
      <w:proofErr w:type="spellStart"/>
      <w:r>
        <w:rPr>
          <w:color w:val="000000"/>
        </w:rPr>
        <w:t>Плещеевского</w:t>
      </w:r>
      <w:proofErr w:type="spellEnd"/>
      <w:r w:rsidRPr="00AC57A8">
        <w:rPr>
          <w:color w:val="000000"/>
        </w:rPr>
        <w:t xml:space="preserve"> сельсовета </w:t>
      </w:r>
      <w:proofErr w:type="spellStart"/>
      <w:r w:rsidRPr="00AC57A8">
        <w:rPr>
          <w:color w:val="000000"/>
        </w:rPr>
        <w:t>Колышлейского</w:t>
      </w:r>
      <w:proofErr w:type="spellEnd"/>
      <w:r w:rsidRPr="00AC57A8">
        <w:rPr>
          <w:color w:val="000000"/>
        </w:rPr>
        <w:t xml:space="preserve">  района Пензенской области.</w:t>
      </w:r>
    </w:p>
    <w:p w:rsidR="00817FE9" w:rsidRPr="00175C49" w:rsidRDefault="00817FE9" w:rsidP="00817FE9">
      <w:pPr>
        <w:ind w:firstLine="567"/>
        <w:jc w:val="both"/>
      </w:pPr>
      <w:r w:rsidRPr="00AC57A8">
        <w:rPr>
          <w:color w:val="000000"/>
        </w:rPr>
        <w:t xml:space="preserve">5.9. Обжалование решений и действий (бездействия) многофункционального центра, его руководителя и работников осуществляется в соответствии с постановлением </w:t>
      </w:r>
      <w:r w:rsidRPr="00F75E2A">
        <w:t>Ад</w:t>
      </w:r>
      <w:r>
        <w:t xml:space="preserve">министрации от </w:t>
      </w:r>
      <w:r w:rsidRPr="00175C49">
        <w:rPr>
          <w:color w:val="000000"/>
        </w:rPr>
        <w:t>04</w:t>
      </w:r>
      <w:r>
        <w:rPr>
          <w:color w:val="000000"/>
        </w:rPr>
        <w:t>.</w:t>
      </w:r>
      <w:r w:rsidRPr="00175C49">
        <w:rPr>
          <w:color w:val="000000"/>
        </w:rPr>
        <w:t>10</w:t>
      </w:r>
      <w:r>
        <w:rPr>
          <w:color w:val="000000"/>
        </w:rPr>
        <w:t xml:space="preserve">.2018 № </w:t>
      </w:r>
      <w:r w:rsidRPr="00175C49">
        <w:rPr>
          <w:color w:val="000000"/>
        </w:rPr>
        <w:t>34</w:t>
      </w:r>
      <w:r w:rsidRPr="008A2395">
        <w:rPr>
          <w:color w:val="000000"/>
        </w:rPr>
        <w:t xml:space="preserve"> </w:t>
      </w:r>
      <w:r w:rsidRPr="00175C49">
        <w:rPr>
          <w:position w:val="-1"/>
        </w:rPr>
        <w:t xml:space="preserve"> </w:t>
      </w:r>
      <w:r w:rsidRPr="00175C49">
        <w:rPr>
          <w:color w:val="000000"/>
        </w:rPr>
        <w:t>«</w:t>
      </w:r>
      <w:r w:rsidRPr="00175C49">
        <w:t xml:space="preserve">Об утверждении Порядка подачи и рассмотрения жалоб на решения и действия (бездействие) администрации </w:t>
      </w:r>
      <w:proofErr w:type="spellStart"/>
      <w:r w:rsidRPr="00175C49">
        <w:t>Плещеевского</w:t>
      </w:r>
      <w:proofErr w:type="spellEnd"/>
      <w:r w:rsidRPr="00175C49">
        <w:t xml:space="preserve"> сельсовета </w:t>
      </w:r>
      <w:proofErr w:type="spellStart"/>
      <w:r w:rsidRPr="00175C49">
        <w:t>Колышлейского</w:t>
      </w:r>
      <w:proofErr w:type="spellEnd"/>
      <w:r w:rsidRPr="00175C49">
        <w:t xml:space="preserve"> района Пензенской области  должностных лиц, муниципальных служащих администрации </w:t>
      </w:r>
      <w:proofErr w:type="spellStart"/>
      <w:r w:rsidRPr="00175C49">
        <w:t>Плещеевского</w:t>
      </w:r>
      <w:proofErr w:type="spellEnd"/>
      <w:r w:rsidRPr="00175C49">
        <w:t xml:space="preserve"> сельсовета </w:t>
      </w:r>
      <w:proofErr w:type="spellStart"/>
      <w:r w:rsidRPr="00175C49">
        <w:t>Колышлейского</w:t>
      </w:r>
      <w:proofErr w:type="spellEnd"/>
      <w:r w:rsidRPr="00175C49">
        <w:t xml:space="preserve"> района Пензенской области</w:t>
      </w:r>
      <w:r w:rsidRPr="00175C49">
        <w:rPr>
          <w:i/>
        </w:rPr>
        <w:t xml:space="preserve">    </w:t>
      </w:r>
      <w:r w:rsidRPr="00175C49">
        <w:t>при предоставлении муниципальных услуг</w:t>
      </w:r>
      <w:r w:rsidRPr="00175C49">
        <w:rPr>
          <w:color w:val="000000"/>
        </w:rPr>
        <w:t>».</w:t>
      </w:r>
    </w:p>
    <w:p w:rsidR="00817FE9" w:rsidRPr="00AC57A8" w:rsidRDefault="00817FE9" w:rsidP="00817FE9">
      <w:pPr>
        <w:jc w:val="both"/>
        <w:rPr>
          <w:color w:val="000000"/>
        </w:rPr>
      </w:pPr>
      <w:r>
        <w:rPr>
          <w:color w:val="000000"/>
        </w:rPr>
        <w:t xml:space="preserve">    </w:t>
      </w:r>
      <w:r w:rsidR="006507DB">
        <w:rPr>
          <w:color w:val="000000"/>
        </w:rPr>
        <w:t xml:space="preserve">  </w:t>
      </w:r>
      <w:r>
        <w:rPr>
          <w:color w:val="000000"/>
        </w:rPr>
        <w:t xml:space="preserve">  5.10.</w:t>
      </w:r>
      <w:r w:rsidRPr="00AC57A8">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17FE9" w:rsidRPr="00AC57A8" w:rsidRDefault="00817FE9" w:rsidP="00817FE9">
      <w:pPr>
        <w:ind w:firstLine="567"/>
        <w:jc w:val="both"/>
        <w:rPr>
          <w:color w:val="000000"/>
        </w:rPr>
      </w:pPr>
      <w:r>
        <w:rPr>
          <w:color w:val="000000"/>
        </w:rPr>
        <w:t>5.11</w:t>
      </w:r>
      <w:r w:rsidRPr="00AC57A8">
        <w:rPr>
          <w:color w:val="000000"/>
        </w:rPr>
        <w:t xml:space="preserve">. Информирование заявителей о порядке подачи и рассмотрения жалобы обеспечивается посредством размещения информации на информационном стенде в </w:t>
      </w:r>
      <w:r w:rsidRPr="00AC57A8">
        <w:rPr>
          <w:color w:val="000000"/>
        </w:rPr>
        <w:lastRenderedPageBreak/>
        <w:t>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17FE9" w:rsidRPr="00AC57A8" w:rsidRDefault="00817FE9" w:rsidP="00817FE9">
      <w:pPr>
        <w:ind w:firstLine="567"/>
        <w:jc w:val="both"/>
        <w:rPr>
          <w:color w:val="000000"/>
        </w:rPr>
      </w:pPr>
      <w:r w:rsidRPr="00AC57A8">
        <w:rPr>
          <w:color w:val="000000"/>
        </w:rPr>
        <w:t> </w:t>
      </w:r>
    </w:p>
    <w:p w:rsidR="00817FE9" w:rsidRPr="00E93FC9" w:rsidRDefault="00817FE9" w:rsidP="00817FE9">
      <w:pPr>
        <w:ind w:firstLine="567"/>
        <w:jc w:val="center"/>
        <w:rPr>
          <w:b/>
          <w:color w:val="000000"/>
        </w:rPr>
      </w:pPr>
      <w:r w:rsidRPr="00E93FC9">
        <w:rPr>
          <w:b/>
          <w:color w:val="000000"/>
        </w:rPr>
        <w:t>Перечень нормативных правовых актов, регулирующих порядок досудебного (внесудебного) обжалования решений и действий (бездействия) органа,</w:t>
      </w:r>
      <w:r w:rsidRPr="00AC57A8">
        <w:rPr>
          <w:color w:val="000000"/>
        </w:rPr>
        <w:t xml:space="preserve"> </w:t>
      </w:r>
      <w:r w:rsidRPr="00E93FC9">
        <w:rPr>
          <w:b/>
          <w:color w:val="000000"/>
        </w:rPr>
        <w:t>предоставляющего муниципальную услугу, а также его должностных лиц, муниципальных служащих</w:t>
      </w:r>
    </w:p>
    <w:p w:rsidR="00817FE9" w:rsidRPr="00AC57A8" w:rsidRDefault="00817FE9" w:rsidP="00817FE9">
      <w:pPr>
        <w:ind w:firstLine="567"/>
        <w:jc w:val="both"/>
        <w:rPr>
          <w:color w:val="000000"/>
        </w:rPr>
      </w:pPr>
      <w:r>
        <w:rPr>
          <w:color w:val="000000"/>
        </w:rPr>
        <w:t>5.12</w:t>
      </w:r>
      <w:r w:rsidRPr="00AC57A8">
        <w:rPr>
          <w:color w:val="000000"/>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17FE9" w:rsidRPr="00AC57A8" w:rsidRDefault="00817FE9" w:rsidP="00817FE9">
      <w:pPr>
        <w:ind w:firstLine="567"/>
        <w:jc w:val="both"/>
        <w:rPr>
          <w:color w:val="000000"/>
        </w:rPr>
      </w:pPr>
      <w:r w:rsidRPr="00AC57A8">
        <w:rPr>
          <w:color w:val="000000"/>
        </w:rPr>
        <w:t>- ФЗ № 210-ФЗ;</w:t>
      </w:r>
    </w:p>
    <w:p w:rsidR="00817FE9" w:rsidRPr="00AC57A8" w:rsidRDefault="00817FE9" w:rsidP="00817FE9">
      <w:pPr>
        <w:ind w:firstLine="567"/>
        <w:jc w:val="both"/>
        <w:rPr>
          <w:color w:val="000000"/>
        </w:rPr>
      </w:pPr>
      <w:r w:rsidRPr="00AC57A8">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17FE9" w:rsidRPr="00AC57A8" w:rsidRDefault="00817FE9" w:rsidP="00817FE9">
      <w:pPr>
        <w:ind w:firstLine="567"/>
        <w:jc w:val="both"/>
        <w:rPr>
          <w:color w:val="000000"/>
        </w:rPr>
      </w:pPr>
      <w:r w:rsidRPr="00AC57A8">
        <w:rPr>
          <w:color w:val="000000"/>
        </w:rPr>
        <w:t>- постановление Администрации </w:t>
      </w:r>
      <w:r w:rsidRPr="00175C49">
        <w:rPr>
          <w:color w:val="000000"/>
        </w:rPr>
        <w:t>04</w:t>
      </w:r>
      <w:r>
        <w:rPr>
          <w:color w:val="000000"/>
        </w:rPr>
        <w:t>.</w:t>
      </w:r>
      <w:r w:rsidRPr="00175C49">
        <w:rPr>
          <w:color w:val="000000"/>
        </w:rPr>
        <w:t>10</w:t>
      </w:r>
      <w:r>
        <w:rPr>
          <w:color w:val="000000"/>
        </w:rPr>
        <w:t xml:space="preserve">.2018 № </w:t>
      </w:r>
      <w:r w:rsidRPr="00175C49">
        <w:rPr>
          <w:color w:val="000000"/>
        </w:rPr>
        <w:t>34</w:t>
      </w:r>
      <w:r w:rsidRPr="008A2395">
        <w:rPr>
          <w:color w:val="000000"/>
        </w:rPr>
        <w:t xml:space="preserve">  </w:t>
      </w:r>
      <w:r w:rsidRPr="00AC57A8">
        <w:rPr>
          <w:color w:val="000000"/>
        </w:rPr>
        <w:t xml:space="preserve">«Об утверждении Порядка подачи и рассмотрения жалоб на решения и действия (бездействие) администрации </w:t>
      </w:r>
      <w:proofErr w:type="spellStart"/>
      <w:r>
        <w:rPr>
          <w:color w:val="000000"/>
        </w:rPr>
        <w:t>Плещеевского</w:t>
      </w:r>
      <w:proofErr w:type="spellEnd"/>
      <w:r w:rsidRPr="00AC57A8">
        <w:rPr>
          <w:color w:val="000000"/>
        </w:rPr>
        <w:t xml:space="preserve">  сельсовета, должностных лиц, муниципальных служащих Администрации </w:t>
      </w:r>
      <w:proofErr w:type="spellStart"/>
      <w:r>
        <w:rPr>
          <w:color w:val="000000"/>
        </w:rPr>
        <w:t>Плещеевского</w:t>
      </w:r>
      <w:proofErr w:type="spellEnd"/>
      <w:r w:rsidRPr="00AC57A8">
        <w:rPr>
          <w:color w:val="000000"/>
        </w:rPr>
        <w:t xml:space="preserve"> сельсовета </w:t>
      </w:r>
      <w:proofErr w:type="spellStart"/>
      <w:r w:rsidRPr="00AC57A8">
        <w:rPr>
          <w:color w:val="000000"/>
        </w:rPr>
        <w:t>Колышлейского</w:t>
      </w:r>
      <w:proofErr w:type="spellEnd"/>
      <w:r w:rsidRPr="00AC57A8">
        <w:rPr>
          <w:color w:val="000000"/>
        </w:rPr>
        <w:t xml:space="preserve"> района Пензенской области при предоставлении муниципальных услуг».</w:t>
      </w:r>
    </w:p>
    <w:p w:rsidR="00817FE9" w:rsidRPr="00AC57A8" w:rsidRDefault="00817FE9" w:rsidP="00817FE9">
      <w:pPr>
        <w:ind w:firstLine="567"/>
        <w:jc w:val="both"/>
        <w:rPr>
          <w:color w:val="000000"/>
        </w:rPr>
      </w:pPr>
      <w:r>
        <w:rPr>
          <w:color w:val="000000"/>
        </w:rPr>
        <w:t>5.13</w:t>
      </w:r>
      <w:r w:rsidRPr="00AC57A8">
        <w:rPr>
          <w:color w:val="000000"/>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17FE9" w:rsidRPr="00AC57A8" w:rsidRDefault="00817FE9" w:rsidP="00817FE9">
      <w:pPr>
        <w:ind w:firstLine="567"/>
        <w:jc w:val="both"/>
        <w:rPr>
          <w:color w:val="000000"/>
        </w:rPr>
      </w:pPr>
    </w:p>
    <w:p w:rsidR="00817FE9" w:rsidRPr="00AC57A8" w:rsidRDefault="00817FE9" w:rsidP="00817FE9">
      <w:pPr>
        <w:ind w:firstLine="567"/>
        <w:jc w:val="both"/>
        <w:rPr>
          <w:color w:val="000000"/>
        </w:rPr>
      </w:pPr>
    </w:p>
    <w:p w:rsidR="00817FE9" w:rsidRPr="00AC57A8" w:rsidRDefault="00817FE9" w:rsidP="00817FE9">
      <w:pPr>
        <w:ind w:firstLine="567"/>
        <w:jc w:val="both"/>
        <w:rPr>
          <w:color w:val="000000"/>
        </w:rPr>
      </w:pPr>
    </w:p>
    <w:p w:rsidR="00817FE9" w:rsidRPr="00AC57A8" w:rsidRDefault="00817FE9" w:rsidP="00817FE9">
      <w:pPr>
        <w:ind w:firstLine="567"/>
        <w:jc w:val="both"/>
        <w:rPr>
          <w:color w:val="000000"/>
        </w:rPr>
      </w:pPr>
    </w:p>
    <w:p w:rsidR="00817FE9" w:rsidRDefault="006507DB" w:rsidP="00817FE9">
      <w:pPr>
        <w:jc w:val="right"/>
        <w:rPr>
          <w:color w:val="000000"/>
        </w:rPr>
      </w:pPr>
      <w:r>
        <w:rPr>
          <w:color w:val="000000"/>
        </w:rPr>
        <w:t>Приложение 1</w:t>
      </w:r>
    </w:p>
    <w:p w:rsidR="006507DB" w:rsidRDefault="006507DB" w:rsidP="00817FE9">
      <w:pPr>
        <w:jc w:val="right"/>
        <w:rPr>
          <w:color w:val="000000"/>
        </w:rPr>
      </w:pPr>
      <w:r>
        <w:rPr>
          <w:color w:val="000000"/>
        </w:rPr>
        <w:t>к административному регламенту                                                                                                             по предоставлению                                                                                                                       муниципальной услуги                                                                                                                   "Присвоение и аннулирование  адресов"</w:t>
      </w:r>
    </w:p>
    <w:p w:rsidR="006507DB" w:rsidRDefault="006507DB" w:rsidP="00817FE9">
      <w:pPr>
        <w:jc w:val="right"/>
        <w:rPr>
          <w:color w:val="000000"/>
        </w:rPr>
      </w:pPr>
    </w:p>
    <w:p w:rsidR="006507DB" w:rsidRDefault="006507DB" w:rsidP="00817FE9">
      <w:pPr>
        <w:jc w:val="right"/>
        <w:rPr>
          <w:color w:val="000000"/>
        </w:rPr>
      </w:pPr>
    </w:p>
    <w:p w:rsidR="006507DB" w:rsidRDefault="006507DB" w:rsidP="00817FE9">
      <w:pPr>
        <w:jc w:val="right"/>
        <w:rPr>
          <w:color w:val="000000"/>
        </w:rPr>
      </w:pPr>
    </w:p>
    <w:p w:rsidR="006507DB" w:rsidRDefault="006507DB" w:rsidP="00817FE9">
      <w:pPr>
        <w:jc w:val="right"/>
        <w:rPr>
          <w:color w:val="000000"/>
        </w:rPr>
      </w:pPr>
    </w:p>
    <w:p w:rsidR="006507DB" w:rsidRPr="006507DB" w:rsidRDefault="006507DB" w:rsidP="00817FE9">
      <w:pPr>
        <w:jc w:val="right"/>
        <w:rPr>
          <w:b/>
          <w:color w:val="000000"/>
        </w:rPr>
      </w:pPr>
    </w:p>
    <w:p w:rsidR="006507DB" w:rsidRDefault="006507DB" w:rsidP="006507DB">
      <w:pPr>
        <w:jc w:val="center"/>
        <w:rPr>
          <w:b/>
          <w:color w:val="000000"/>
        </w:rPr>
      </w:pPr>
      <w:r w:rsidRPr="006507DB">
        <w:rPr>
          <w:b/>
          <w:color w:val="000000"/>
        </w:rPr>
        <w:t>ФОРМА</w:t>
      </w:r>
    </w:p>
    <w:p w:rsidR="006507DB" w:rsidRPr="006507DB" w:rsidRDefault="006507DB" w:rsidP="006507DB">
      <w:pPr>
        <w:jc w:val="center"/>
        <w:rPr>
          <w:b/>
          <w:color w:val="000000"/>
        </w:rPr>
        <w:sectPr w:rsidR="006507DB" w:rsidRPr="006507DB" w:rsidSect="00AB0DDD">
          <w:pgSz w:w="11906" w:h="16838"/>
          <w:pgMar w:top="709" w:right="850" w:bottom="568" w:left="1701" w:header="708" w:footer="708" w:gutter="0"/>
          <w:cols w:space="720"/>
        </w:sectPr>
      </w:pPr>
      <w:r>
        <w:rPr>
          <w:b/>
          <w:color w:val="000000"/>
        </w:rPr>
        <w:t>заявления о присвоении объекту адресации адреса                                                                      или аннулировании его адреса</w:t>
      </w:r>
    </w:p>
    <w:p w:rsidR="00817FE9" w:rsidRPr="00AC57A8" w:rsidRDefault="00817FE9" w:rsidP="00817FE9">
      <w:pPr>
        <w:pBdr>
          <w:top w:val="single" w:sz="6" w:space="0" w:color="auto"/>
        </w:pBdr>
        <w:suppressAutoHyphens/>
        <w:spacing w:before="100" w:after="100"/>
        <w:ind w:right="-2"/>
        <w:jc w:val="both"/>
        <w:rPr>
          <w:color w:val="00000A"/>
          <w:lang w:eastAsia="ar-SA"/>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510"/>
        <w:gridCol w:w="2503"/>
        <w:gridCol w:w="454"/>
        <w:gridCol w:w="964"/>
        <w:gridCol w:w="532"/>
        <w:gridCol w:w="1247"/>
        <w:gridCol w:w="346"/>
        <w:gridCol w:w="510"/>
        <w:gridCol w:w="1247"/>
        <w:gridCol w:w="1689"/>
      </w:tblGrid>
      <w:tr w:rsidR="00817FE9" w:rsidRPr="00AC57A8" w:rsidTr="00AB0DDD">
        <w:tc>
          <w:tcPr>
            <w:tcW w:w="6760" w:type="dxa"/>
            <w:gridSpan w:val="7"/>
            <w:tcBorders>
              <w:top w:val="single" w:sz="4" w:space="0" w:color="auto"/>
              <w:left w:val="single" w:sz="4" w:space="0" w:color="auto"/>
              <w:bottom w:val="single" w:sz="4" w:space="0" w:color="auto"/>
              <w:right w:val="single" w:sz="4" w:space="0" w:color="auto"/>
            </w:tcBorders>
          </w:tcPr>
          <w:p w:rsidR="00817FE9" w:rsidRPr="00AC57A8" w:rsidRDefault="00817FE9" w:rsidP="00817FE9">
            <w:pPr>
              <w:suppressAutoHyphens/>
              <w:ind w:right="-2"/>
              <w:rPr>
                <w:color w:val="00000A"/>
                <w:lang w:eastAsia="ar-SA"/>
              </w:rPr>
            </w:pPr>
          </w:p>
        </w:tc>
        <w:tc>
          <w:tcPr>
            <w:tcW w:w="2103" w:type="dxa"/>
            <w:gridSpan w:val="3"/>
            <w:tcBorders>
              <w:top w:val="single" w:sz="4" w:space="0" w:color="auto"/>
              <w:left w:val="single" w:sz="4" w:space="0" w:color="auto"/>
              <w:bottom w:val="single" w:sz="4" w:space="0" w:color="auto"/>
              <w:right w:val="single" w:sz="4" w:space="0" w:color="auto"/>
            </w:tcBorders>
            <w:hideMark/>
          </w:tcPr>
          <w:p w:rsidR="00817FE9" w:rsidRPr="00AC57A8" w:rsidRDefault="00817FE9" w:rsidP="00817FE9">
            <w:pPr>
              <w:suppressAutoHyphens/>
              <w:ind w:left="5" w:right="-2"/>
              <w:jc w:val="both"/>
              <w:rPr>
                <w:color w:val="00000A"/>
                <w:lang w:eastAsia="ar-SA"/>
              </w:rPr>
            </w:pPr>
            <w:r w:rsidRPr="00AC57A8">
              <w:rPr>
                <w:color w:val="00000A"/>
                <w:lang w:eastAsia="ar-SA"/>
              </w:rPr>
              <w:t>Лист N _____</w:t>
            </w:r>
          </w:p>
        </w:tc>
        <w:tc>
          <w:tcPr>
            <w:tcW w:w="1689" w:type="dxa"/>
            <w:tcBorders>
              <w:top w:val="single" w:sz="4" w:space="0" w:color="auto"/>
              <w:left w:val="single" w:sz="4" w:space="0" w:color="auto"/>
              <w:bottom w:val="single" w:sz="4" w:space="0" w:color="auto"/>
              <w:right w:val="single" w:sz="4" w:space="0" w:color="auto"/>
            </w:tcBorders>
            <w:hideMark/>
          </w:tcPr>
          <w:p w:rsidR="00817FE9" w:rsidRPr="00AC57A8" w:rsidRDefault="00817FE9" w:rsidP="00817FE9">
            <w:pPr>
              <w:suppressAutoHyphens/>
              <w:ind w:left="10" w:right="-2"/>
              <w:jc w:val="both"/>
              <w:rPr>
                <w:color w:val="00000A"/>
                <w:lang w:eastAsia="ar-SA"/>
              </w:rPr>
            </w:pPr>
            <w:r w:rsidRPr="00AC57A8">
              <w:rPr>
                <w:color w:val="00000A"/>
                <w:lang w:eastAsia="ar-SA"/>
              </w:rPr>
              <w:t>Всего листов ____</w:t>
            </w:r>
          </w:p>
        </w:tc>
      </w:tr>
      <w:tr w:rsidR="00817FE9" w:rsidTr="00AB0DDD">
        <w:tc>
          <w:tcPr>
            <w:tcW w:w="550"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1</w:t>
            </w:r>
          </w:p>
        </w:tc>
        <w:tc>
          <w:tcPr>
            <w:tcW w:w="4431" w:type="dxa"/>
            <w:gridSpan w:val="4"/>
            <w:tcBorders>
              <w:top w:val="single" w:sz="4" w:space="0" w:color="auto"/>
              <w:left w:val="single" w:sz="4" w:space="0" w:color="auto"/>
              <w:bottom w:val="nil"/>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Заявление</w:t>
            </w:r>
          </w:p>
        </w:tc>
        <w:tc>
          <w:tcPr>
            <w:tcW w:w="532"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2</w:t>
            </w:r>
          </w:p>
        </w:tc>
        <w:tc>
          <w:tcPr>
            <w:tcW w:w="5039" w:type="dxa"/>
            <w:gridSpan w:val="5"/>
            <w:vMerge w:val="restart"/>
            <w:tcBorders>
              <w:top w:val="single" w:sz="4" w:space="0" w:color="auto"/>
              <w:left w:val="single" w:sz="4" w:space="0" w:color="auto"/>
              <w:bottom w:val="nil"/>
              <w:right w:val="single" w:sz="4" w:space="0" w:color="auto"/>
            </w:tcBorders>
          </w:tcPr>
          <w:p w:rsidR="00817FE9" w:rsidRDefault="00817FE9" w:rsidP="00817FE9">
            <w:pPr>
              <w:suppressAutoHyphens/>
              <w:ind w:right="-2"/>
              <w:rPr>
                <w:color w:val="00000A"/>
                <w:lang w:eastAsia="ar-SA"/>
              </w:rPr>
            </w:pPr>
            <w:r>
              <w:rPr>
                <w:color w:val="00000A"/>
                <w:lang w:eastAsia="ar-SA"/>
              </w:rPr>
              <w:t>Заявление принято</w:t>
            </w:r>
          </w:p>
          <w:p w:rsidR="00817FE9" w:rsidRDefault="00817FE9" w:rsidP="00817FE9">
            <w:pPr>
              <w:suppressAutoHyphens/>
              <w:ind w:right="-2"/>
              <w:rPr>
                <w:color w:val="00000A"/>
                <w:lang w:eastAsia="ar-SA"/>
              </w:rPr>
            </w:pPr>
            <w:r>
              <w:rPr>
                <w:color w:val="00000A"/>
                <w:lang w:eastAsia="ar-SA"/>
              </w:rPr>
              <w:t>регистрационный номер ___________________</w:t>
            </w:r>
          </w:p>
          <w:p w:rsidR="00817FE9" w:rsidRDefault="00817FE9" w:rsidP="00817FE9">
            <w:pPr>
              <w:suppressAutoHyphens/>
              <w:ind w:right="-2"/>
              <w:rPr>
                <w:color w:val="00000A"/>
                <w:lang w:eastAsia="ar-SA"/>
              </w:rPr>
            </w:pPr>
            <w:r>
              <w:rPr>
                <w:color w:val="00000A"/>
                <w:lang w:eastAsia="ar-SA"/>
              </w:rPr>
              <w:t>количество листов заявления _______________</w:t>
            </w:r>
          </w:p>
          <w:p w:rsidR="00817FE9" w:rsidRDefault="00817FE9" w:rsidP="00817FE9">
            <w:pPr>
              <w:suppressAutoHyphens/>
              <w:ind w:right="-2"/>
              <w:rPr>
                <w:color w:val="00000A"/>
                <w:lang w:eastAsia="ar-SA"/>
              </w:rPr>
            </w:pPr>
            <w:r>
              <w:rPr>
                <w:color w:val="00000A"/>
                <w:lang w:eastAsia="ar-SA"/>
              </w:rPr>
              <w:t>количество прилагаемых документов ________,</w:t>
            </w:r>
          </w:p>
          <w:p w:rsidR="00817FE9" w:rsidRDefault="00817FE9" w:rsidP="00817FE9">
            <w:pPr>
              <w:suppressAutoHyphens/>
              <w:ind w:right="-2"/>
              <w:rPr>
                <w:color w:val="00000A"/>
                <w:lang w:eastAsia="ar-SA"/>
              </w:rPr>
            </w:pPr>
            <w:r>
              <w:rPr>
                <w:color w:val="00000A"/>
                <w:lang w:eastAsia="ar-SA"/>
              </w:rPr>
              <w:t>в том числе оригиналов _____, копий ______,</w:t>
            </w:r>
          </w:p>
          <w:p w:rsidR="00817FE9" w:rsidRDefault="00817FE9" w:rsidP="00817FE9">
            <w:pPr>
              <w:suppressAutoHyphens/>
              <w:ind w:right="-2"/>
              <w:rPr>
                <w:color w:val="00000A"/>
                <w:lang w:eastAsia="ar-SA"/>
              </w:rPr>
            </w:pPr>
            <w:r>
              <w:rPr>
                <w:color w:val="00000A"/>
                <w:lang w:eastAsia="ar-SA"/>
              </w:rPr>
              <w:t>количество листов в оригиналах _____, копиях ______</w:t>
            </w:r>
          </w:p>
          <w:p w:rsidR="00817FE9" w:rsidRDefault="00817FE9" w:rsidP="00817FE9">
            <w:pPr>
              <w:suppressAutoHyphens/>
              <w:ind w:right="-2"/>
              <w:rPr>
                <w:color w:val="00000A"/>
                <w:lang w:eastAsia="ar-SA"/>
              </w:rPr>
            </w:pPr>
            <w:r>
              <w:rPr>
                <w:color w:val="00000A"/>
                <w:lang w:eastAsia="ar-SA"/>
              </w:rPr>
              <w:t>ФИО должностного лица _________________________</w:t>
            </w:r>
          </w:p>
          <w:p w:rsidR="00817FE9" w:rsidRDefault="00817FE9" w:rsidP="00817FE9">
            <w:pPr>
              <w:suppressAutoHyphens/>
              <w:ind w:right="-2"/>
              <w:rPr>
                <w:color w:val="00000A"/>
                <w:lang w:eastAsia="ar-SA"/>
              </w:rPr>
            </w:pPr>
            <w:r>
              <w:rPr>
                <w:color w:val="00000A"/>
                <w:lang w:eastAsia="ar-SA"/>
              </w:rPr>
              <w:t>подпись должностного лица ______________________</w:t>
            </w:r>
          </w:p>
          <w:p w:rsidR="00817FE9" w:rsidRDefault="00817FE9" w:rsidP="00817FE9">
            <w:pPr>
              <w:suppressAutoHyphens/>
              <w:ind w:right="-2"/>
              <w:rPr>
                <w:color w:val="00000A"/>
                <w:lang w:eastAsia="ar-SA"/>
              </w:rPr>
            </w:pPr>
          </w:p>
        </w:tc>
      </w:tr>
      <w:tr w:rsidR="00817FE9" w:rsidTr="00AB0DDD">
        <w:trPr>
          <w:trHeight w:val="570"/>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val="restart"/>
            <w:tcBorders>
              <w:top w:val="nil"/>
              <w:left w:val="single" w:sz="4" w:space="0" w:color="auto"/>
              <w:bottom w:val="nil"/>
              <w:right w:val="single" w:sz="4" w:space="0" w:color="auto"/>
            </w:tcBorders>
            <w:hideMark/>
          </w:tcPr>
          <w:p w:rsidR="00817FE9" w:rsidRDefault="00817FE9" w:rsidP="00817FE9">
            <w:pPr>
              <w:suppressAutoHyphens/>
              <w:ind w:right="-2"/>
              <w:rPr>
                <w:color w:val="00000A"/>
                <w:lang w:eastAsia="ar-SA"/>
              </w:rPr>
            </w:pPr>
            <w:r>
              <w:rPr>
                <w:color w:val="00000A"/>
                <w:lang w:eastAsia="ar-SA"/>
              </w:rPr>
              <w:t>в_____________________________</w:t>
            </w:r>
          </w:p>
          <w:p w:rsidR="00817FE9" w:rsidRDefault="00817FE9" w:rsidP="00817FE9">
            <w:pPr>
              <w:suppressAutoHyphens/>
              <w:ind w:right="-2"/>
              <w:jc w:val="center"/>
              <w:rPr>
                <w:color w:val="00000A"/>
                <w:lang w:eastAsia="ar-SA"/>
              </w:rPr>
            </w:pPr>
            <w:r>
              <w:rPr>
                <w:color w:val="00000A"/>
                <w:lang w:eastAsia="ar-SA"/>
              </w:rPr>
              <w:t>(наименование органа местного самоуправления)</w:t>
            </w:r>
          </w:p>
        </w:tc>
        <w:tc>
          <w:tcPr>
            <w:tcW w:w="53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039" w:type="dxa"/>
            <w:gridSpan w:val="5"/>
            <w:vMerge/>
            <w:tcBorders>
              <w:top w:val="single" w:sz="4" w:space="0" w:color="auto"/>
              <w:left w:val="single" w:sz="4" w:space="0" w:color="auto"/>
              <w:bottom w:val="nil"/>
              <w:right w:val="single" w:sz="4" w:space="0" w:color="auto"/>
            </w:tcBorders>
            <w:vAlign w:val="center"/>
            <w:hideMark/>
          </w:tcPr>
          <w:p w:rsidR="00817FE9" w:rsidRDefault="00817FE9" w:rsidP="00817FE9">
            <w:pPr>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3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039" w:type="dxa"/>
            <w:gridSpan w:val="5"/>
            <w:tcBorders>
              <w:top w:val="nil"/>
              <w:left w:val="single" w:sz="4" w:space="0" w:color="auto"/>
              <w:bottom w:val="single" w:sz="4" w:space="0" w:color="auto"/>
              <w:right w:val="single" w:sz="4" w:space="0" w:color="auto"/>
            </w:tcBorders>
            <w:vAlign w:val="bottom"/>
            <w:hideMark/>
          </w:tcPr>
          <w:p w:rsidR="00817FE9" w:rsidRDefault="00817FE9" w:rsidP="00817FE9">
            <w:pPr>
              <w:suppressAutoHyphens/>
              <w:ind w:right="-2"/>
              <w:rPr>
                <w:color w:val="00000A"/>
                <w:lang w:eastAsia="ar-SA"/>
              </w:rPr>
            </w:pPr>
            <w:r>
              <w:rPr>
                <w:color w:val="00000A"/>
                <w:lang w:eastAsia="ar-SA"/>
              </w:rPr>
              <w:t>дата "____" ____________ ____ г.</w:t>
            </w:r>
          </w:p>
        </w:tc>
      </w:tr>
      <w:tr w:rsidR="00817FE9" w:rsidTr="00AB0DDD">
        <w:tc>
          <w:tcPr>
            <w:tcW w:w="550"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3.1</w:t>
            </w:r>
          </w:p>
        </w:tc>
        <w:tc>
          <w:tcPr>
            <w:tcW w:w="10002"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Прошу в отношении объекта адресации:</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02"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Вид:</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503"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Земельный участок</w:t>
            </w:r>
          </w:p>
        </w:tc>
        <w:tc>
          <w:tcPr>
            <w:tcW w:w="454"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089"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Сооружение</w:t>
            </w:r>
          </w:p>
        </w:tc>
        <w:tc>
          <w:tcPr>
            <w:tcW w:w="510"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936" w:type="dxa"/>
            <w:gridSpan w:val="2"/>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Объект незавершенного строительства</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503"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Здание</w:t>
            </w:r>
          </w:p>
        </w:tc>
        <w:tc>
          <w:tcPr>
            <w:tcW w:w="454"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089"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Помещение</w:t>
            </w: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936"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r>
      <w:tr w:rsidR="00817FE9" w:rsidTr="00AB0DDD">
        <w:tc>
          <w:tcPr>
            <w:tcW w:w="550"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3.2</w:t>
            </w:r>
          </w:p>
        </w:tc>
        <w:tc>
          <w:tcPr>
            <w:tcW w:w="10002"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Присвоить адрес</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02"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В связи с:</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92" w:type="dxa"/>
            <w:gridSpan w:val="9"/>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земельного участка(</w:t>
            </w:r>
            <w:proofErr w:type="spellStart"/>
            <w:r>
              <w:rPr>
                <w:color w:val="00000A"/>
                <w:lang w:eastAsia="ar-SA"/>
              </w:rPr>
              <w:t>ов</w:t>
            </w:r>
            <w:proofErr w:type="spellEnd"/>
            <w:r>
              <w:rPr>
                <w:color w:val="00000A"/>
                <w:lang w:eastAsia="ar-SA"/>
              </w:rPr>
              <w:t>) из земель, находящихся в государственной или муниципальной собственности</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Количество образуемых земельных участков</w:t>
            </w: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Дополнительная информация:</w:t>
            </w: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92" w:type="dxa"/>
            <w:gridSpan w:val="9"/>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both"/>
              <w:rPr>
                <w:color w:val="00000A"/>
                <w:lang w:eastAsia="ar-SA"/>
              </w:rPr>
            </w:pPr>
            <w:r>
              <w:rPr>
                <w:color w:val="00000A"/>
                <w:lang w:eastAsia="ar-SA"/>
              </w:rPr>
              <w:t>Образованием земельного участка(</w:t>
            </w:r>
            <w:proofErr w:type="spellStart"/>
            <w:r>
              <w:rPr>
                <w:color w:val="00000A"/>
                <w:lang w:eastAsia="ar-SA"/>
              </w:rPr>
              <w:t>ов</w:t>
            </w:r>
            <w:proofErr w:type="spellEnd"/>
            <w:r>
              <w:rPr>
                <w:color w:val="00000A"/>
                <w:lang w:eastAsia="ar-SA"/>
              </w:rPr>
              <w:t>) путем раздела земельного участка</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jc w:val="both"/>
              <w:rPr>
                <w:color w:val="00000A"/>
                <w:lang w:eastAsia="ar-SA"/>
              </w:rPr>
            </w:pPr>
            <w:r>
              <w:rPr>
                <w:color w:val="00000A"/>
                <w:lang w:eastAsia="ar-SA"/>
              </w:rPr>
              <w:t>Количество образуемых земельных участков</w:t>
            </w: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Кадастровый номер земельного участка, раздел которого осуществляется</w:t>
            </w:r>
          </w:p>
        </w:tc>
        <w:tc>
          <w:tcPr>
            <w:tcW w:w="5571"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Адрес земельного участка, раздел которого осуществляется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92" w:type="dxa"/>
            <w:gridSpan w:val="9"/>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земельного участка путем объединения земельных участков</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jc w:val="both"/>
              <w:rPr>
                <w:color w:val="00000A"/>
                <w:lang w:eastAsia="ar-SA"/>
              </w:rPr>
            </w:pPr>
            <w:r>
              <w:rPr>
                <w:color w:val="00000A"/>
                <w:lang w:eastAsia="ar-SA"/>
              </w:rPr>
              <w:t xml:space="preserve">Количество объединяемых земельных </w:t>
            </w:r>
            <w:r>
              <w:rPr>
                <w:color w:val="00000A"/>
                <w:lang w:eastAsia="ar-SA"/>
              </w:rPr>
              <w:lastRenderedPageBreak/>
              <w:t>участков</w:t>
            </w: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jc w:val="both"/>
              <w:rPr>
                <w:color w:val="00000A"/>
                <w:lang w:eastAsia="ar-SA"/>
              </w:rPr>
            </w:pPr>
            <w:r>
              <w:rPr>
                <w:color w:val="00000A"/>
                <w:lang w:eastAsia="ar-SA"/>
              </w:rPr>
              <w:t xml:space="preserve">Кадастровый номер объединяемого земельного участка </w:t>
            </w:r>
            <w:hyperlink r:id="rId16" w:anchor="P618" w:history="1">
              <w:r>
                <w:rPr>
                  <w:rStyle w:val="a8"/>
                  <w:rFonts w:eastAsia="Calibri"/>
                  <w:lang w:eastAsia="ar-SA"/>
                </w:rPr>
                <w:t>&lt;1&gt;</w:t>
              </w:r>
            </w:hyperlink>
          </w:p>
        </w:tc>
        <w:tc>
          <w:tcPr>
            <w:tcW w:w="5571"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 xml:space="preserve">Адрес объединяемого земельного участка </w:t>
            </w:r>
            <w:hyperlink r:id="rId17" w:anchor="P618" w:history="1">
              <w:r>
                <w:rPr>
                  <w:rStyle w:val="a8"/>
                  <w:rFonts w:eastAsia="Calibri"/>
                  <w:lang w:eastAsia="ar-SA"/>
                </w:rPr>
                <w:t>&lt;1&gt;</w:t>
              </w:r>
            </w:hyperlink>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431"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571"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bl>
    <w:p w:rsidR="00817FE9" w:rsidRDefault="00817FE9" w:rsidP="00817FE9">
      <w:pPr>
        <w:suppressAutoHyphens/>
        <w:ind w:right="-2"/>
        <w:jc w:val="both"/>
        <w:rPr>
          <w:color w:val="00000A"/>
          <w:lang w:eastAsia="ar-SA"/>
        </w:rPr>
      </w:pPr>
    </w:p>
    <w:p w:rsidR="00817FE9" w:rsidRDefault="00817FE9" w:rsidP="00817FE9">
      <w:pPr>
        <w:suppressAutoHyphens/>
        <w:ind w:right="-2" w:firstLine="540"/>
        <w:jc w:val="both"/>
        <w:rPr>
          <w:color w:val="00000A"/>
          <w:lang w:eastAsia="ar-SA"/>
        </w:rPr>
      </w:pPr>
      <w:r>
        <w:rPr>
          <w:color w:val="00000A"/>
          <w:lang w:eastAsia="ar-SA"/>
        </w:rPr>
        <w:t>--------------------------------</w:t>
      </w:r>
    </w:p>
    <w:p w:rsidR="00817FE9" w:rsidRDefault="00817FE9" w:rsidP="00817FE9">
      <w:pPr>
        <w:suppressAutoHyphens/>
        <w:ind w:right="-2"/>
        <w:jc w:val="both"/>
        <w:rPr>
          <w:color w:val="00000A"/>
          <w:lang w:eastAsia="ar-SA"/>
        </w:rPr>
      </w:pPr>
      <w:bookmarkStart w:id="9" w:name="P618"/>
      <w:bookmarkEnd w:id="9"/>
      <w:r>
        <w:rPr>
          <w:color w:val="00000A"/>
          <w:lang w:eastAsia="ar-SA"/>
        </w:rPr>
        <w:t>&lt;1&gt; Строка дублируется для каждого объединенного земельного участка.</w:t>
      </w:r>
    </w:p>
    <w:p w:rsidR="00817FE9" w:rsidRDefault="00817FE9" w:rsidP="00817FE9">
      <w:pPr>
        <w:suppressAutoHyphens/>
        <w:ind w:right="-2"/>
        <w:jc w:val="both"/>
        <w:rPr>
          <w:color w:val="00000A"/>
          <w:lang w:eastAsia="ar-SA"/>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2"/>
        <w:gridCol w:w="510"/>
        <w:gridCol w:w="3855"/>
        <w:gridCol w:w="1757"/>
        <w:gridCol w:w="2154"/>
        <w:gridCol w:w="1754"/>
      </w:tblGrid>
      <w:tr w:rsidR="00817FE9" w:rsidTr="00AB0DDD">
        <w:tc>
          <w:tcPr>
            <w:tcW w:w="6644"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154"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5" w:right="-2"/>
              <w:jc w:val="both"/>
              <w:rPr>
                <w:color w:val="00000A"/>
                <w:lang w:eastAsia="ar-SA"/>
              </w:rPr>
            </w:pPr>
            <w:r>
              <w:rPr>
                <w:color w:val="00000A"/>
                <w:lang w:eastAsia="ar-SA"/>
              </w:rPr>
              <w:t>Лист N _____</w:t>
            </w:r>
          </w:p>
        </w:tc>
        <w:tc>
          <w:tcPr>
            <w:tcW w:w="1754"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10" w:right="-2"/>
              <w:jc w:val="both"/>
              <w:rPr>
                <w:color w:val="00000A"/>
                <w:lang w:eastAsia="ar-SA"/>
              </w:rPr>
            </w:pPr>
            <w:r>
              <w:rPr>
                <w:color w:val="00000A"/>
                <w:lang w:eastAsia="ar-SA"/>
              </w:rPr>
              <w:t>Всего листов _____</w:t>
            </w:r>
          </w:p>
        </w:tc>
      </w:tr>
      <w:tr w:rsidR="00817FE9" w:rsidTr="00AB0DDD">
        <w:tc>
          <w:tcPr>
            <w:tcW w:w="522"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520"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земельного участка(</w:t>
            </w:r>
            <w:proofErr w:type="spellStart"/>
            <w:r>
              <w:rPr>
                <w:color w:val="00000A"/>
                <w:lang w:eastAsia="ar-SA"/>
              </w:rPr>
              <w:t>ов</w:t>
            </w:r>
            <w:proofErr w:type="spellEnd"/>
            <w:r>
              <w:rPr>
                <w:color w:val="00000A"/>
                <w:lang w:eastAsia="ar-SA"/>
              </w:rPr>
              <w:t>) путем выдела из земельного участка</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Количество образуемых земельных участков (за исключением земельного участка, из которого осуществляется выдел)</w:t>
            </w: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Кадастровый номер земельного участка, из которого осуществляется выдел</w:t>
            </w:r>
          </w:p>
        </w:tc>
        <w:tc>
          <w:tcPr>
            <w:tcW w:w="5665"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Адрес земельного участка, из которого осуществляется выдел</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520"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земельного участка(</w:t>
            </w:r>
            <w:proofErr w:type="spellStart"/>
            <w:r>
              <w:rPr>
                <w:color w:val="00000A"/>
                <w:lang w:eastAsia="ar-SA"/>
              </w:rPr>
              <w:t>ов</w:t>
            </w:r>
            <w:proofErr w:type="spellEnd"/>
            <w:r>
              <w:rPr>
                <w:color w:val="00000A"/>
                <w:lang w:eastAsia="ar-SA"/>
              </w:rPr>
              <w:t>) путем перераспределения земельных участков</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Количество образуемых земельных участков</w:t>
            </w:r>
          </w:p>
        </w:tc>
        <w:tc>
          <w:tcPr>
            <w:tcW w:w="5665"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Количество земельных участков, которые перераспределяются</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 xml:space="preserve">Кадастровый номер земельного участка, который перераспределяется </w:t>
            </w:r>
            <w:hyperlink r:id="rId18" w:anchor="P673" w:history="1">
              <w:r>
                <w:rPr>
                  <w:rStyle w:val="a8"/>
                  <w:rFonts w:eastAsia="Calibri"/>
                  <w:lang w:eastAsia="ar-SA"/>
                </w:rPr>
                <w:t>&lt;2&gt;</w:t>
              </w:r>
            </w:hyperlink>
          </w:p>
        </w:tc>
        <w:tc>
          <w:tcPr>
            <w:tcW w:w="5665"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 xml:space="preserve">Адрес земельного участка, который перераспределяется </w:t>
            </w:r>
            <w:hyperlink r:id="rId19" w:anchor="P673" w:history="1">
              <w:r>
                <w:rPr>
                  <w:rStyle w:val="a8"/>
                  <w:rFonts w:eastAsia="Calibri"/>
                  <w:lang w:eastAsia="ar-SA"/>
                </w:rPr>
                <w:t>&lt;2&gt;</w:t>
              </w:r>
            </w:hyperlink>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520"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Строительством, реконструкцией здания, сооружения</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Наименование объекта строительства (реконструкции) в соответствии с проектной документацией</w:t>
            </w: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Кадастровый номер земельного участка, на котором осуществляется строительство (реконструкция)</w:t>
            </w:r>
          </w:p>
        </w:tc>
        <w:tc>
          <w:tcPr>
            <w:tcW w:w="5665"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Адрес земельного участка, на котором осуществляется строительство (реконструкция)</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520"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 xml:space="preserve">Подготовкой в отношении следующего объекта адресации документов, необходимых для </w:t>
            </w:r>
            <w:r>
              <w:rPr>
                <w:color w:val="00000A"/>
                <w:lang w:eastAsia="ar-SA"/>
              </w:rPr>
              <w:lastRenderedPageBreak/>
              <w:t xml:space="preserve">осуществления государственного кадастрового учета указанного объекта адресации, в случае, если в соответствии с Градостроительным </w:t>
            </w:r>
            <w:hyperlink r:id="rId20" w:history="1">
              <w:r>
                <w:rPr>
                  <w:rStyle w:val="a8"/>
                  <w:rFonts w:eastAsia="Calibri"/>
                  <w:lang w:eastAsia="ar-SA"/>
                </w:rPr>
                <w:t>кодексом</w:t>
              </w:r>
            </w:hyperlink>
            <w:r>
              <w:rPr>
                <w:color w:val="00000A"/>
                <w:lang w:eastAsia="ar-SA"/>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Тип здания, сооружения, объекта незавершенного строительства</w:t>
            </w: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Кадастровый номер земельного участка, на котором осуществляется строительство (реконструкция)</w:t>
            </w:r>
          </w:p>
        </w:tc>
        <w:tc>
          <w:tcPr>
            <w:tcW w:w="5665"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Адрес земельного участка, на котором осуществляется строительство (реконструкция)</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520"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Переводом жилого помещения в нежилое помещение и нежилого помещения в жилое помещение</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Кадастровый номер помещения</w:t>
            </w:r>
          </w:p>
        </w:tc>
        <w:tc>
          <w:tcPr>
            <w:tcW w:w="5665"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Адрес помещения</w:t>
            </w: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22"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365"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65"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bl>
    <w:p w:rsidR="00817FE9" w:rsidRDefault="00817FE9" w:rsidP="00817FE9">
      <w:pPr>
        <w:suppressAutoHyphens/>
        <w:ind w:right="-2"/>
        <w:jc w:val="both"/>
        <w:rPr>
          <w:color w:val="00000A"/>
          <w:lang w:eastAsia="ar-SA"/>
        </w:rPr>
      </w:pPr>
    </w:p>
    <w:p w:rsidR="00817FE9" w:rsidRDefault="00817FE9" w:rsidP="00817FE9">
      <w:pPr>
        <w:suppressAutoHyphens/>
        <w:ind w:right="-2" w:firstLine="540"/>
        <w:jc w:val="both"/>
        <w:rPr>
          <w:color w:val="00000A"/>
          <w:lang w:eastAsia="ar-SA"/>
        </w:rPr>
      </w:pPr>
      <w:r>
        <w:rPr>
          <w:color w:val="00000A"/>
          <w:lang w:eastAsia="ar-SA"/>
        </w:rPr>
        <w:t>--------------------------------</w:t>
      </w:r>
    </w:p>
    <w:p w:rsidR="00817FE9" w:rsidRDefault="00817FE9" w:rsidP="00817FE9">
      <w:pPr>
        <w:suppressAutoHyphens/>
        <w:ind w:right="-2"/>
        <w:jc w:val="both"/>
        <w:rPr>
          <w:color w:val="00000A"/>
          <w:lang w:eastAsia="ar-SA"/>
        </w:rPr>
      </w:pPr>
      <w:bookmarkStart w:id="10" w:name="P673"/>
      <w:bookmarkEnd w:id="10"/>
      <w:r>
        <w:rPr>
          <w:color w:val="00000A"/>
          <w:lang w:eastAsia="ar-SA"/>
        </w:rPr>
        <w:t>&lt;2&gt; Строка дублируется для каждого перераспределенного земельного участка.</w:t>
      </w:r>
    </w:p>
    <w:p w:rsidR="00817FE9" w:rsidRDefault="00817FE9" w:rsidP="00817FE9">
      <w:pPr>
        <w:suppressAutoHyphens/>
        <w:ind w:right="-2"/>
        <w:jc w:val="both"/>
        <w:rPr>
          <w:color w:val="00000A"/>
          <w:lang w:eastAsia="ar-SA"/>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567"/>
        <w:gridCol w:w="510"/>
        <w:gridCol w:w="2324"/>
        <w:gridCol w:w="1304"/>
        <w:gridCol w:w="510"/>
        <w:gridCol w:w="303"/>
        <w:gridCol w:w="510"/>
        <w:gridCol w:w="1057"/>
        <w:gridCol w:w="340"/>
        <w:gridCol w:w="1474"/>
        <w:gridCol w:w="737"/>
        <w:gridCol w:w="366"/>
      </w:tblGrid>
      <w:tr w:rsidR="00817FE9" w:rsidTr="00AB0DDD">
        <w:tc>
          <w:tcPr>
            <w:tcW w:w="7635" w:type="dxa"/>
            <w:gridSpan w:val="9"/>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1814"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5" w:right="-2"/>
              <w:jc w:val="both"/>
              <w:rPr>
                <w:color w:val="00000A"/>
                <w:lang w:eastAsia="ar-SA"/>
              </w:rPr>
            </w:pPr>
            <w:r>
              <w:rPr>
                <w:color w:val="00000A"/>
                <w:lang w:eastAsia="ar-SA"/>
              </w:rPr>
              <w:t>Лист N ____</w:t>
            </w:r>
          </w:p>
        </w:tc>
        <w:tc>
          <w:tcPr>
            <w:tcW w:w="1103"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10" w:right="-2"/>
              <w:jc w:val="both"/>
              <w:rPr>
                <w:color w:val="00000A"/>
                <w:lang w:eastAsia="ar-SA"/>
              </w:rPr>
            </w:pPr>
            <w:r>
              <w:rPr>
                <w:color w:val="00000A"/>
                <w:lang w:eastAsia="ar-SA"/>
              </w:rPr>
              <w:t>Всего листов ____</w:t>
            </w:r>
          </w:p>
        </w:tc>
      </w:tr>
      <w:tr w:rsidR="00817FE9" w:rsidTr="00AB0DDD">
        <w:tc>
          <w:tcPr>
            <w:tcW w:w="550"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35"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помещения(</w:t>
            </w:r>
            <w:proofErr w:type="spellStart"/>
            <w:r>
              <w:rPr>
                <w:color w:val="00000A"/>
                <w:lang w:eastAsia="ar-SA"/>
              </w:rPr>
              <w:t>ий</w:t>
            </w:r>
            <w:proofErr w:type="spellEnd"/>
            <w:r>
              <w:rPr>
                <w:color w:val="00000A"/>
                <w:lang w:eastAsia="ar-SA"/>
              </w:rPr>
              <w:t>) в здании, сооружении путем раздела здания, сооружения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4138"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 жилого помещения</w:t>
            </w:r>
          </w:p>
        </w:tc>
        <w:tc>
          <w:tcPr>
            <w:tcW w:w="4421"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Количество образуемых помещений</w:t>
            </w:r>
          </w:p>
        </w:tc>
        <w:tc>
          <w:tcPr>
            <w:tcW w:w="366"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4138"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 нежилого помещения</w:t>
            </w:r>
          </w:p>
        </w:tc>
        <w:tc>
          <w:tcPr>
            <w:tcW w:w="4421"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Количество образуемых помещений</w:t>
            </w:r>
          </w:p>
        </w:tc>
        <w:tc>
          <w:tcPr>
            <w:tcW w:w="366"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Кадастровый номер здания, сооружения</w:t>
            </w:r>
          </w:p>
        </w:tc>
        <w:tc>
          <w:tcPr>
            <w:tcW w:w="5297" w:type="dxa"/>
            <w:gridSpan w:val="8"/>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Адрес здания, сооружения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Дополнительная информация:</w:t>
            </w: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35"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помещения(</w:t>
            </w:r>
            <w:proofErr w:type="spellStart"/>
            <w:r>
              <w:rPr>
                <w:color w:val="00000A"/>
                <w:lang w:eastAsia="ar-SA"/>
              </w:rPr>
              <w:t>ий</w:t>
            </w:r>
            <w:proofErr w:type="spellEnd"/>
            <w:r>
              <w:rPr>
                <w:color w:val="00000A"/>
                <w:lang w:eastAsia="ar-SA"/>
              </w:rPr>
              <w:t>) в здании, сооружении путем раздела помещения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401"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 xml:space="preserve">Назначение помещения (жилое (нежилое) помещение) </w:t>
            </w:r>
            <w:hyperlink r:id="rId21" w:anchor="P754" w:history="1">
              <w:r>
                <w:rPr>
                  <w:rStyle w:val="a8"/>
                  <w:rFonts w:eastAsia="Calibri"/>
                  <w:lang w:eastAsia="ar-SA"/>
                </w:rPr>
                <w:t>&lt;3&gt;</w:t>
              </w:r>
            </w:hyperlink>
          </w:p>
        </w:tc>
        <w:tc>
          <w:tcPr>
            <w:tcW w:w="4024" w:type="dxa"/>
            <w:gridSpan w:val="6"/>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 xml:space="preserve">Вид помещения </w:t>
            </w:r>
            <w:hyperlink r:id="rId22" w:anchor="P754" w:history="1">
              <w:r>
                <w:rPr>
                  <w:rStyle w:val="a8"/>
                  <w:rFonts w:eastAsia="Calibri"/>
                  <w:lang w:eastAsia="ar-SA"/>
                </w:rPr>
                <w:t>&lt;3&gt;</w:t>
              </w:r>
            </w:hyperlink>
          </w:p>
        </w:tc>
        <w:tc>
          <w:tcPr>
            <w:tcW w:w="2577"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 xml:space="preserve">Количество помещений </w:t>
            </w:r>
            <w:hyperlink r:id="rId23" w:anchor="P754" w:history="1">
              <w:r>
                <w:rPr>
                  <w:rStyle w:val="a8"/>
                  <w:rFonts w:eastAsia="Calibri"/>
                  <w:lang w:eastAsia="ar-SA"/>
                </w:rPr>
                <w:t>&lt;3&gt;</w:t>
              </w:r>
            </w:hyperlink>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401"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4024"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577"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jc w:val="both"/>
              <w:rPr>
                <w:color w:val="00000A"/>
                <w:lang w:eastAsia="ar-SA"/>
              </w:rPr>
            </w:pPr>
            <w:r>
              <w:rPr>
                <w:color w:val="00000A"/>
                <w:lang w:eastAsia="ar-SA"/>
              </w:rPr>
              <w:t>Кадастровый номер помещения, раздел которого осуществляется</w:t>
            </w:r>
          </w:p>
        </w:tc>
        <w:tc>
          <w:tcPr>
            <w:tcW w:w="5297" w:type="dxa"/>
            <w:gridSpan w:val="8"/>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Адрес помещения, раздел которого осуществляется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rPr>
                <w:color w:val="00000A"/>
                <w:lang w:eastAsia="ar-SA"/>
              </w:rPr>
            </w:pPr>
            <w:r>
              <w:rPr>
                <w:color w:val="00000A"/>
                <w:lang w:eastAsia="ar-SA"/>
              </w:rPr>
              <w:t>Дополнительная информация:</w:t>
            </w: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35"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помещения в здании, сооружении путем объединения помещений в здании, сооружении</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4441"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Образование жилого помещения</w:t>
            </w: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974"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Образование нежилого помещения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Количество объединяемых помещений</w:t>
            </w: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 xml:space="preserve">Кадастровый номер объединяемого помещения </w:t>
            </w:r>
            <w:hyperlink r:id="rId24" w:anchor="P755" w:history="1">
              <w:r>
                <w:rPr>
                  <w:rStyle w:val="a8"/>
                  <w:rFonts w:eastAsia="Calibri"/>
                  <w:lang w:eastAsia="ar-SA"/>
                </w:rPr>
                <w:t>&lt;4&gt;</w:t>
              </w:r>
            </w:hyperlink>
          </w:p>
        </w:tc>
        <w:tc>
          <w:tcPr>
            <w:tcW w:w="5297" w:type="dxa"/>
            <w:gridSpan w:val="8"/>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 xml:space="preserve">Адрес объединяемого помещения </w:t>
            </w:r>
            <w:hyperlink r:id="rId25" w:anchor="P755" w:history="1">
              <w:r>
                <w:rPr>
                  <w:rStyle w:val="a8"/>
                  <w:rFonts w:eastAsia="Calibri"/>
                  <w:lang w:eastAsia="ar-SA"/>
                </w:rPr>
                <w:t>&lt;4&gt;</w:t>
              </w:r>
            </w:hyperlink>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Дополнительная информация:</w:t>
            </w: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35"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Образованием помещения в здании, сооружении путем переустройства и (или) перепланировки мест общего пользования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4441"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Образование жилого помещения</w:t>
            </w: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974"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Образование нежилого помещения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Количество образуемых помещений</w:t>
            </w: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Кадастровый номер здания, сооружения</w:t>
            </w:r>
          </w:p>
        </w:tc>
        <w:tc>
          <w:tcPr>
            <w:tcW w:w="5297" w:type="dxa"/>
            <w:gridSpan w:val="8"/>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Адрес здания, сооружения</w:t>
            </w: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Дополнительная информация:</w:t>
            </w: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0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bl>
    <w:p w:rsidR="00817FE9" w:rsidRDefault="00817FE9" w:rsidP="00817FE9">
      <w:pPr>
        <w:suppressAutoHyphens/>
        <w:ind w:right="-2"/>
        <w:jc w:val="both"/>
        <w:rPr>
          <w:color w:val="00000A"/>
          <w:lang w:eastAsia="ar-SA"/>
        </w:rPr>
      </w:pPr>
    </w:p>
    <w:p w:rsidR="00817FE9" w:rsidRDefault="00817FE9" w:rsidP="00817FE9">
      <w:pPr>
        <w:suppressAutoHyphens/>
        <w:ind w:right="-2" w:firstLine="540"/>
        <w:jc w:val="both"/>
        <w:rPr>
          <w:color w:val="00000A"/>
          <w:lang w:eastAsia="ar-SA"/>
        </w:rPr>
      </w:pPr>
      <w:r>
        <w:rPr>
          <w:color w:val="00000A"/>
          <w:lang w:eastAsia="ar-SA"/>
        </w:rPr>
        <w:t>--------------------------------</w:t>
      </w:r>
    </w:p>
    <w:p w:rsidR="00817FE9" w:rsidRDefault="00817FE9" w:rsidP="00817FE9">
      <w:pPr>
        <w:suppressAutoHyphens/>
        <w:ind w:right="-2"/>
        <w:jc w:val="both"/>
        <w:rPr>
          <w:color w:val="00000A"/>
          <w:lang w:eastAsia="ar-SA"/>
        </w:rPr>
      </w:pPr>
      <w:bookmarkStart w:id="11" w:name="P754"/>
      <w:bookmarkEnd w:id="11"/>
      <w:r>
        <w:rPr>
          <w:color w:val="00000A"/>
          <w:lang w:eastAsia="ar-SA"/>
        </w:rPr>
        <w:t>&lt;3&gt; Строка дублируется для каждого разделенного помещения.</w:t>
      </w:r>
    </w:p>
    <w:p w:rsidR="00817FE9" w:rsidRDefault="00817FE9" w:rsidP="00817FE9">
      <w:pPr>
        <w:suppressAutoHyphens/>
        <w:ind w:right="-2"/>
        <w:jc w:val="both"/>
        <w:rPr>
          <w:color w:val="00000A"/>
          <w:lang w:eastAsia="ar-SA"/>
        </w:rPr>
      </w:pPr>
      <w:bookmarkStart w:id="12" w:name="P755"/>
      <w:bookmarkEnd w:id="12"/>
      <w:r>
        <w:rPr>
          <w:color w:val="00000A"/>
          <w:lang w:eastAsia="ar-SA"/>
        </w:rPr>
        <w:t>&lt;4&gt; Строка дублируется для каждого объединенного помещения.</w:t>
      </w:r>
    </w:p>
    <w:p w:rsidR="00817FE9" w:rsidRDefault="00817FE9" w:rsidP="00817FE9">
      <w:pPr>
        <w:suppressAutoHyphens/>
        <w:ind w:right="-2"/>
        <w:jc w:val="both"/>
        <w:rPr>
          <w:color w:val="00000A"/>
          <w:lang w:eastAsia="ar-SA"/>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
        <w:gridCol w:w="567"/>
        <w:gridCol w:w="4195"/>
        <w:gridCol w:w="2091"/>
        <w:gridCol w:w="1814"/>
        <w:gridCol w:w="1347"/>
      </w:tblGrid>
      <w:tr w:rsidR="00817FE9" w:rsidTr="00AB0DDD">
        <w:tc>
          <w:tcPr>
            <w:tcW w:w="7391"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1814"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5" w:right="-2"/>
              <w:jc w:val="both"/>
              <w:rPr>
                <w:color w:val="00000A"/>
                <w:lang w:eastAsia="ar-SA"/>
              </w:rPr>
            </w:pPr>
            <w:r>
              <w:rPr>
                <w:color w:val="00000A"/>
                <w:lang w:eastAsia="ar-SA"/>
              </w:rPr>
              <w:t>Лист N _____</w:t>
            </w:r>
          </w:p>
        </w:tc>
        <w:tc>
          <w:tcPr>
            <w:tcW w:w="1347"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10" w:right="-2"/>
              <w:jc w:val="both"/>
              <w:rPr>
                <w:color w:val="00000A"/>
                <w:lang w:eastAsia="ar-SA"/>
              </w:rPr>
            </w:pPr>
            <w:r>
              <w:rPr>
                <w:color w:val="00000A"/>
                <w:lang w:eastAsia="ar-SA"/>
              </w:rPr>
              <w:t>Всего листов ____</w:t>
            </w:r>
          </w:p>
        </w:tc>
      </w:tr>
      <w:tr w:rsidR="00817FE9" w:rsidTr="00AB0DDD">
        <w:tc>
          <w:tcPr>
            <w:tcW w:w="538"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3.3</w:t>
            </w:r>
          </w:p>
        </w:tc>
        <w:tc>
          <w:tcPr>
            <w:tcW w:w="10014"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Аннулировать адрес объекта адресации:</w:t>
            </w: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Наименование страны</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Наименование субъекта Российской Федерации</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10"/>
              <w:rPr>
                <w:color w:val="00000A"/>
                <w:lang w:eastAsia="ar-SA"/>
              </w:rPr>
            </w:pPr>
            <w:r>
              <w:rPr>
                <w:color w:val="00000A"/>
                <w:lang w:eastAsia="ar-SA"/>
              </w:rPr>
              <w:t>Наименование муниципального района, городского округа в составе субъекта Российской Федерации</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Наименование поселения</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Наименование внутригородского района городского округа</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Наименование населенного пункта</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Наименование элемента планировочной структуры</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Наименование элемента улично-дорожной сети</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Номер земельного участка</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Тип и номер здания, сооружения или объекта незавершенного строительства</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Тип и номер помещения, расположенного в здании или сооружении</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Тип и номер помещения в пределах квартиры (в отношении коммунальных квартир)</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Дополнительная информация:</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4"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В связи с:</w:t>
            </w: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47"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Прекращением существования объекта адресации</w:t>
            </w: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9447"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 xml:space="preserve">Отказом в осуществлении кадастрового учета объекта адресации по основаниям, указанным в </w:t>
            </w:r>
            <w:hyperlink r:id="rId26" w:history="1">
              <w:r>
                <w:rPr>
                  <w:rStyle w:val="a8"/>
                  <w:rFonts w:eastAsia="Calibri"/>
                  <w:lang w:eastAsia="ar-SA"/>
                </w:rPr>
                <w:t>пунктах 1</w:t>
              </w:r>
            </w:hyperlink>
            <w:r>
              <w:rPr>
                <w:color w:val="00000A"/>
                <w:lang w:eastAsia="ar-SA"/>
              </w:rPr>
              <w:t xml:space="preserve"> и </w:t>
            </w:r>
            <w:hyperlink r:id="rId27" w:history="1">
              <w:r>
                <w:rPr>
                  <w:rStyle w:val="a8"/>
                  <w:rFonts w:eastAsia="Calibri"/>
                  <w:lang w:eastAsia="ar-SA"/>
                </w:rPr>
                <w:t>3 части 2 статьи 27</w:t>
              </w:r>
            </w:hyperlink>
            <w:r>
              <w:rPr>
                <w:color w:val="00000A"/>
                <w:lang w:eastAsia="ar-SA"/>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t>
            </w:r>
            <w:proofErr w:type="spellStart"/>
            <w:r>
              <w:rPr>
                <w:color w:val="00000A"/>
                <w:lang w:eastAsia="ar-SA"/>
              </w:rPr>
              <w:t>www.pravo.gov.ru</w:t>
            </w:r>
            <w:proofErr w:type="spellEnd"/>
            <w:r>
              <w:rPr>
                <w:color w:val="00000A"/>
                <w:lang w:eastAsia="ar-SA"/>
              </w:rPr>
              <w:t>, 23 декабря 2014 г.)</w:t>
            </w: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9447"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Присвоением объекту адресации нового адреса</w:t>
            </w: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Дополнительная информация:</w:t>
            </w: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4762"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25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bl>
    <w:p w:rsidR="00817FE9" w:rsidRDefault="00817FE9" w:rsidP="00817FE9">
      <w:pPr>
        <w:suppressAutoHyphens/>
        <w:ind w:right="-2"/>
        <w:jc w:val="both"/>
        <w:rPr>
          <w:color w:val="00000A"/>
          <w:lang w:eastAsia="ar-SA"/>
        </w:rPr>
      </w:pPr>
    </w:p>
    <w:p w:rsidR="00817FE9" w:rsidRDefault="00817FE9" w:rsidP="00817FE9">
      <w:pPr>
        <w:suppressAutoHyphens/>
        <w:ind w:right="-2"/>
        <w:jc w:val="both"/>
        <w:rPr>
          <w:color w:val="00000A"/>
          <w:lang w:eastAsia="ar-SA"/>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8"/>
        <w:gridCol w:w="567"/>
        <w:gridCol w:w="567"/>
        <w:gridCol w:w="567"/>
        <w:gridCol w:w="776"/>
        <w:gridCol w:w="1269"/>
        <w:gridCol w:w="150"/>
        <w:gridCol w:w="548"/>
        <w:gridCol w:w="510"/>
        <w:gridCol w:w="1247"/>
        <w:gridCol w:w="680"/>
        <w:gridCol w:w="469"/>
        <w:gridCol w:w="1644"/>
        <w:gridCol w:w="340"/>
        <w:gridCol w:w="660"/>
      </w:tblGrid>
      <w:tr w:rsidR="00817FE9" w:rsidTr="00AB0DDD">
        <w:tc>
          <w:tcPr>
            <w:tcW w:w="7439" w:type="dxa"/>
            <w:gridSpan w:val="11"/>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113"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5" w:right="-2"/>
              <w:jc w:val="both"/>
              <w:rPr>
                <w:color w:val="00000A"/>
                <w:lang w:eastAsia="ar-SA"/>
              </w:rPr>
            </w:pPr>
            <w:r>
              <w:rPr>
                <w:color w:val="00000A"/>
                <w:lang w:eastAsia="ar-SA"/>
              </w:rPr>
              <w:t>Лист N ____</w:t>
            </w:r>
          </w:p>
        </w:tc>
        <w:tc>
          <w:tcPr>
            <w:tcW w:w="1000"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10" w:right="-2"/>
              <w:jc w:val="both"/>
              <w:rPr>
                <w:color w:val="00000A"/>
                <w:lang w:eastAsia="ar-SA"/>
              </w:rPr>
            </w:pPr>
            <w:r>
              <w:rPr>
                <w:color w:val="00000A"/>
                <w:lang w:eastAsia="ar-SA"/>
              </w:rPr>
              <w:t>Всего листов ____</w:t>
            </w:r>
          </w:p>
        </w:tc>
      </w:tr>
      <w:tr w:rsidR="00817FE9" w:rsidTr="00AB0DDD">
        <w:tc>
          <w:tcPr>
            <w:tcW w:w="558" w:type="dxa"/>
            <w:vMerge w:val="restart"/>
            <w:tcBorders>
              <w:top w:val="single" w:sz="4" w:space="0" w:color="auto"/>
              <w:left w:val="single" w:sz="4" w:space="0" w:color="auto"/>
              <w:bottom w:val="nil"/>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4</w:t>
            </w:r>
          </w:p>
        </w:tc>
        <w:tc>
          <w:tcPr>
            <w:tcW w:w="9994" w:type="dxa"/>
            <w:gridSpan w:val="1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Собственник объекта адресации или лицо, обладающее иным вещным правом на объект адресации</w:t>
            </w:r>
          </w:p>
        </w:tc>
      </w:tr>
      <w:tr w:rsidR="00817FE9" w:rsidTr="00AB0DDD">
        <w:tc>
          <w:tcPr>
            <w:tcW w:w="558" w:type="dxa"/>
            <w:vMerge/>
            <w:tcBorders>
              <w:top w:val="single" w:sz="4" w:space="0" w:color="auto"/>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nil"/>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860" w:type="dxa"/>
            <w:gridSpan w:val="1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физическое лицо:</w:t>
            </w:r>
          </w:p>
        </w:tc>
      </w:tr>
      <w:tr w:rsidR="00817FE9" w:rsidTr="00AB0DDD">
        <w:tc>
          <w:tcPr>
            <w:tcW w:w="558" w:type="dxa"/>
            <w:vMerge w:val="restart"/>
            <w:tcBorders>
              <w:top w:val="nil"/>
              <w:left w:val="single" w:sz="4" w:space="0" w:color="auto"/>
              <w:bottom w:val="nil"/>
              <w:right w:val="single" w:sz="4" w:space="0" w:color="auto"/>
            </w:tcBorders>
          </w:tcPr>
          <w:p w:rsidR="00817FE9" w:rsidRDefault="00817FE9" w:rsidP="00817FE9">
            <w:pPr>
              <w:suppressAutoHyphens/>
              <w:ind w:right="-2"/>
              <w:rPr>
                <w:color w:val="00000A"/>
                <w:lang w:eastAsia="ar-SA"/>
              </w:rPr>
            </w:pPr>
          </w:p>
        </w:tc>
        <w:tc>
          <w:tcPr>
            <w:tcW w:w="567" w:type="dxa"/>
            <w:vMerge w:val="restart"/>
            <w:tcBorders>
              <w:top w:val="nil"/>
              <w:left w:val="single" w:sz="4" w:space="0" w:color="auto"/>
              <w:bottom w:val="nil"/>
              <w:right w:val="single" w:sz="4" w:space="0" w:color="auto"/>
            </w:tcBorders>
          </w:tcPr>
          <w:p w:rsidR="00817FE9" w:rsidRDefault="00817FE9" w:rsidP="00817FE9">
            <w:pPr>
              <w:suppressAutoHyphens/>
              <w:ind w:right="-2"/>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612"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фамилия:</w:t>
            </w:r>
          </w:p>
        </w:tc>
        <w:tc>
          <w:tcPr>
            <w:tcW w:w="2455" w:type="dxa"/>
            <w:gridSpan w:val="4"/>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имя (полностью):</w:t>
            </w:r>
          </w:p>
        </w:tc>
        <w:tc>
          <w:tcPr>
            <w:tcW w:w="3133" w:type="dxa"/>
            <w:gridSpan w:val="4"/>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отчество (полностью)</w:t>
            </w:r>
          </w:p>
          <w:p w:rsidR="00817FE9" w:rsidRDefault="00817FE9" w:rsidP="00817FE9">
            <w:pPr>
              <w:suppressAutoHyphens/>
              <w:ind w:right="-2"/>
              <w:jc w:val="center"/>
              <w:rPr>
                <w:color w:val="00000A"/>
                <w:lang w:eastAsia="ar-SA"/>
              </w:rPr>
            </w:pPr>
            <w:r>
              <w:rPr>
                <w:color w:val="00000A"/>
                <w:lang w:eastAsia="ar-SA"/>
              </w:rPr>
              <w:t>(при наличии):</w:t>
            </w:r>
          </w:p>
        </w:tc>
        <w:tc>
          <w:tcPr>
            <w:tcW w:w="660" w:type="dxa"/>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ИНН</w:t>
            </w:r>
          </w:p>
          <w:p w:rsidR="00817FE9" w:rsidRDefault="00817FE9" w:rsidP="00817FE9">
            <w:pPr>
              <w:suppressAutoHyphens/>
              <w:ind w:right="-2"/>
              <w:jc w:val="center"/>
              <w:rPr>
                <w:color w:val="00000A"/>
                <w:lang w:eastAsia="ar-SA"/>
              </w:rPr>
            </w:pPr>
            <w:r>
              <w:rPr>
                <w:color w:val="00000A"/>
                <w:lang w:eastAsia="ar-SA"/>
              </w:rPr>
              <w:t>(при наличии):</w:t>
            </w: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455"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133"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66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документ, удостоверяющий личность:</w:t>
            </w:r>
          </w:p>
        </w:tc>
        <w:tc>
          <w:tcPr>
            <w:tcW w:w="245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вид:</w:t>
            </w:r>
          </w:p>
        </w:tc>
        <w:tc>
          <w:tcPr>
            <w:tcW w:w="3133"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серия:</w:t>
            </w:r>
          </w:p>
        </w:tc>
        <w:tc>
          <w:tcPr>
            <w:tcW w:w="660"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номер:</w:t>
            </w: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455"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133"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66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45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дата выдачи:</w:t>
            </w:r>
          </w:p>
        </w:tc>
        <w:tc>
          <w:tcPr>
            <w:tcW w:w="3793"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кем выдан:</w:t>
            </w: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455" w:type="dxa"/>
            <w:gridSpan w:val="4"/>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"__" ______ ____ г.</w:t>
            </w:r>
          </w:p>
        </w:tc>
        <w:tc>
          <w:tcPr>
            <w:tcW w:w="3793" w:type="dxa"/>
            <w:gridSpan w:val="5"/>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455"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793" w:type="dxa"/>
            <w:gridSpan w:val="5"/>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почтовый адрес:</w:t>
            </w:r>
          </w:p>
        </w:tc>
        <w:tc>
          <w:tcPr>
            <w:tcW w:w="3604" w:type="dxa"/>
            <w:gridSpan w:val="6"/>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телефон для связи:</w:t>
            </w:r>
          </w:p>
        </w:tc>
        <w:tc>
          <w:tcPr>
            <w:tcW w:w="2644"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адрес электронной почты</w:t>
            </w:r>
          </w:p>
          <w:p w:rsidR="00817FE9" w:rsidRDefault="00817FE9" w:rsidP="00817FE9">
            <w:pPr>
              <w:suppressAutoHyphens/>
              <w:ind w:right="-2"/>
              <w:jc w:val="center"/>
              <w:rPr>
                <w:color w:val="00000A"/>
                <w:lang w:eastAsia="ar-SA"/>
              </w:rPr>
            </w:pPr>
            <w:r>
              <w:rPr>
                <w:color w:val="00000A"/>
                <w:lang w:eastAsia="ar-SA"/>
              </w:rPr>
              <w:t>(при наличии):</w:t>
            </w: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604" w:type="dxa"/>
            <w:gridSpan w:val="6"/>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644" w:type="dxa"/>
            <w:gridSpan w:val="3"/>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12"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604" w:type="dxa"/>
            <w:gridSpan w:val="6"/>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44"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860" w:type="dxa"/>
            <w:gridSpan w:val="1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rPr>
                <w:color w:val="00000A"/>
                <w:lang w:eastAsia="ar-SA"/>
              </w:rPr>
            </w:pPr>
            <w:r>
              <w:rPr>
                <w:color w:val="00000A"/>
                <w:lang w:eastAsia="ar-SA"/>
              </w:rPr>
              <w:t>юридическое лицо, в том числе орган государственной власти, иной государственный орган, орган местного самоуправления:</w:t>
            </w:r>
          </w:p>
        </w:tc>
      </w:tr>
      <w:tr w:rsidR="00817FE9" w:rsidTr="00AB0DDD">
        <w:tc>
          <w:tcPr>
            <w:tcW w:w="558" w:type="dxa"/>
            <w:vMerge w:val="restart"/>
            <w:tcBorders>
              <w:top w:val="nil"/>
              <w:left w:val="single" w:sz="4" w:space="0" w:color="auto"/>
              <w:bottom w:val="nil"/>
              <w:right w:val="single" w:sz="4" w:space="0" w:color="auto"/>
            </w:tcBorders>
          </w:tcPr>
          <w:p w:rsidR="00817FE9" w:rsidRDefault="00817FE9" w:rsidP="00817FE9">
            <w:pPr>
              <w:suppressAutoHyphens/>
              <w:ind w:right="-2"/>
              <w:rPr>
                <w:color w:val="00000A"/>
                <w:lang w:eastAsia="ar-SA"/>
              </w:rPr>
            </w:pPr>
          </w:p>
        </w:tc>
        <w:tc>
          <w:tcPr>
            <w:tcW w:w="567" w:type="dxa"/>
            <w:vMerge w:val="restart"/>
            <w:tcBorders>
              <w:top w:val="nil"/>
              <w:left w:val="single" w:sz="4" w:space="0" w:color="auto"/>
              <w:bottom w:val="nil"/>
              <w:right w:val="single" w:sz="4" w:space="0" w:color="auto"/>
            </w:tcBorders>
          </w:tcPr>
          <w:p w:rsidR="00817FE9" w:rsidRDefault="00817FE9" w:rsidP="00817FE9">
            <w:pPr>
              <w:suppressAutoHyphens/>
              <w:ind w:right="-2"/>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762" w:type="dxa"/>
            <w:gridSpan w:val="4"/>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полное наименование:</w:t>
            </w:r>
          </w:p>
        </w:tc>
        <w:tc>
          <w:tcPr>
            <w:tcW w:w="6098"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762"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6098"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820"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ИНН (для российского юридического лица):</w:t>
            </w:r>
          </w:p>
        </w:tc>
        <w:tc>
          <w:tcPr>
            <w:tcW w:w="5040"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КПП (для российского юридического лица):</w:t>
            </w: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820"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040" w:type="dxa"/>
            <w:gridSpan w:val="6"/>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762"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страна регистрации</w:t>
            </w:r>
          </w:p>
          <w:p w:rsidR="00817FE9" w:rsidRDefault="00817FE9" w:rsidP="00817FE9">
            <w:pPr>
              <w:suppressAutoHyphens/>
              <w:ind w:right="-2"/>
              <w:jc w:val="center"/>
              <w:rPr>
                <w:color w:val="00000A"/>
                <w:lang w:eastAsia="ar-SA"/>
              </w:rPr>
            </w:pPr>
            <w:r>
              <w:rPr>
                <w:color w:val="00000A"/>
                <w:lang w:eastAsia="ar-SA"/>
              </w:rPr>
              <w:t>(инкорпорации)</w:t>
            </w:r>
          </w:p>
          <w:p w:rsidR="00817FE9" w:rsidRDefault="00817FE9" w:rsidP="00817FE9">
            <w:pPr>
              <w:suppressAutoHyphens/>
              <w:ind w:right="-2"/>
              <w:jc w:val="center"/>
              <w:rPr>
                <w:color w:val="00000A"/>
                <w:lang w:eastAsia="ar-SA"/>
              </w:rPr>
            </w:pPr>
            <w:r>
              <w:rPr>
                <w:color w:val="00000A"/>
                <w:lang w:eastAsia="ar-SA"/>
              </w:rPr>
              <w:lastRenderedPageBreak/>
              <w:t>(для иностранного юридического лица):</w:t>
            </w:r>
          </w:p>
        </w:tc>
        <w:tc>
          <w:tcPr>
            <w:tcW w:w="3454"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lastRenderedPageBreak/>
              <w:t>дата регистрации</w:t>
            </w:r>
          </w:p>
          <w:p w:rsidR="00817FE9" w:rsidRDefault="00817FE9" w:rsidP="00817FE9">
            <w:pPr>
              <w:suppressAutoHyphens/>
              <w:ind w:right="-2"/>
              <w:jc w:val="center"/>
              <w:rPr>
                <w:color w:val="00000A"/>
                <w:lang w:eastAsia="ar-SA"/>
              </w:rPr>
            </w:pPr>
            <w:r>
              <w:rPr>
                <w:color w:val="00000A"/>
                <w:lang w:eastAsia="ar-SA"/>
              </w:rPr>
              <w:t xml:space="preserve">(для иностранного </w:t>
            </w:r>
            <w:r>
              <w:rPr>
                <w:color w:val="00000A"/>
                <w:lang w:eastAsia="ar-SA"/>
              </w:rPr>
              <w:lastRenderedPageBreak/>
              <w:t>юридического лица):</w:t>
            </w:r>
          </w:p>
        </w:tc>
        <w:tc>
          <w:tcPr>
            <w:tcW w:w="2644"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lastRenderedPageBreak/>
              <w:t>номер регистрации</w:t>
            </w:r>
          </w:p>
          <w:p w:rsidR="00817FE9" w:rsidRDefault="00817FE9" w:rsidP="00817FE9">
            <w:pPr>
              <w:suppressAutoHyphens/>
              <w:ind w:right="-2"/>
              <w:jc w:val="center"/>
              <w:rPr>
                <w:color w:val="00000A"/>
                <w:lang w:eastAsia="ar-SA"/>
              </w:rPr>
            </w:pPr>
            <w:r>
              <w:rPr>
                <w:color w:val="00000A"/>
                <w:lang w:eastAsia="ar-SA"/>
              </w:rPr>
              <w:t>(для иностранного</w:t>
            </w:r>
          </w:p>
          <w:p w:rsidR="00817FE9" w:rsidRDefault="00817FE9" w:rsidP="00817FE9">
            <w:pPr>
              <w:suppressAutoHyphens/>
              <w:ind w:right="-2"/>
              <w:jc w:val="center"/>
              <w:rPr>
                <w:color w:val="00000A"/>
                <w:lang w:eastAsia="ar-SA"/>
              </w:rPr>
            </w:pPr>
            <w:r>
              <w:rPr>
                <w:color w:val="00000A"/>
                <w:lang w:eastAsia="ar-SA"/>
              </w:rPr>
              <w:lastRenderedPageBreak/>
              <w:t>юридического лица):</w:t>
            </w: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762"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45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"__" ________ ____ г.</w:t>
            </w:r>
          </w:p>
        </w:tc>
        <w:tc>
          <w:tcPr>
            <w:tcW w:w="2644" w:type="dxa"/>
            <w:gridSpan w:val="3"/>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762"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454" w:type="dxa"/>
            <w:gridSpan w:val="5"/>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44"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762" w:type="dxa"/>
            <w:gridSpan w:val="4"/>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почтовый адрес:</w:t>
            </w:r>
          </w:p>
        </w:tc>
        <w:tc>
          <w:tcPr>
            <w:tcW w:w="3454" w:type="dxa"/>
            <w:gridSpan w:val="5"/>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телефон для связи:</w:t>
            </w:r>
          </w:p>
        </w:tc>
        <w:tc>
          <w:tcPr>
            <w:tcW w:w="2644"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адрес электронной почты</w:t>
            </w:r>
          </w:p>
          <w:p w:rsidR="00817FE9" w:rsidRDefault="00817FE9" w:rsidP="00817FE9">
            <w:pPr>
              <w:suppressAutoHyphens/>
              <w:ind w:right="-2"/>
              <w:jc w:val="center"/>
              <w:rPr>
                <w:color w:val="00000A"/>
                <w:lang w:eastAsia="ar-SA"/>
              </w:rPr>
            </w:pPr>
            <w:r>
              <w:rPr>
                <w:color w:val="00000A"/>
                <w:lang w:eastAsia="ar-SA"/>
              </w:rPr>
              <w:t>(при наличии):</w:t>
            </w: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762"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454" w:type="dxa"/>
            <w:gridSpan w:val="5"/>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644" w:type="dxa"/>
            <w:gridSpan w:val="3"/>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762"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454" w:type="dxa"/>
            <w:gridSpan w:val="5"/>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44"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r>
      <w:tr w:rsidR="00817FE9" w:rsidTr="00AB0DDD">
        <w:tc>
          <w:tcPr>
            <w:tcW w:w="558"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nil"/>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860" w:type="dxa"/>
            <w:gridSpan w:val="1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Вещное право на объект адресации:</w:t>
            </w:r>
          </w:p>
        </w:tc>
      </w:tr>
      <w:tr w:rsidR="00817FE9" w:rsidTr="00AB0DDD">
        <w:tc>
          <w:tcPr>
            <w:tcW w:w="558" w:type="dxa"/>
            <w:vMerge w:val="restart"/>
            <w:tcBorders>
              <w:top w:val="nil"/>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vMerge w:val="restart"/>
            <w:tcBorders>
              <w:top w:val="nil"/>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293"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право собственности</w:t>
            </w:r>
          </w:p>
        </w:tc>
      </w:tr>
      <w:tr w:rsidR="00817FE9" w:rsidTr="00AB0DDD">
        <w:tc>
          <w:tcPr>
            <w:tcW w:w="558"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293"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право хозяйственного ведения имуществом на объект адресации</w:t>
            </w:r>
          </w:p>
        </w:tc>
      </w:tr>
      <w:tr w:rsidR="00817FE9" w:rsidTr="00AB0DDD">
        <w:tc>
          <w:tcPr>
            <w:tcW w:w="558"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293"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право оперативного управления имуществом на объект адресации</w:t>
            </w:r>
          </w:p>
        </w:tc>
      </w:tr>
      <w:tr w:rsidR="00817FE9" w:rsidTr="00AB0DDD">
        <w:tc>
          <w:tcPr>
            <w:tcW w:w="558"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293"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право пожизненно наследуемого владения земельным участком</w:t>
            </w:r>
          </w:p>
        </w:tc>
      </w:tr>
      <w:tr w:rsidR="00817FE9" w:rsidTr="00AB0DDD">
        <w:tc>
          <w:tcPr>
            <w:tcW w:w="558"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nil"/>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293"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право постоянного (бессрочного) пользования земельным участком</w:t>
            </w:r>
          </w:p>
        </w:tc>
      </w:tr>
      <w:tr w:rsidR="00817FE9" w:rsidTr="00AB0DDD">
        <w:tc>
          <w:tcPr>
            <w:tcW w:w="558"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5</w:t>
            </w:r>
          </w:p>
        </w:tc>
        <w:tc>
          <w:tcPr>
            <w:tcW w:w="9994" w:type="dxa"/>
            <w:gridSpan w:val="1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both"/>
              <w:rPr>
                <w:color w:val="00000A"/>
                <w:lang w:eastAsia="ar-SA"/>
              </w:rPr>
            </w:pPr>
            <w:r>
              <w:rPr>
                <w:color w:val="00000A"/>
                <w:lang w:eastAsia="ar-SA"/>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877"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Лично</w:t>
            </w:r>
          </w:p>
        </w:tc>
        <w:tc>
          <w:tcPr>
            <w:tcW w:w="51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040"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В многофункциональном центре</w:t>
            </w: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877" w:type="dxa"/>
            <w:gridSpan w:val="6"/>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Почтовым отправлением по адресу:</w:t>
            </w:r>
          </w:p>
        </w:tc>
        <w:tc>
          <w:tcPr>
            <w:tcW w:w="5550" w:type="dxa"/>
            <w:gridSpan w:val="7"/>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877" w:type="dxa"/>
            <w:gridSpan w:val="6"/>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550" w:type="dxa"/>
            <w:gridSpan w:val="7"/>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27" w:type="dxa"/>
            <w:gridSpan w:val="1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jc w:val="both"/>
              <w:rPr>
                <w:color w:val="00000A"/>
                <w:lang w:eastAsia="ar-SA"/>
              </w:rPr>
            </w:pPr>
            <w:r>
              <w:rPr>
                <w:color w:val="00000A"/>
                <w:lang w:eastAsia="ar-SA"/>
              </w:rPr>
              <w:t>В личном кабинете Регионального портала</w:t>
            </w: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27" w:type="dxa"/>
            <w:gridSpan w:val="1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В личном кабинете федеральной информационной адресной системы</w:t>
            </w: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877" w:type="dxa"/>
            <w:gridSpan w:val="6"/>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10"/>
              <w:jc w:val="both"/>
              <w:rPr>
                <w:color w:val="00000A"/>
                <w:lang w:eastAsia="ar-SA"/>
              </w:rPr>
            </w:pPr>
            <w:r>
              <w:rPr>
                <w:color w:val="00000A"/>
                <w:lang w:eastAsia="ar-SA"/>
              </w:rPr>
              <w:t>На адрес электронной почты (для сообщения о получении заявления и документов)</w:t>
            </w:r>
          </w:p>
        </w:tc>
        <w:tc>
          <w:tcPr>
            <w:tcW w:w="5550" w:type="dxa"/>
            <w:gridSpan w:val="7"/>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877" w:type="dxa"/>
            <w:gridSpan w:val="6"/>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550" w:type="dxa"/>
            <w:gridSpan w:val="7"/>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6</w:t>
            </w:r>
          </w:p>
        </w:tc>
        <w:tc>
          <w:tcPr>
            <w:tcW w:w="9994" w:type="dxa"/>
            <w:gridSpan w:val="1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Расписку в получении документов прошу:</w:t>
            </w: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1910"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Выдать лично</w:t>
            </w:r>
          </w:p>
        </w:tc>
        <w:tc>
          <w:tcPr>
            <w:tcW w:w="7517"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Расписка получена: _________________________________________________</w:t>
            </w:r>
          </w:p>
          <w:p w:rsidR="00817FE9" w:rsidRDefault="00817FE9" w:rsidP="00817FE9">
            <w:pPr>
              <w:suppressAutoHyphens/>
              <w:ind w:right="-2"/>
              <w:jc w:val="center"/>
              <w:rPr>
                <w:color w:val="00000A"/>
                <w:lang w:eastAsia="ar-SA"/>
              </w:rPr>
            </w:pPr>
            <w:r>
              <w:rPr>
                <w:color w:val="00000A"/>
                <w:lang w:eastAsia="ar-SA"/>
              </w:rPr>
              <w:t>(подпись заявителя)</w:t>
            </w: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877" w:type="dxa"/>
            <w:gridSpan w:val="6"/>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Направить почтовым отправлением по адресу:</w:t>
            </w:r>
          </w:p>
        </w:tc>
        <w:tc>
          <w:tcPr>
            <w:tcW w:w="5550" w:type="dxa"/>
            <w:gridSpan w:val="7"/>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877" w:type="dxa"/>
            <w:gridSpan w:val="6"/>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550" w:type="dxa"/>
            <w:gridSpan w:val="7"/>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58"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27" w:type="dxa"/>
            <w:gridSpan w:val="1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Не направлять</w:t>
            </w:r>
          </w:p>
        </w:tc>
      </w:tr>
    </w:tbl>
    <w:p w:rsidR="00817FE9" w:rsidRDefault="00817FE9" w:rsidP="00817FE9">
      <w:pPr>
        <w:suppressAutoHyphens/>
        <w:ind w:right="-2"/>
        <w:jc w:val="both"/>
        <w:rPr>
          <w:color w:val="00000A"/>
          <w:lang w:eastAsia="ar-SA"/>
        </w:rPr>
      </w:pPr>
    </w:p>
    <w:p w:rsidR="00817FE9" w:rsidRDefault="00817FE9" w:rsidP="00817FE9">
      <w:pPr>
        <w:suppressAutoHyphens/>
        <w:ind w:right="-2"/>
        <w:jc w:val="both"/>
        <w:rPr>
          <w:color w:val="00000A"/>
          <w:lang w:eastAsia="ar-SA"/>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567"/>
        <w:gridCol w:w="567"/>
        <w:gridCol w:w="2520"/>
        <w:gridCol w:w="164"/>
        <w:gridCol w:w="849"/>
        <w:gridCol w:w="450"/>
        <w:gridCol w:w="907"/>
        <w:gridCol w:w="737"/>
        <w:gridCol w:w="446"/>
        <w:gridCol w:w="1644"/>
        <w:gridCol w:w="340"/>
        <w:gridCol w:w="824"/>
      </w:tblGrid>
      <w:tr w:rsidR="00817FE9" w:rsidTr="00AB0DDD">
        <w:tc>
          <w:tcPr>
            <w:tcW w:w="7298" w:type="dxa"/>
            <w:gridSpan w:val="9"/>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090"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5" w:right="-2"/>
              <w:jc w:val="both"/>
              <w:rPr>
                <w:color w:val="00000A"/>
                <w:lang w:eastAsia="ar-SA"/>
              </w:rPr>
            </w:pPr>
            <w:r>
              <w:rPr>
                <w:color w:val="00000A"/>
                <w:lang w:eastAsia="ar-SA"/>
              </w:rPr>
              <w:t>Лист N _____</w:t>
            </w:r>
          </w:p>
        </w:tc>
        <w:tc>
          <w:tcPr>
            <w:tcW w:w="1164"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10" w:right="-2"/>
              <w:jc w:val="both"/>
              <w:rPr>
                <w:color w:val="00000A"/>
                <w:lang w:eastAsia="ar-SA"/>
              </w:rPr>
            </w:pPr>
            <w:r>
              <w:rPr>
                <w:color w:val="00000A"/>
                <w:lang w:eastAsia="ar-SA"/>
              </w:rPr>
              <w:t xml:space="preserve">Всего </w:t>
            </w:r>
            <w:r>
              <w:rPr>
                <w:color w:val="00000A"/>
                <w:lang w:eastAsia="ar-SA"/>
              </w:rPr>
              <w:lastRenderedPageBreak/>
              <w:t>листов _____</w:t>
            </w:r>
          </w:p>
        </w:tc>
      </w:tr>
      <w:tr w:rsidR="00817FE9" w:rsidTr="00AB0DDD">
        <w:tc>
          <w:tcPr>
            <w:tcW w:w="537"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lastRenderedPageBreak/>
              <w:t>7</w:t>
            </w:r>
          </w:p>
        </w:tc>
        <w:tc>
          <w:tcPr>
            <w:tcW w:w="10015" w:type="dxa"/>
            <w:gridSpan w:val="1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Заявитель:</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48"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Собственник объекта адресации или лицо, обладающее иным вещным правом на объект адресации</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9448" w:type="dxa"/>
            <w:gridSpan w:val="11"/>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Представитель собственника объекта адресации или лица, обладающего иным вещным правом на объект адресации</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67" w:type="dxa"/>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физическое лицо:</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фамилия:</w:t>
            </w:r>
          </w:p>
        </w:tc>
        <w:tc>
          <w:tcPr>
            <w:tcW w:w="2370" w:type="dxa"/>
            <w:gridSpan w:val="4"/>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имя (полностью):</w:t>
            </w:r>
          </w:p>
        </w:tc>
        <w:tc>
          <w:tcPr>
            <w:tcW w:w="3167" w:type="dxa"/>
            <w:gridSpan w:val="4"/>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отчество (полностью)</w:t>
            </w:r>
          </w:p>
          <w:p w:rsidR="00817FE9" w:rsidRDefault="00817FE9" w:rsidP="00817FE9">
            <w:pPr>
              <w:suppressAutoHyphens/>
              <w:ind w:right="-2"/>
              <w:jc w:val="center"/>
              <w:rPr>
                <w:color w:val="00000A"/>
                <w:lang w:eastAsia="ar-SA"/>
              </w:rPr>
            </w:pPr>
            <w:r>
              <w:rPr>
                <w:color w:val="00000A"/>
                <w:lang w:eastAsia="ar-SA"/>
              </w:rPr>
              <w:t>(при наличии):</w:t>
            </w:r>
          </w:p>
        </w:tc>
        <w:tc>
          <w:tcPr>
            <w:tcW w:w="824" w:type="dxa"/>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ИНН</w:t>
            </w:r>
          </w:p>
          <w:p w:rsidR="00817FE9" w:rsidRDefault="00817FE9" w:rsidP="00817FE9">
            <w:pPr>
              <w:suppressAutoHyphens/>
              <w:ind w:right="-2"/>
              <w:jc w:val="center"/>
              <w:rPr>
                <w:color w:val="00000A"/>
                <w:lang w:eastAsia="ar-SA"/>
              </w:rPr>
            </w:pPr>
            <w:r>
              <w:rPr>
                <w:color w:val="00000A"/>
                <w:lang w:eastAsia="ar-SA"/>
              </w:rPr>
              <w:t>(при наличии):</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370"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167"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24"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документ, удостоверяющий личность:</w:t>
            </w:r>
          </w:p>
        </w:tc>
        <w:tc>
          <w:tcPr>
            <w:tcW w:w="2370"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вид:</w:t>
            </w:r>
          </w:p>
        </w:tc>
        <w:tc>
          <w:tcPr>
            <w:tcW w:w="3167"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серия:</w:t>
            </w:r>
          </w:p>
        </w:tc>
        <w:tc>
          <w:tcPr>
            <w:tcW w:w="824"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номер:</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370"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167" w:type="dxa"/>
            <w:gridSpan w:val="4"/>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824"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370"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дата выдачи:</w:t>
            </w:r>
          </w:p>
        </w:tc>
        <w:tc>
          <w:tcPr>
            <w:tcW w:w="3991"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кем выдан:</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370" w:type="dxa"/>
            <w:gridSpan w:val="4"/>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"__" ______ ____ г.</w:t>
            </w:r>
          </w:p>
        </w:tc>
        <w:tc>
          <w:tcPr>
            <w:tcW w:w="3991" w:type="dxa"/>
            <w:gridSpan w:val="5"/>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370" w:type="dxa"/>
            <w:gridSpan w:val="4"/>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991" w:type="dxa"/>
            <w:gridSpan w:val="5"/>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почтовый адрес:</w:t>
            </w:r>
          </w:p>
        </w:tc>
        <w:tc>
          <w:tcPr>
            <w:tcW w:w="3553" w:type="dxa"/>
            <w:gridSpan w:val="6"/>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телефон для связи:</w:t>
            </w:r>
          </w:p>
        </w:tc>
        <w:tc>
          <w:tcPr>
            <w:tcW w:w="2808"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адрес электронной почты</w:t>
            </w:r>
          </w:p>
          <w:p w:rsidR="00817FE9" w:rsidRDefault="00817FE9" w:rsidP="00817FE9">
            <w:pPr>
              <w:suppressAutoHyphens/>
              <w:ind w:right="-2"/>
              <w:jc w:val="center"/>
              <w:rPr>
                <w:color w:val="00000A"/>
                <w:lang w:eastAsia="ar-SA"/>
              </w:rPr>
            </w:pPr>
            <w:r>
              <w:rPr>
                <w:color w:val="00000A"/>
                <w:lang w:eastAsia="ar-SA"/>
              </w:rPr>
              <w:t>(при наличии):</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553" w:type="dxa"/>
            <w:gridSpan w:val="6"/>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808" w:type="dxa"/>
            <w:gridSpan w:val="3"/>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520" w:type="dxa"/>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553" w:type="dxa"/>
            <w:gridSpan w:val="6"/>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808"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наименование и реквизиты документа, подтверждающего полномочия представителя:</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firstLine="5"/>
              <w:jc w:val="both"/>
              <w:rPr>
                <w:color w:val="00000A"/>
                <w:lang w:eastAsia="ar-SA"/>
              </w:rPr>
            </w:pPr>
            <w:r>
              <w:rPr>
                <w:color w:val="00000A"/>
                <w:lang w:eastAsia="ar-SA"/>
              </w:rPr>
              <w:t>юридическое лицо, в том числе орган государственной власти, иной государственный орган, орган местного самоуправления:</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полное наименование:</w:t>
            </w:r>
          </w:p>
        </w:tc>
        <w:tc>
          <w:tcPr>
            <w:tcW w:w="61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6197" w:type="dxa"/>
            <w:gridSpan w:val="8"/>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533"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КПП (для российского юридического лица):</w:t>
            </w:r>
          </w:p>
        </w:tc>
        <w:tc>
          <w:tcPr>
            <w:tcW w:w="5348" w:type="dxa"/>
            <w:gridSpan w:val="7"/>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ИНН (для российского юридического лица):</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3533"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5348" w:type="dxa"/>
            <w:gridSpan w:val="7"/>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страна регистрации</w:t>
            </w:r>
          </w:p>
          <w:p w:rsidR="00817FE9" w:rsidRDefault="00817FE9" w:rsidP="00817FE9">
            <w:pPr>
              <w:suppressAutoHyphens/>
              <w:ind w:right="-2"/>
              <w:jc w:val="center"/>
              <w:rPr>
                <w:color w:val="00000A"/>
                <w:lang w:eastAsia="ar-SA"/>
              </w:rPr>
            </w:pPr>
            <w:r>
              <w:rPr>
                <w:color w:val="00000A"/>
                <w:lang w:eastAsia="ar-SA"/>
              </w:rPr>
              <w:t>(инкорпорации)</w:t>
            </w:r>
          </w:p>
          <w:p w:rsidR="00817FE9" w:rsidRDefault="00817FE9" w:rsidP="00817FE9">
            <w:pPr>
              <w:suppressAutoHyphens/>
              <w:ind w:right="-2"/>
              <w:jc w:val="center"/>
              <w:rPr>
                <w:color w:val="00000A"/>
                <w:lang w:eastAsia="ar-SA"/>
              </w:rPr>
            </w:pPr>
            <w:r>
              <w:rPr>
                <w:color w:val="00000A"/>
                <w:lang w:eastAsia="ar-SA"/>
              </w:rPr>
              <w:t>(для иностранного юридического лица):</w:t>
            </w:r>
          </w:p>
        </w:tc>
        <w:tc>
          <w:tcPr>
            <w:tcW w:w="3389" w:type="dxa"/>
            <w:gridSpan w:val="5"/>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дата регистрации</w:t>
            </w:r>
          </w:p>
          <w:p w:rsidR="00817FE9" w:rsidRDefault="00817FE9" w:rsidP="00817FE9">
            <w:pPr>
              <w:suppressAutoHyphens/>
              <w:ind w:right="-2"/>
              <w:jc w:val="center"/>
              <w:rPr>
                <w:color w:val="00000A"/>
                <w:lang w:eastAsia="ar-SA"/>
              </w:rPr>
            </w:pPr>
            <w:r>
              <w:rPr>
                <w:color w:val="00000A"/>
                <w:lang w:eastAsia="ar-SA"/>
              </w:rPr>
              <w:t>(для иностранного</w:t>
            </w:r>
          </w:p>
          <w:p w:rsidR="00817FE9" w:rsidRDefault="00817FE9" w:rsidP="00817FE9">
            <w:pPr>
              <w:suppressAutoHyphens/>
              <w:ind w:right="-2"/>
              <w:jc w:val="center"/>
              <w:rPr>
                <w:color w:val="00000A"/>
                <w:lang w:eastAsia="ar-SA"/>
              </w:rPr>
            </w:pPr>
            <w:r>
              <w:rPr>
                <w:color w:val="00000A"/>
                <w:lang w:eastAsia="ar-SA"/>
              </w:rPr>
              <w:t>юридического лица):</w:t>
            </w:r>
          </w:p>
        </w:tc>
        <w:tc>
          <w:tcPr>
            <w:tcW w:w="2808" w:type="dxa"/>
            <w:gridSpan w:val="3"/>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номер регистрации</w:t>
            </w:r>
          </w:p>
          <w:p w:rsidR="00817FE9" w:rsidRDefault="00817FE9" w:rsidP="00817FE9">
            <w:pPr>
              <w:suppressAutoHyphens/>
              <w:ind w:right="-2"/>
              <w:jc w:val="center"/>
              <w:rPr>
                <w:color w:val="00000A"/>
                <w:lang w:eastAsia="ar-SA"/>
              </w:rPr>
            </w:pPr>
            <w:r>
              <w:rPr>
                <w:color w:val="00000A"/>
                <w:lang w:eastAsia="ar-SA"/>
              </w:rPr>
              <w:t>(для иностранного</w:t>
            </w:r>
          </w:p>
          <w:p w:rsidR="00817FE9" w:rsidRDefault="00817FE9" w:rsidP="00817FE9">
            <w:pPr>
              <w:suppressAutoHyphens/>
              <w:ind w:right="-2"/>
              <w:jc w:val="center"/>
              <w:rPr>
                <w:color w:val="00000A"/>
                <w:lang w:eastAsia="ar-SA"/>
              </w:rPr>
            </w:pPr>
            <w:r>
              <w:rPr>
                <w:color w:val="00000A"/>
                <w:lang w:eastAsia="ar-SA"/>
              </w:rPr>
              <w:t>юридического лица):</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389"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"__" _________ ____ г.</w:t>
            </w:r>
          </w:p>
        </w:tc>
        <w:tc>
          <w:tcPr>
            <w:tcW w:w="2808" w:type="dxa"/>
            <w:gridSpan w:val="3"/>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389" w:type="dxa"/>
            <w:gridSpan w:val="5"/>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808"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почтовый адрес:</w:t>
            </w:r>
          </w:p>
        </w:tc>
        <w:tc>
          <w:tcPr>
            <w:tcW w:w="3389" w:type="dxa"/>
            <w:gridSpan w:val="5"/>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телефон для связи:</w:t>
            </w:r>
          </w:p>
        </w:tc>
        <w:tc>
          <w:tcPr>
            <w:tcW w:w="2808" w:type="dxa"/>
            <w:gridSpan w:val="3"/>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адрес электронной почты</w:t>
            </w:r>
          </w:p>
          <w:p w:rsidR="00817FE9" w:rsidRDefault="00817FE9" w:rsidP="00817FE9">
            <w:pPr>
              <w:suppressAutoHyphens/>
              <w:ind w:right="-2"/>
              <w:jc w:val="center"/>
              <w:rPr>
                <w:color w:val="00000A"/>
                <w:lang w:eastAsia="ar-SA"/>
              </w:rPr>
            </w:pPr>
            <w:r>
              <w:rPr>
                <w:color w:val="00000A"/>
                <w:lang w:eastAsia="ar-SA"/>
              </w:rPr>
              <w:t>(при наличии):</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389" w:type="dxa"/>
            <w:gridSpan w:val="5"/>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808" w:type="dxa"/>
            <w:gridSpan w:val="3"/>
            <w:vMerge w:val="restart"/>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84" w:type="dxa"/>
            <w:gridSpan w:val="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3389" w:type="dxa"/>
            <w:gridSpan w:val="5"/>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808" w:type="dxa"/>
            <w:gridSpan w:val="3"/>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наименование и реквизиты документа, подтверждающего полномочия представителя:</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8881" w:type="dxa"/>
            <w:gridSpan w:val="10"/>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8</w:t>
            </w:r>
          </w:p>
        </w:tc>
        <w:tc>
          <w:tcPr>
            <w:tcW w:w="10015" w:type="dxa"/>
            <w:gridSpan w:val="1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Документы, прилагаемые к заявлению:</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17"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Оригинал в количестве ____ экз., на ____ л.</w:t>
            </w:r>
          </w:p>
        </w:tc>
        <w:tc>
          <w:tcPr>
            <w:tcW w:w="4898"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Копия в количестве ____ экз., на ____ л.</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17"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Оригинал в количестве ____ экз., на ____ л.</w:t>
            </w:r>
          </w:p>
        </w:tc>
        <w:tc>
          <w:tcPr>
            <w:tcW w:w="4898"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Копия в количестве ____ экз., на ____ л.</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5117"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Оригинал в количестве ____ экз., на ____ л.</w:t>
            </w:r>
          </w:p>
        </w:tc>
        <w:tc>
          <w:tcPr>
            <w:tcW w:w="4898" w:type="dxa"/>
            <w:gridSpan w:val="6"/>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Копия в количестве ____ экз., на ____ л.</w:t>
            </w:r>
          </w:p>
        </w:tc>
      </w:tr>
      <w:tr w:rsidR="00817FE9" w:rsidTr="00AB0DDD">
        <w:tc>
          <w:tcPr>
            <w:tcW w:w="537"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9</w:t>
            </w:r>
          </w:p>
        </w:tc>
        <w:tc>
          <w:tcPr>
            <w:tcW w:w="10015" w:type="dxa"/>
            <w:gridSpan w:val="1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Примечание:</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10015" w:type="dxa"/>
            <w:gridSpan w:val="12"/>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r>
    </w:tbl>
    <w:p w:rsidR="00817FE9" w:rsidRDefault="00817FE9" w:rsidP="00817FE9">
      <w:pPr>
        <w:suppressAutoHyphens/>
        <w:ind w:right="-2"/>
        <w:jc w:val="both"/>
        <w:rPr>
          <w:color w:val="00000A"/>
          <w:lang w:eastAsia="ar-SA"/>
        </w:rPr>
      </w:pPr>
    </w:p>
    <w:p w:rsidR="00817FE9" w:rsidRDefault="00817FE9" w:rsidP="00817FE9">
      <w:pPr>
        <w:suppressAutoHyphens/>
        <w:ind w:right="-2"/>
        <w:jc w:val="both"/>
        <w:rPr>
          <w:color w:val="00000A"/>
          <w:lang w:eastAsia="ar-SA"/>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2665"/>
        <w:gridCol w:w="3798"/>
        <w:gridCol w:w="2098"/>
        <w:gridCol w:w="1454"/>
      </w:tblGrid>
      <w:tr w:rsidR="00817FE9" w:rsidTr="00AB0DDD">
        <w:tc>
          <w:tcPr>
            <w:tcW w:w="7000" w:type="dxa"/>
            <w:gridSpan w:val="3"/>
            <w:tcBorders>
              <w:top w:val="single" w:sz="4" w:space="0" w:color="auto"/>
              <w:left w:val="single" w:sz="4" w:space="0" w:color="auto"/>
              <w:bottom w:val="single" w:sz="4" w:space="0" w:color="auto"/>
              <w:right w:val="single" w:sz="4" w:space="0" w:color="auto"/>
            </w:tcBorders>
          </w:tcPr>
          <w:p w:rsidR="00817FE9" w:rsidRDefault="00817FE9" w:rsidP="00817FE9">
            <w:pPr>
              <w:suppressAutoHyphens/>
              <w:ind w:right="-2"/>
              <w:rPr>
                <w:color w:val="00000A"/>
                <w:lang w:eastAsia="ar-SA"/>
              </w:rPr>
            </w:pPr>
          </w:p>
        </w:tc>
        <w:tc>
          <w:tcPr>
            <w:tcW w:w="2098"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5" w:right="-2"/>
              <w:jc w:val="both"/>
              <w:rPr>
                <w:color w:val="00000A"/>
                <w:lang w:eastAsia="ar-SA"/>
              </w:rPr>
            </w:pPr>
            <w:r>
              <w:rPr>
                <w:color w:val="00000A"/>
                <w:lang w:eastAsia="ar-SA"/>
              </w:rPr>
              <w:t>Лист N ___</w:t>
            </w:r>
          </w:p>
        </w:tc>
        <w:tc>
          <w:tcPr>
            <w:tcW w:w="1454"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left="10" w:right="-2"/>
              <w:jc w:val="both"/>
              <w:rPr>
                <w:color w:val="00000A"/>
                <w:lang w:eastAsia="ar-SA"/>
              </w:rPr>
            </w:pPr>
            <w:r>
              <w:rPr>
                <w:color w:val="00000A"/>
                <w:lang w:eastAsia="ar-SA"/>
              </w:rPr>
              <w:t>Всего листов ___</w:t>
            </w:r>
          </w:p>
        </w:tc>
      </w:tr>
      <w:tr w:rsidR="00817FE9" w:rsidTr="00AB0DDD">
        <w:tc>
          <w:tcPr>
            <w:tcW w:w="537"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lastRenderedPageBreak/>
              <w:t>10</w:t>
            </w:r>
          </w:p>
        </w:tc>
        <w:tc>
          <w:tcPr>
            <w:tcW w:w="1001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both"/>
              <w:rPr>
                <w:color w:val="00000A"/>
                <w:lang w:eastAsia="ar-SA"/>
              </w:rPr>
            </w:pPr>
            <w:r>
              <w:rPr>
                <w:color w:val="00000A"/>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817FE9" w:rsidTr="00AB0DDD">
        <w:tc>
          <w:tcPr>
            <w:tcW w:w="537"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11</w:t>
            </w:r>
          </w:p>
        </w:tc>
        <w:tc>
          <w:tcPr>
            <w:tcW w:w="1001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both"/>
              <w:rPr>
                <w:color w:val="00000A"/>
                <w:lang w:eastAsia="ar-SA"/>
              </w:rPr>
            </w:pPr>
            <w:r>
              <w:rPr>
                <w:color w:val="00000A"/>
                <w:lang w:eastAsia="ar-SA"/>
              </w:rPr>
              <w:t>Настоящим также подтверждаю, что:</w:t>
            </w:r>
          </w:p>
          <w:p w:rsidR="00817FE9" w:rsidRDefault="00817FE9" w:rsidP="00817FE9">
            <w:pPr>
              <w:suppressAutoHyphens/>
              <w:ind w:right="-2"/>
              <w:rPr>
                <w:color w:val="00000A"/>
                <w:lang w:eastAsia="ar-SA"/>
              </w:rPr>
            </w:pPr>
            <w:r>
              <w:rPr>
                <w:color w:val="00000A"/>
                <w:lang w:eastAsia="ar-SA"/>
              </w:rPr>
              <w:t>сведения, указанные в настоящем заявлении, на дату представления заявления достоверны;</w:t>
            </w:r>
          </w:p>
          <w:p w:rsidR="00817FE9" w:rsidRDefault="00817FE9" w:rsidP="00817FE9">
            <w:pPr>
              <w:suppressAutoHyphens/>
              <w:ind w:right="-2"/>
              <w:rPr>
                <w:color w:val="00000A"/>
                <w:lang w:eastAsia="ar-SA"/>
              </w:rPr>
            </w:pPr>
            <w:r>
              <w:rPr>
                <w:color w:val="00000A"/>
                <w:lang w:eastAsia="ar-SA"/>
              </w:rPr>
              <w:t>представленные правоустанавливающий(</w:t>
            </w:r>
            <w:proofErr w:type="spellStart"/>
            <w:r>
              <w:rPr>
                <w:color w:val="00000A"/>
                <w:lang w:eastAsia="ar-SA"/>
              </w:rPr>
              <w:t>ие</w:t>
            </w:r>
            <w:proofErr w:type="spellEnd"/>
            <w:r>
              <w:rPr>
                <w:color w:val="00000A"/>
                <w:lang w:eastAsia="ar-SA"/>
              </w:rPr>
              <w:t>) документ(</w:t>
            </w:r>
            <w:proofErr w:type="spellStart"/>
            <w:r>
              <w:rPr>
                <w:color w:val="00000A"/>
                <w:lang w:eastAsia="ar-SA"/>
              </w:rPr>
              <w:t>ы</w:t>
            </w:r>
            <w:proofErr w:type="spellEnd"/>
            <w:r>
              <w:rPr>
                <w:color w:val="00000A"/>
                <w:lang w:eastAsia="ar-SA"/>
              </w:rPr>
              <w:t>) и иные документы и содержащиеся в них сведения соответствуют установленным законодательством Российской Федерации требованиям.</w:t>
            </w:r>
          </w:p>
        </w:tc>
      </w:tr>
      <w:tr w:rsidR="00817FE9" w:rsidTr="00AB0DDD">
        <w:tc>
          <w:tcPr>
            <w:tcW w:w="537" w:type="dxa"/>
            <w:vMerge w:val="restart"/>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12</w:t>
            </w:r>
          </w:p>
        </w:tc>
        <w:tc>
          <w:tcPr>
            <w:tcW w:w="6463"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Подпись</w:t>
            </w:r>
          </w:p>
        </w:tc>
        <w:tc>
          <w:tcPr>
            <w:tcW w:w="3552" w:type="dxa"/>
            <w:gridSpan w:val="2"/>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Дата</w:t>
            </w:r>
          </w:p>
        </w:tc>
      </w:tr>
      <w:tr w:rsidR="00817FE9" w:rsidTr="00AB0DDD">
        <w:tc>
          <w:tcPr>
            <w:tcW w:w="537" w:type="dxa"/>
            <w:vMerge/>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rPr>
                <w:color w:val="00000A"/>
                <w:lang w:eastAsia="ar-SA"/>
              </w:rPr>
            </w:pPr>
          </w:p>
        </w:tc>
        <w:tc>
          <w:tcPr>
            <w:tcW w:w="2665" w:type="dxa"/>
            <w:tcBorders>
              <w:top w:val="single" w:sz="4" w:space="0" w:color="auto"/>
              <w:left w:val="single" w:sz="4" w:space="0" w:color="auto"/>
              <w:bottom w:val="single" w:sz="4" w:space="0" w:color="auto"/>
              <w:right w:val="nil"/>
            </w:tcBorders>
            <w:vAlign w:val="center"/>
            <w:hideMark/>
          </w:tcPr>
          <w:p w:rsidR="00817FE9" w:rsidRDefault="00817FE9" w:rsidP="00817FE9">
            <w:pPr>
              <w:suppressAutoHyphens/>
              <w:ind w:right="-2"/>
              <w:jc w:val="center"/>
              <w:rPr>
                <w:color w:val="00000A"/>
                <w:lang w:eastAsia="ar-SA"/>
              </w:rPr>
            </w:pPr>
            <w:r>
              <w:rPr>
                <w:color w:val="00000A"/>
                <w:lang w:eastAsia="ar-SA"/>
              </w:rPr>
              <w:t>_________________</w:t>
            </w:r>
          </w:p>
          <w:p w:rsidR="00817FE9" w:rsidRDefault="00817FE9" w:rsidP="00817FE9">
            <w:pPr>
              <w:suppressAutoHyphens/>
              <w:ind w:right="-2"/>
              <w:jc w:val="center"/>
              <w:rPr>
                <w:color w:val="00000A"/>
                <w:lang w:eastAsia="ar-SA"/>
              </w:rPr>
            </w:pPr>
            <w:r>
              <w:rPr>
                <w:color w:val="00000A"/>
                <w:lang w:eastAsia="ar-SA"/>
              </w:rPr>
              <w:t>(подпись)</w:t>
            </w:r>
          </w:p>
        </w:tc>
        <w:tc>
          <w:tcPr>
            <w:tcW w:w="3798" w:type="dxa"/>
            <w:tcBorders>
              <w:top w:val="single" w:sz="4" w:space="0" w:color="auto"/>
              <w:left w:val="nil"/>
              <w:bottom w:val="single" w:sz="4" w:space="0" w:color="auto"/>
              <w:right w:val="single" w:sz="4" w:space="0" w:color="auto"/>
            </w:tcBorders>
            <w:vAlign w:val="center"/>
            <w:hideMark/>
          </w:tcPr>
          <w:p w:rsidR="00817FE9" w:rsidRDefault="00817FE9" w:rsidP="00817FE9">
            <w:pPr>
              <w:suppressAutoHyphens/>
              <w:ind w:right="-2"/>
              <w:jc w:val="center"/>
              <w:rPr>
                <w:color w:val="00000A"/>
                <w:lang w:eastAsia="ar-SA"/>
              </w:rPr>
            </w:pPr>
            <w:r>
              <w:rPr>
                <w:color w:val="00000A"/>
                <w:lang w:eastAsia="ar-SA"/>
              </w:rPr>
              <w:t>__________________________</w:t>
            </w:r>
          </w:p>
          <w:p w:rsidR="00817FE9" w:rsidRDefault="00817FE9" w:rsidP="00817FE9">
            <w:pPr>
              <w:suppressAutoHyphens/>
              <w:ind w:right="-2"/>
              <w:jc w:val="center"/>
              <w:rPr>
                <w:color w:val="00000A"/>
                <w:lang w:eastAsia="ar-SA"/>
              </w:rPr>
            </w:pPr>
            <w:r>
              <w:rPr>
                <w:color w:val="00000A"/>
                <w:lang w:eastAsia="ar-SA"/>
              </w:rPr>
              <w:t>(инициалы, фамилия)</w:t>
            </w:r>
          </w:p>
        </w:tc>
        <w:tc>
          <w:tcPr>
            <w:tcW w:w="3552" w:type="dxa"/>
            <w:gridSpan w:val="2"/>
            <w:tcBorders>
              <w:top w:val="single" w:sz="4" w:space="0" w:color="auto"/>
              <w:left w:val="single" w:sz="4" w:space="0" w:color="auto"/>
              <w:bottom w:val="single" w:sz="4" w:space="0" w:color="auto"/>
              <w:right w:val="single" w:sz="4" w:space="0" w:color="auto"/>
            </w:tcBorders>
            <w:vAlign w:val="center"/>
            <w:hideMark/>
          </w:tcPr>
          <w:p w:rsidR="00817FE9" w:rsidRDefault="00817FE9" w:rsidP="00817FE9">
            <w:pPr>
              <w:suppressAutoHyphens/>
              <w:ind w:right="-2"/>
              <w:jc w:val="both"/>
              <w:rPr>
                <w:color w:val="00000A"/>
                <w:lang w:eastAsia="ar-SA"/>
              </w:rPr>
            </w:pPr>
            <w:r>
              <w:rPr>
                <w:color w:val="00000A"/>
                <w:lang w:eastAsia="ar-SA"/>
              </w:rPr>
              <w:t>"__" ___________ ____ г.</w:t>
            </w:r>
          </w:p>
        </w:tc>
      </w:tr>
      <w:tr w:rsidR="00817FE9" w:rsidTr="00AB0DDD">
        <w:tc>
          <w:tcPr>
            <w:tcW w:w="537" w:type="dxa"/>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jc w:val="center"/>
              <w:rPr>
                <w:color w:val="00000A"/>
                <w:lang w:eastAsia="ar-SA"/>
              </w:rPr>
            </w:pPr>
            <w:r>
              <w:rPr>
                <w:color w:val="00000A"/>
                <w:lang w:eastAsia="ar-SA"/>
              </w:rPr>
              <w:t>13</w:t>
            </w:r>
          </w:p>
        </w:tc>
        <w:tc>
          <w:tcPr>
            <w:tcW w:w="10015" w:type="dxa"/>
            <w:gridSpan w:val="4"/>
            <w:tcBorders>
              <w:top w:val="single" w:sz="4" w:space="0" w:color="auto"/>
              <w:left w:val="single" w:sz="4" w:space="0" w:color="auto"/>
              <w:bottom w:val="single" w:sz="4" w:space="0" w:color="auto"/>
              <w:right w:val="single" w:sz="4" w:space="0" w:color="auto"/>
            </w:tcBorders>
            <w:hideMark/>
          </w:tcPr>
          <w:p w:rsidR="00817FE9" w:rsidRDefault="00817FE9" w:rsidP="00817FE9">
            <w:pPr>
              <w:suppressAutoHyphens/>
              <w:ind w:right="-2"/>
              <w:rPr>
                <w:color w:val="00000A"/>
                <w:lang w:eastAsia="ar-SA"/>
              </w:rPr>
            </w:pPr>
            <w:r>
              <w:rPr>
                <w:color w:val="00000A"/>
                <w:lang w:eastAsia="ar-SA"/>
              </w:rPr>
              <w:t>Отметка специалиста, принявшего заявление и приложенные к нему документы:</w:t>
            </w:r>
          </w:p>
        </w:tc>
      </w:tr>
    </w:tbl>
    <w:p w:rsidR="00817FE9" w:rsidRDefault="00817FE9" w:rsidP="00817FE9">
      <w:pPr>
        <w:suppressAutoHyphens/>
        <w:ind w:right="-2"/>
        <w:jc w:val="both"/>
        <w:rPr>
          <w:color w:val="00000A"/>
          <w:lang w:eastAsia="ar-SA"/>
        </w:rPr>
      </w:pPr>
    </w:p>
    <w:p w:rsidR="00817FE9" w:rsidRDefault="00817FE9" w:rsidP="00817FE9">
      <w:pPr>
        <w:suppressAutoHyphens/>
        <w:ind w:right="-2"/>
        <w:jc w:val="both"/>
        <w:rPr>
          <w:color w:val="00000A"/>
          <w:lang w:eastAsia="ar-SA"/>
        </w:rPr>
      </w:pPr>
      <w:r>
        <w:rPr>
          <w:color w:val="00000A"/>
          <w:lang w:eastAsia="ar-SA"/>
        </w:rPr>
        <w:t>Примечание.</w:t>
      </w:r>
    </w:p>
    <w:p w:rsidR="00817FE9" w:rsidRDefault="00817FE9" w:rsidP="00817FE9">
      <w:pPr>
        <w:suppressAutoHyphens/>
        <w:ind w:right="-2"/>
        <w:jc w:val="both"/>
        <w:rPr>
          <w:color w:val="00000A"/>
          <w:lang w:eastAsia="ar-SA"/>
        </w:rPr>
      </w:pPr>
    </w:p>
    <w:p w:rsidR="00817FE9" w:rsidRDefault="00817FE9" w:rsidP="00817FE9">
      <w:pPr>
        <w:suppressAutoHyphens/>
        <w:ind w:right="-2"/>
        <w:jc w:val="both"/>
        <w:rPr>
          <w:color w:val="00000A"/>
          <w:lang w:eastAsia="ar-SA"/>
        </w:rPr>
      </w:pPr>
      <w:r>
        <w:rPr>
          <w:color w:val="00000A"/>
          <w:lang w:eastAsia="ar-SA"/>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817FE9" w:rsidRDefault="00817FE9" w:rsidP="00817FE9">
      <w:pPr>
        <w:suppressAutoHyphens/>
        <w:ind w:right="-2"/>
        <w:jc w:val="both"/>
        <w:rPr>
          <w:color w:val="00000A"/>
          <w:lang w:eastAsia="ar-SA"/>
        </w:rPr>
      </w:pPr>
      <w:r>
        <w:rPr>
          <w:color w:val="00000A"/>
          <w:lang w:eastAsia="ar-SA"/>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817FE9" w:rsidRDefault="00817FE9" w:rsidP="00817FE9">
      <w:pPr>
        <w:suppressAutoHyphens/>
        <w:ind w:right="-2"/>
        <w:jc w:val="both"/>
        <w:rPr>
          <w:color w:val="00000A"/>
          <w:lang w:eastAsia="ar-SA"/>
        </w:rPr>
      </w:pPr>
      <w:r>
        <w:rPr>
          <w:color w:val="00000A"/>
          <w:lang w:eastAsia="ar-SA"/>
        </w:rPr>
        <w:t>(V).</w:t>
      </w:r>
    </w:p>
    <w:p w:rsidR="00817FE9" w:rsidRDefault="00817FE9" w:rsidP="00817FE9">
      <w:pPr>
        <w:suppressAutoHyphens/>
        <w:ind w:right="-2"/>
        <w:jc w:val="both"/>
        <w:rPr>
          <w:color w:val="00000A"/>
          <w:lang w:eastAsia="ar-SA"/>
        </w:rPr>
      </w:pPr>
      <w:r>
        <w:rPr>
          <w:color w:val="00000A"/>
          <w:lang w:eastAsia="ar-SA"/>
        </w:rPr>
        <w:t>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817FE9" w:rsidRDefault="00817FE9" w:rsidP="00817FE9"/>
    <w:p w:rsidR="00F046B5" w:rsidRDefault="00F046B5" w:rsidP="00817FE9"/>
    <w:p w:rsidR="00F046B5" w:rsidRDefault="00F046B5" w:rsidP="00F046B5">
      <w:pPr>
        <w:suppressAutoHyphens/>
        <w:jc w:val="right"/>
        <w:rPr>
          <w:color w:val="00000A"/>
          <w:lang w:eastAsia="ar-SA"/>
        </w:rPr>
      </w:pPr>
      <w:r>
        <w:rPr>
          <w:color w:val="00000A"/>
          <w:lang w:eastAsia="ar-SA"/>
        </w:rPr>
        <w:t>Приложение 2</w:t>
      </w:r>
    </w:p>
    <w:p w:rsidR="00F046B5" w:rsidRDefault="00F046B5" w:rsidP="00F046B5">
      <w:pPr>
        <w:suppressAutoHyphens/>
        <w:jc w:val="right"/>
        <w:rPr>
          <w:color w:val="00000A"/>
          <w:lang w:eastAsia="ar-SA"/>
        </w:rPr>
      </w:pPr>
      <w:r>
        <w:rPr>
          <w:color w:val="00000A"/>
          <w:lang w:eastAsia="ar-SA"/>
        </w:rPr>
        <w:t>к административному регламенту</w:t>
      </w:r>
    </w:p>
    <w:p w:rsidR="00F046B5" w:rsidRDefault="00F046B5" w:rsidP="00F046B5">
      <w:pPr>
        <w:suppressAutoHyphens/>
        <w:jc w:val="right"/>
        <w:rPr>
          <w:color w:val="00000A"/>
          <w:lang w:eastAsia="ar-SA"/>
        </w:rPr>
      </w:pPr>
      <w:r>
        <w:rPr>
          <w:color w:val="00000A"/>
          <w:lang w:eastAsia="ar-SA"/>
        </w:rPr>
        <w:t>по представлению муниципальной услуги</w:t>
      </w:r>
    </w:p>
    <w:p w:rsidR="00F046B5" w:rsidRDefault="00F046B5" w:rsidP="00F046B5">
      <w:pPr>
        <w:suppressAutoHyphens/>
        <w:jc w:val="right"/>
        <w:rPr>
          <w:color w:val="00000A"/>
          <w:lang w:eastAsia="ar-SA"/>
        </w:rPr>
      </w:pPr>
      <w:r>
        <w:rPr>
          <w:color w:val="00000A"/>
          <w:lang w:eastAsia="ar-SA"/>
        </w:rPr>
        <w:t>«Присвоение и аннулирование</w:t>
      </w:r>
    </w:p>
    <w:p w:rsidR="00F046B5" w:rsidRDefault="00F046B5" w:rsidP="00F046B5">
      <w:pPr>
        <w:suppressAutoHyphens/>
        <w:jc w:val="right"/>
        <w:rPr>
          <w:color w:val="00000A"/>
          <w:lang w:eastAsia="ar-SA"/>
        </w:rPr>
      </w:pPr>
      <w:r>
        <w:rPr>
          <w:color w:val="00000A"/>
          <w:lang w:eastAsia="ar-SA"/>
        </w:rPr>
        <w:t>адресов»</w:t>
      </w:r>
    </w:p>
    <w:p w:rsidR="00F046B5" w:rsidRDefault="00F046B5" w:rsidP="00F046B5">
      <w:pPr>
        <w:autoSpaceDE w:val="0"/>
        <w:autoSpaceDN w:val="0"/>
        <w:ind w:left="5103"/>
      </w:pPr>
    </w:p>
    <w:p w:rsidR="00F046B5" w:rsidRDefault="00F046B5" w:rsidP="00F046B5">
      <w:pPr>
        <w:pBdr>
          <w:top w:val="single" w:sz="4" w:space="1" w:color="auto"/>
        </w:pBdr>
        <w:autoSpaceDE w:val="0"/>
        <w:autoSpaceDN w:val="0"/>
        <w:ind w:left="5103"/>
        <w:jc w:val="center"/>
      </w:pPr>
      <w:r>
        <w:t>(Ф.И.О., адрес заявителя (представителя) заявителя)</w:t>
      </w:r>
    </w:p>
    <w:p w:rsidR="00F046B5" w:rsidRDefault="00F046B5" w:rsidP="00F046B5">
      <w:pPr>
        <w:autoSpaceDE w:val="0"/>
        <w:autoSpaceDN w:val="0"/>
        <w:ind w:left="5103"/>
      </w:pPr>
    </w:p>
    <w:p w:rsidR="00F046B5" w:rsidRDefault="00F046B5" w:rsidP="00F046B5">
      <w:pPr>
        <w:pBdr>
          <w:top w:val="single" w:sz="4" w:space="1" w:color="auto"/>
        </w:pBdr>
        <w:autoSpaceDE w:val="0"/>
        <w:autoSpaceDN w:val="0"/>
        <w:ind w:left="5103"/>
        <w:jc w:val="center"/>
      </w:pPr>
      <w:r>
        <w:t>(регистрационный номер заявления о присвоении объекту адресации адреса или аннулировании его адреса)</w:t>
      </w:r>
    </w:p>
    <w:p w:rsidR="00F046B5" w:rsidRDefault="00F046B5" w:rsidP="00F046B5">
      <w:pPr>
        <w:autoSpaceDE w:val="0"/>
        <w:autoSpaceDN w:val="0"/>
        <w:spacing w:before="120" w:after="120"/>
        <w:jc w:val="center"/>
        <w:rPr>
          <w:b/>
          <w:bCs/>
        </w:rPr>
      </w:pPr>
      <w:r>
        <w:rPr>
          <w:b/>
          <w:bCs/>
        </w:rPr>
        <w:t>Решение об отказе</w:t>
      </w:r>
      <w:r>
        <w:rPr>
          <w:b/>
          <w:bCs/>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4A0"/>
      </w:tblPr>
      <w:tblGrid>
        <w:gridCol w:w="340"/>
        <w:gridCol w:w="1588"/>
        <w:gridCol w:w="1134"/>
        <w:gridCol w:w="1134"/>
      </w:tblGrid>
      <w:tr w:rsidR="00F046B5" w:rsidTr="0017078C">
        <w:trPr>
          <w:jc w:val="center"/>
        </w:trPr>
        <w:tc>
          <w:tcPr>
            <w:tcW w:w="340" w:type="dxa"/>
            <w:vAlign w:val="bottom"/>
            <w:hideMark/>
          </w:tcPr>
          <w:p w:rsidR="00F046B5" w:rsidRDefault="00F046B5" w:rsidP="0017078C">
            <w:pPr>
              <w:autoSpaceDE w:val="0"/>
              <w:autoSpaceDN w:val="0"/>
              <w:ind w:right="57"/>
              <w:jc w:val="right"/>
            </w:pPr>
            <w:r>
              <w:t>от</w:t>
            </w:r>
          </w:p>
        </w:tc>
        <w:tc>
          <w:tcPr>
            <w:tcW w:w="1588" w:type="dxa"/>
            <w:tcBorders>
              <w:top w:val="nil"/>
              <w:left w:val="nil"/>
              <w:bottom w:val="single" w:sz="4" w:space="0" w:color="auto"/>
              <w:right w:val="nil"/>
            </w:tcBorders>
            <w:vAlign w:val="bottom"/>
          </w:tcPr>
          <w:p w:rsidR="00F046B5" w:rsidRDefault="00F046B5" w:rsidP="0017078C">
            <w:pPr>
              <w:autoSpaceDE w:val="0"/>
              <w:autoSpaceDN w:val="0"/>
              <w:jc w:val="center"/>
            </w:pPr>
          </w:p>
        </w:tc>
        <w:tc>
          <w:tcPr>
            <w:tcW w:w="1134" w:type="dxa"/>
            <w:vAlign w:val="bottom"/>
            <w:hideMark/>
          </w:tcPr>
          <w:p w:rsidR="00F046B5" w:rsidRDefault="00F046B5" w:rsidP="0017078C">
            <w:pPr>
              <w:autoSpaceDE w:val="0"/>
              <w:autoSpaceDN w:val="0"/>
              <w:ind w:right="57"/>
              <w:jc w:val="right"/>
            </w:pPr>
            <w:r>
              <w:t>№</w:t>
            </w:r>
          </w:p>
        </w:tc>
        <w:tc>
          <w:tcPr>
            <w:tcW w:w="1134" w:type="dxa"/>
            <w:tcBorders>
              <w:top w:val="nil"/>
              <w:left w:val="nil"/>
              <w:bottom w:val="single" w:sz="4" w:space="0" w:color="auto"/>
              <w:right w:val="nil"/>
            </w:tcBorders>
            <w:vAlign w:val="bottom"/>
          </w:tcPr>
          <w:p w:rsidR="00F046B5" w:rsidRDefault="00F046B5" w:rsidP="0017078C">
            <w:pPr>
              <w:autoSpaceDE w:val="0"/>
              <w:autoSpaceDN w:val="0"/>
              <w:jc w:val="center"/>
            </w:pPr>
          </w:p>
        </w:tc>
      </w:tr>
    </w:tbl>
    <w:p w:rsidR="00F046B5" w:rsidRDefault="00F046B5" w:rsidP="00F046B5">
      <w:pPr>
        <w:autoSpaceDE w:val="0"/>
        <w:autoSpaceDN w:val="0"/>
      </w:pPr>
    </w:p>
    <w:p w:rsidR="00F046B5" w:rsidRDefault="00F046B5" w:rsidP="00F046B5">
      <w:pPr>
        <w:pBdr>
          <w:top w:val="single" w:sz="4" w:space="1" w:color="auto"/>
        </w:pBdr>
        <w:autoSpaceDE w:val="0"/>
        <w:autoSpaceDN w:val="0"/>
      </w:pPr>
    </w:p>
    <w:p w:rsidR="00F046B5" w:rsidRDefault="00F046B5" w:rsidP="00F046B5">
      <w:pPr>
        <w:autoSpaceDE w:val="0"/>
        <w:autoSpaceDN w:val="0"/>
      </w:pPr>
    </w:p>
    <w:p w:rsidR="00F046B5" w:rsidRDefault="00F046B5" w:rsidP="00F046B5">
      <w:pPr>
        <w:pBdr>
          <w:top w:val="single" w:sz="4" w:space="1" w:color="auto"/>
        </w:pBdr>
        <w:autoSpaceDE w:val="0"/>
        <w:autoSpaceDN w:val="0"/>
        <w:jc w:val="center"/>
      </w:pPr>
      <w:r>
        <w:t>(наименование органа местного самоуправления)</w:t>
      </w:r>
    </w:p>
    <w:p w:rsidR="00F046B5" w:rsidRDefault="00F046B5" w:rsidP="00F046B5">
      <w:pPr>
        <w:tabs>
          <w:tab w:val="right" w:pos="9923"/>
        </w:tabs>
        <w:autoSpaceDE w:val="0"/>
        <w:autoSpaceDN w:val="0"/>
      </w:pPr>
      <w:r>
        <w:t xml:space="preserve">сообщает, что  </w:t>
      </w:r>
      <w:r>
        <w:tab/>
        <w:t>,</w:t>
      </w:r>
    </w:p>
    <w:p w:rsidR="00F046B5" w:rsidRDefault="00F046B5" w:rsidP="00F046B5">
      <w:pPr>
        <w:pBdr>
          <w:top w:val="single" w:sz="4" w:space="1" w:color="auto"/>
        </w:pBdr>
        <w:autoSpaceDE w:val="0"/>
        <w:autoSpaceDN w:val="0"/>
        <w:ind w:left="1559" w:right="113"/>
        <w:jc w:val="center"/>
      </w:pPr>
      <w:r>
        <w:t>(Ф.И.О. заявителя в дательном падеже, наименование, номер и дата выдачи документа,</w:t>
      </w:r>
    </w:p>
    <w:p w:rsidR="00F046B5" w:rsidRDefault="00F046B5" w:rsidP="00F046B5">
      <w:pPr>
        <w:autoSpaceDE w:val="0"/>
        <w:autoSpaceDN w:val="0"/>
      </w:pPr>
    </w:p>
    <w:p w:rsidR="00F046B5" w:rsidRDefault="00F046B5" w:rsidP="00F046B5">
      <w:pPr>
        <w:pBdr>
          <w:top w:val="single" w:sz="4" w:space="1" w:color="auto"/>
        </w:pBdr>
        <w:autoSpaceDE w:val="0"/>
        <w:autoSpaceDN w:val="0"/>
        <w:jc w:val="center"/>
      </w:pPr>
      <w:r>
        <w:t>подтверждающего личность, почтовый адрес – для физического лица; полное наименование, ИНН, КПП (для</w:t>
      </w:r>
    </w:p>
    <w:p w:rsidR="00F046B5" w:rsidRDefault="00F046B5" w:rsidP="00F046B5">
      <w:pPr>
        <w:autoSpaceDE w:val="0"/>
        <w:autoSpaceDN w:val="0"/>
      </w:pPr>
    </w:p>
    <w:p w:rsidR="00F046B5" w:rsidRDefault="00F046B5" w:rsidP="00F046B5">
      <w:pPr>
        <w:pBdr>
          <w:top w:val="single" w:sz="4" w:space="1" w:color="auto"/>
        </w:pBdr>
        <w:autoSpaceDE w:val="0"/>
        <w:autoSpaceDN w:val="0"/>
        <w:jc w:val="center"/>
      </w:pPr>
      <w:r>
        <w:t>российского юридического лица), страна, дата и номер регистрации (для иностранного юридического лица),</w:t>
      </w:r>
    </w:p>
    <w:p w:rsidR="00F046B5" w:rsidRDefault="00F046B5" w:rsidP="00F046B5">
      <w:pPr>
        <w:tabs>
          <w:tab w:val="right" w:pos="9921"/>
        </w:tabs>
        <w:autoSpaceDE w:val="0"/>
        <w:autoSpaceDN w:val="0"/>
      </w:pPr>
      <w:r>
        <w:tab/>
        <w:t>,</w:t>
      </w:r>
    </w:p>
    <w:p w:rsidR="00F046B5" w:rsidRDefault="00F046B5" w:rsidP="00F046B5">
      <w:pPr>
        <w:pBdr>
          <w:top w:val="single" w:sz="4" w:space="1" w:color="auto"/>
        </w:pBdr>
        <w:autoSpaceDE w:val="0"/>
        <w:autoSpaceDN w:val="0"/>
        <w:ind w:right="113"/>
        <w:jc w:val="center"/>
      </w:pPr>
      <w:r>
        <w:t>почтовый адрес – для юридического лица)</w:t>
      </w:r>
    </w:p>
    <w:p w:rsidR="00F046B5" w:rsidRDefault="00F046B5" w:rsidP="00F046B5">
      <w:pPr>
        <w:autoSpaceDE w:val="0"/>
        <w:autoSpaceDN w:val="0"/>
        <w:jc w:val="both"/>
      </w:pPr>
      <w:r>
        <w:t>на основании Правил присвоения, изменения и аннулирования адресов,</w:t>
      </w:r>
      <w:r>
        <w:br/>
        <w:t>утвержденных постановлением Правительства Российской Федерации</w:t>
      </w:r>
      <w:r>
        <w:br/>
        <w:t>от 19 ноября 2014 г. № 1221, отказано в присвоении (аннулировании) адреса следующему</w:t>
      </w:r>
      <w:r>
        <w:br/>
      </w:r>
    </w:p>
    <w:p w:rsidR="00F046B5" w:rsidRDefault="00F046B5" w:rsidP="00F046B5">
      <w:pPr>
        <w:autoSpaceDE w:val="0"/>
        <w:autoSpaceDN w:val="0"/>
        <w:ind w:left="5245"/>
      </w:pPr>
      <w:r>
        <w:t>(нужное подчеркнуть)</w:t>
      </w:r>
    </w:p>
    <w:p w:rsidR="00F046B5" w:rsidRDefault="00F046B5" w:rsidP="00F046B5">
      <w:pPr>
        <w:autoSpaceDE w:val="0"/>
        <w:autoSpaceDN w:val="0"/>
      </w:pPr>
      <w:r>
        <w:t xml:space="preserve">объекту адресации  </w:t>
      </w:r>
    </w:p>
    <w:p w:rsidR="00F046B5" w:rsidRDefault="00F046B5" w:rsidP="00F046B5">
      <w:pPr>
        <w:pBdr>
          <w:top w:val="single" w:sz="4" w:space="1" w:color="auto"/>
        </w:pBdr>
        <w:autoSpaceDE w:val="0"/>
        <w:autoSpaceDN w:val="0"/>
        <w:ind w:left="2070"/>
        <w:jc w:val="center"/>
      </w:pPr>
      <w:r>
        <w:t>(вид и наименование объекта адресации, описание</w:t>
      </w:r>
    </w:p>
    <w:p w:rsidR="00F046B5" w:rsidRDefault="00F046B5" w:rsidP="00F046B5">
      <w:pPr>
        <w:autoSpaceDE w:val="0"/>
        <w:autoSpaceDN w:val="0"/>
      </w:pPr>
    </w:p>
    <w:p w:rsidR="00F046B5" w:rsidRDefault="00F046B5" w:rsidP="00F046B5">
      <w:pPr>
        <w:pBdr>
          <w:top w:val="single" w:sz="4" w:space="1" w:color="auto"/>
        </w:pBdr>
        <w:autoSpaceDE w:val="0"/>
        <w:autoSpaceDN w:val="0"/>
        <w:jc w:val="center"/>
      </w:pPr>
      <w:r>
        <w:t>местонахождения объекта адресации в случае обращения заявителя о присвоении объекту адресации адреса,</w:t>
      </w:r>
    </w:p>
    <w:p w:rsidR="00F046B5" w:rsidRDefault="00F046B5" w:rsidP="00F046B5">
      <w:pPr>
        <w:autoSpaceDE w:val="0"/>
        <w:autoSpaceDN w:val="0"/>
      </w:pPr>
    </w:p>
    <w:p w:rsidR="00F046B5" w:rsidRDefault="00F046B5" w:rsidP="00F046B5">
      <w:pPr>
        <w:pBdr>
          <w:top w:val="single" w:sz="4" w:space="1" w:color="auto"/>
        </w:pBdr>
        <w:autoSpaceDE w:val="0"/>
        <w:autoSpaceDN w:val="0"/>
        <w:jc w:val="center"/>
      </w:pPr>
      <w:r>
        <w:t>адрес объекта адресации в случае обращения заявителя об аннулировании его адреса)</w:t>
      </w:r>
    </w:p>
    <w:p w:rsidR="00F046B5" w:rsidRDefault="00F046B5" w:rsidP="00F046B5">
      <w:pPr>
        <w:autoSpaceDE w:val="0"/>
        <w:autoSpaceDN w:val="0"/>
      </w:pPr>
    </w:p>
    <w:p w:rsidR="00F046B5" w:rsidRDefault="00F046B5" w:rsidP="00F046B5">
      <w:pPr>
        <w:pBdr>
          <w:top w:val="single" w:sz="4" w:space="1" w:color="auto"/>
        </w:pBdr>
        <w:autoSpaceDE w:val="0"/>
        <w:autoSpaceDN w:val="0"/>
      </w:pPr>
    </w:p>
    <w:p w:rsidR="00F046B5" w:rsidRDefault="00F046B5" w:rsidP="00F046B5">
      <w:pPr>
        <w:autoSpaceDE w:val="0"/>
        <w:autoSpaceDN w:val="0"/>
      </w:pPr>
      <w:r>
        <w:t xml:space="preserve">в связи с  </w:t>
      </w:r>
    </w:p>
    <w:p w:rsidR="00F046B5" w:rsidRDefault="00F046B5" w:rsidP="00F046B5">
      <w:pPr>
        <w:tabs>
          <w:tab w:val="right" w:pos="9921"/>
        </w:tabs>
        <w:autoSpaceDE w:val="0"/>
        <w:autoSpaceDN w:val="0"/>
      </w:pPr>
      <w:r>
        <w:tab/>
        <w:t>.</w:t>
      </w:r>
    </w:p>
    <w:p w:rsidR="00F046B5" w:rsidRDefault="00F046B5" w:rsidP="00F046B5">
      <w:pPr>
        <w:pBdr>
          <w:top w:val="single" w:sz="4" w:space="1" w:color="auto"/>
        </w:pBdr>
        <w:autoSpaceDE w:val="0"/>
        <w:autoSpaceDN w:val="0"/>
        <w:ind w:right="113"/>
        <w:jc w:val="center"/>
      </w:pPr>
      <w:r>
        <w:t>(основание отказа)</w:t>
      </w:r>
    </w:p>
    <w:p w:rsidR="00F046B5" w:rsidRDefault="00F046B5" w:rsidP="00F046B5">
      <w:pPr>
        <w:autoSpaceDE w:val="0"/>
        <w:autoSpaceDN w:val="0"/>
        <w:spacing w:before="240"/>
        <w:ind w:firstLine="567"/>
        <w:jc w:val="both"/>
      </w:pPr>
      <w:r>
        <w:t>Уполномоченное лицо органа местного самоуправления</w:t>
      </w:r>
    </w:p>
    <w:tbl>
      <w:tblPr>
        <w:tblW w:w="0" w:type="auto"/>
        <w:tblLayout w:type="fixed"/>
        <w:tblCellMar>
          <w:left w:w="28" w:type="dxa"/>
          <w:right w:w="28" w:type="dxa"/>
        </w:tblCellMar>
        <w:tblLook w:val="04A0"/>
      </w:tblPr>
      <w:tblGrid>
        <w:gridCol w:w="5954"/>
        <w:gridCol w:w="1758"/>
        <w:gridCol w:w="2268"/>
      </w:tblGrid>
      <w:tr w:rsidR="00F046B5" w:rsidTr="0017078C">
        <w:tc>
          <w:tcPr>
            <w:tcW w:w="5954" w:type="dxa"/>
            <w:tcBorders>
              <w:top w:val="nil"/>
              <w:left w:val="nil"/>
              <w:bottom w:val="single" w:sz="4" w:space="0" w:color="auto"/>
              <w:right w:val="nil"/>
            </w:tcBorders>
            <w:vAlign w:val="bottom"/>
          </w:tcPr>
          <w:p w:rsidR="00F046B5" w:rsidRDefault="00F046B5" w:rsidP="0017078C">
            <w:pPr>
              <w:autoSpaceDE w:val="0"/>
              <w:autoSpaceDN w:val="0"/>
              <w:jc w:val="center"/>
            </w:pPr>
          </w:p>
        </w:tc>
        <w:tc>
          <w:tcPr>
            <w:tcW w:w="1758" w:type="dxa"/>
            <w:vAlign w:val="bottom"/>
          </w:tcPr>
          <w:p w:rsidR="00F046B5" w:rsidRDefault="00F046B5" w:rsidP="0017078C">
            <w:pPr>
              <w:autoSpaceDE w:val="0"/>
              <w:autoSpaceDN w:val="0"/>
              <w:jc w:val="center"/>
            </w:pPr>
          </w:p>
        </w:tc>
        <w:tc>
          <w:tcPr>
            <w:tcW w:w="2268" w:type="dxa"/>
            <w:tcBorders>
              <w:top w:val="nil"/>
              <w:left w:val="nil"/>
              <w:bottom w:val="single" w:sz="4" w:space="0" w:color="auto"/>
              <w:right w:val="nil"/>
            </w:tcBorders>
            <w:vAlign w:val="bottom"/>
          </w:tcPr>
          <w:p w:rsidR="00F046B5" w:rsidRDefault="00F046B5" w:rsidP="0017078C">
            <w:pPr>
              <w:autoSpaceDE w:val="0"/>
              <w:autoSpaceDN w:val="0"/>
              <w:jc w:val="center"/>
            </w:pPr>
          </w:p>
        </w:tc>
      </w:tr>
      <w:tr w:rsidR="00F046B5" w:rsidTr="0017078C">
        <w:tc>
          <w:tcPr>
            <w:tcW w:w="5954" w:type="dxa"/>
            <w:hideMark/>
          </w:tcPr>
          <w:p w:rsidR="00F046B5" w:rsidRDefault="00F046B5" w:rsidP="0017078C">
            <w:pPr>
              <w:autoSpaceDE w:val="0"/>
              <w:autoSpaceDN w:val="0"/>
              <w:jc w:val="center"/>
            </w:pPr>
            <w:r>
              <w:t>(должность, Ф.И.О.)</w:t>
            </w:r>
          </w:p>
        </w:tc>
        <w:tc>
          <w:tcPr>
            <w:tcW w:w="1758" w:type="dxa"/>
          </w:tcPr>
          <w:p w:rsidR="00F046B5" w:rsidRDefault="00F046B5" w:rsidP="0017078C">
            <w:pPr>
              <w:autoSpaceDE w:val="0"/>
              <w:autoSpaceDN w:val="0"/>
              <w:jc w:val="center"/>
            </w:pPr>
          </w:p>
        </w:tc>
        <w:tc>
          <w:tcPr>
            <w:tcW w:w="2268" w:type="dxa"/>
            <w:hideMark/>
          </w:tcPr>
          <w:p w:rsidR="00F046B5" w:rsidRDefault="00F046B5" w:rsidP="0017078C">
            <w:pPr>
              <w:autoSpaceDE w:val="0"/>
              <w:autoSpaceDN w:val="0"/>
              <w:jc w:val="center"/>
            </w:pPr>
            <w:r>
              <w:t>(подпись)</w:t>
            </w:r>
          </w:p>
        </w:tc>
      </w:tr>
    </w:tbl>
    <w:p w:rsidR="00F046B5" w:rsidRDefault="00F046B5" w:rsidP="00F046B5">
      <w:pPr>
        <w:autoSpaceDE w:val="0"/>
        <w:autoSpaceDN w:val="0"/>
        <w:spacing w:before="120"/>
        <w:jc w:val="right"/>
      </w:pPr>
      <w:r>
        <w:t>М.П.</w:t>
      </w:r>
    </w:p>
    <w:p w:rsidR="00F046B5" w:rsidRDefault="00F046B5" w:rsidP="00F046B5"/>
    <w:p w:rsidR="00F046B5" w:rsidRDefault="00F046B5" w:rsidP="00F046B5"/>
    <w:p w:rsidR="00F046B5" w:rsidRDefault="00F046B5" w:rsidP="00F046B5"/>
    <w:p w:rsidR="00F046B5" w:rsidRDefault="00F046B5" w:rsidP="00F046B5"/>
    <w:tbl>
      <w:tblPr>
        <w:tblW w:w="9840" w:type="dxa"/>
        <w:tblInd w:w="-222" w:type="dxa"/>
        <w:tblLayout w:type="fixed"/>
        <w:tblCellMar>
          <w:left w:w="0" w:type="dxa"/>
          <w:right w:w="0" w:type="dxa"/>
        </w:tblCellMar>
        <w:tblLook w:val="04A0"/>
      </w:tblPr>
      <w:tblGrid>
        <w:gridCol w:w="3335"/>
        <w:gridCol w:w="2266"/>
        <w:gridCol w:w="3977"/>
        <w:gridCol w:w="242"/>
        <w:gridCol w:w="20"/>
      </w:tblGrid>
      <w:tr w:rsidR="00F046B5" w:rsidTr="0017078C">
        <w:trPr>
          <w:trHeight w:val="2694"/>
        </w:trPr>
        <w:tc>
          <w:tcPr>
            <w:tcW w:w="3335" w:type="dxa"/>
          </w:tcPr>
          <w:p w:rsidR="00F046B5" w:rsidRDefault="00F046B5" w:rsidP="0017078C">
            <w:pPr>
              <w:suppressAutoHyphens/>
              <w:snapToGrid w:val="0"/>
              <w:spacing w:after="200" w:line="276" w:lineRule="auto"/>
              <w:jc w:val="both"/>
              <w:rPr>
                <w:rFonts w:eastAsia="Calibri"/>
                <w:b/>
                <w:color w:val="00000A"/>
                <w:lang w:eastAsia="ar-SA"/>
              </w:rPr>
            </w:pPr>
          </w:p>
        </w:tc>
        <w:tc>
          <w:tcPr>
            <w:tcW w:w="2266" w:type="dxa"/>
          </w:tcPr>
          <w:p w:rsidR="00F046B5" w:rsidRDefault="00F046B5" w:rsidP="0017078C">
            <w:pPr>
              <w:suppressAutoHyphens/>
              <w:snapToGrid w:val="0"/>
              <w:spacing w:after="200" w:line="276" w:lineRule="auto"/>
              <w:jc w:val="both"/>
              <w:rPr>
                <w:rFonts w:eastAsia="Calibri"/>
                <w:b/>
                <w:color w:val="00000A"/>
                <w:lang w:eastAsia="ar-SA"/>
              </w:rPr>
            </w:pPr>
          </w:p>
        </w:tc>
        <w:tc>
          <w:tcPr>
            <w:tcW w:w="3977" w:type="dxa"/>
          </w:tcPr>
          <w:p w:rsidR="00F046B5" w:rsidRDefault="00F046B5" w:rsidP="0017078C">
            <w:pPr>
              <w:suppressAutoHyphens/>
              <w:jc w:val="right"/>
              <w:rPr>
                <w:rFonts w:eastAsia="Calibri"/>
                <w:color w:val="00000A"/>
                <w:lang w:eastAsia="ar-SA"/>
              </w:rPr>
            </w:pPr>
          </w:p>
          <w:p w:rsidR="00F046B5" w:rsidRDefault="00F046B5" w:rsidP="0017078C">
            <w:pPr>
              <w:suppressAutoHyphens/>
              <w:ind w:right="-142"/>
              <w:jc w:val="right"/>
              <w:rPr>
                <w:rFonts w:eastAsia="Calibri"/>
                <w:color w:val="00000A"/>
                <w:lang w:eastAsia="ar-SA"/>
              </w:rPr>
            </w:pPr>
          </w:p>
          <w:p w:rsidR="00F046B5" w:rsidRDefault="00F046B5" w:rsidP="0017078C">
            <w:pPr>
              <w:suppressAutoHyphens/>
              <w:jc w:val="right"/>
              <w:rPr>
                <w:rFonts w:eastAsia="Calibri"/>
                <w:color w:val="00000A"/>
                <w:lang w:eastAsia="ar-SA"/>
              </w:rPr>
            </w:pPr>
            <w:r>
              <w:rPr>
                <w:rFonts w:eastAsia="Calibri"/>
                <w:color w:val="00000A"/>
                <w:lang w:eastAsia="ar-SA"/>
              </w:rPr>
              <w:t>Приложение 3</w:t>
            </w:r>
          </w:p>
          <w:p w:rsidR="00F046B5" w:rsidRDefault="00F046B5" w:rsidP="0017078C">
            <w:pPr>
              <w:suppressAutoHyphens/>
              <w:jc w:val="right"/>
              <w:rPr>
                <w:color w:val="00000A"/>
                <w:lang w:eastAsia="ar-SA"/>
              </w:rPr>
            </w:pPr>
            <w:r>
              <w:rPr>
                <w:color w:val="00000A"/>
                <w:lang w:eastAsia="ar-SA"/>
              </w:rPr>
              <w:t>к административному регламенту предоставления муниципальной услуги «Присвоение и аннулирование</w:t>
            </w:r>
          </w:p>
          <w:p w:rsidR="00F046B5" w:rsidRDefault="00F046B5" w:rsidP="0017078C">
            <w:pPr>
              <w:suppressAutoHyphens/>
              <w:jc w:val="right"/>
              <w:rPr>
                <w:color w:val="00000A"/>
                <w:lang w:eastAsia="ar-SA"/>
              </w:rPr>
            </w:pPr>
            <w:r>
              <w:rPr>
                <w:color w:val="00000A"/>
                <w:lang w:eastAsia="ar-SA"/>
              </w:rPr>
              <w:t>адресов»</w:t>
            </w:r>
          </w:p>
          <w:p w:rsidR="00F046B5" w:rsidRDefault="00F046B5" w:rsidP="0017078C">
            <w:pPr>
              <w:suppressAutoHyphens/>
              <w:spacing w:after="200" w:line="276" w:lineRule="auto"/>
              <w:jc w:val="center"/>
              <w:rPr>
                <w:rFonts w:eastAsia="Calibri"/>
                <w:color w:val="00000A"/>
                <w:lang w:eastAsia="ar-SA"/>
              </w:rPr>
            </w:pPr>
          </w:p>
        </w:tc>
        <w:tc>
          <w:tcPr>
            <w:tcW w:w="242" w:type="dxa"/>
          </w:tcPr>
          <w:p w:rsidR="00F046B5" w:rsidRDefault="00F046B5" w:rsidP="0017078C">
            <w:pPr>
              <w:suppressAutoHyphens/>
              <w:snapToGrid w:val="0"/>
              <w:spacing w:after="200" w:line="276" w:lineRule="auto"/>
              <w:rPr>
                <w:rFonts w:eastAsia="Calibri"/>
                <w:b/>
                <w:color w:val="00000A"/>
                <w:lang w:eastAsia="ar-SA"/>
              </w:rPr>
            </w:pPr>
          </w:p>
        </w:tc>
        <w:tc>
          <w:tcPr>
            <w:tcW w:w="20" w:type="dxa"/>
          </w:tcPr>
          <w:p w:rsidR="00F046B5" w:rsidRDefault="00F046B5" w:rsidP="0017078C">
            <w:pPr>
              <w:suppressAutoHyphens/>
              <w:snapToGrid w:val="0"/>
              <w:spacing w:after="200" w:line="276" w:lineRule="auto"/>
              <w:rPr>
                <w:rFonts w:eastAsia="Calibri"/>
                <w:b/>
                <w:color w:val="00000A"/>
                <w:lang w:eastAsia="ar-SA"/>
              </w:rPr>
            </w:pPr>
          </w:p>
        </w:tc>
      </w:tr>
    </w:tbl>
    <w:p w:rsidR="00F046B5" w:rsidRDefault="00F046B5" w:rsidP="00F046B5">
      <w:pPr>
        <w:suppressAutoHyphens/>
        <w:ind w:firstLine="698"/>
        <w:jc w:val="right"/>
        <w:rPr>
          <w:rFonts w:eastAsia="Calibri"/>
          <w:color w:val="00000A"/>
          <w:lang w:eastAsia="ar-SA"/>
        </w:rPr>
      </w:pPr>
      <w:r>
        <w:rPr>
          <w:rFonts w:eastAsia="Calibri"/>
          <w:color w:val="00000A"/>
          <w:lang w:eastAsia="ar-SA"/>
        </w:rPr>
        <w:t>_____________________________</w:t>
      </w:r>
    </w:p>
    <w:p w:rsidR="00F046B5" w:rsidRDefault="00F046B5" w:rsidP="00F046B5">
      <w:pPr>
        <w:suppressAutoHyphens/>
        <w:ind w:left="5040"/>
        <w:jc w:val="center"/>
        <w:rPr>
          <w:rFonts w:eastAsia="Calibri"/>
          <w:color w:val="00000A"/>
          <w:lang w:eastAsia="ar-SA"/>
        </w:rPr>
      </w:pPr>
    </w:p>
    <w:p w:rsidR="00F046B5" w:rsidRDefault="00F046B5" w:rsidP="00F046B5">
      <w:pPr>
        <w:suppressAutoHyphens/>
        <w:ind w:left="5040"/>
        <w:jc w:val="center"/>
        <w:rPr>
          <w:rFonts w:eastAsia="Calibri"/>
          <w:color w:val="00000A"/>
          <w:lang w:eastAsia="ar-SA"/>
        </w:rPr>
      </w:pPr>
      <w:r>
        <w:rPr>
          <w:rFonts w:eastAsia="Calibri"/>
          <w:color w:val="00000A"/>
          <w:lang w:eastAsia="ar-SA"/>
        </w:rPr>
        <w:lastRenderedPageBreak/>
        <w:t>(Ф.И.О.(отчество при наличии) заявителя, адрес регистрации – для граждан)</w:t>
      </w:r>
    </w:p>
    <w:p w:rsidR="00F046B5" w:rsidRDefault="00F046B5" w:rsidP="00F046B5">
      <w:pPr>
        <w:suppressAutoHyphens/>
        <w:jc w:val="right"/>
        <w:rPr>
          <w:rFonts w:eastAsia="Calibri"/>
          <w:color w:val="00000A"/>
          <w:lang w:eastAsia="ar-SA"/>
        </w:rPr>
      </w:pPr>
      <w:r>
        <w:rPr>
          <w:rFonts w:eastAsia="Calibri"/>
          <w:color w:val="00000A"/>
          <w:lang w:eastAsia="ar-SA"/>
        </w:rPr>
        <w:t xml:space="preserve">         ________________________________</w:t>
      </w:r>
    </w:p>
    <w:p w:rsidR="00F046B5" w:rsidRDefault="00F046B5" w:rsidP="00F046B5">
      <w:pPr>
        <w:suppressAutoHyphens/>
        <w:ind w:left="5040"/>
        <w:jc w:val="center"/>
        <w:rPr>
          <w:rFonts w:eastAsia="Calibri"/>
          <w:color w:val="00000A"/>
          <w:lang w:eastAsia="ar-SA"/>
        </w:rPr>
      </w:pPr>
      <w:r>
        <w:rPr>
          <w:rFonts w:eastAsia="Calibri"/>
          <w:color w:val="00000A"/>
          <w:lang w:eastAsia="ar-SA"/>
        </w:rPr>
        <w:t>наименование заявителя, место нахождения – для юридических лиц)</w:t>
      </w:r>
    </w:p>
    <w:p w:rsidR="00F046B5" w:rsidRDefault="00F046B5" w:rsidP="00F046B5">
      <w:pPr>
        <w:suppressAutoHyphens/>
        <w:ind w:left="5040"/>
        <w:jc w:val="center"/>
        <w:rPr>
          <w:rFonts w:eastAsia="Calibri"/>
          <w:color w:val="00000A"/>
          <w:lang w:eastAsia="ar-SA"/>
        </w:rPr>
      </w:pPr>
    </w:p>
    <w:p w:rsidR="00F046B5" w:rsidRDefault="00F046B5" w:rsidP="00F046B5">
      <w:pPr>
        <w:suppressAutoHyphens/>
        <w:jc w:val="center"/>
        <w:rPr>
          <w:rFonts w:eastAsia="Calibri"/>
          <w:color w:val="00000A"/>
          <w:lang w:eastAsia="ar-SA"/>
        </w:rPr>
      </w:pPr>
      <w:r>
        <w:rPr>
          <w:rFonts w:eastAsia="Calibri"/>
          <w:b/>
          <w:lang w:eastAsia="ar-SA"/>
        </w:rPr>
        <w:t>Отказ в приеме к рассмотрению документов для предоставления</w:t>
      </w:r>
      <w:r>
        <w:rPr>
          <w:rFonts w:eastAsia="Calibri"/>
          <w:b/>
          <w:color w:val="26282F"/>
          <w:lang w:eastAsia="ar-SA"/>
        </w:rPr>
        <w:t xml:space="preserve"> </w:t>
      </w:r>
      <w:r>
        <w:rPr>
          <w:rFonts w:eastAsia="Calibri"/>
          <w:b/>
          <w:color w:val="00000A"/>
          <w:lang w:eastAsia="ar-SA"/>
        </w:rPr>
        <w:t xml:space="preserve">муниципальной услуги </w:t>
      </w:r>
    </w:p>
    <w:p w:rsidR="00F046B5" w:rsidRDefault="00F046B5" w:rsidP="00F046B5">
      <w:pPr>
        <w:suppressAutoHyphens/>
        <w:jc w:val="center"/>
        <w:rPr>
          <w:rFonts w:eastAsia="Calibri"/>
          <w:b/>
          <w:color w:val="00000A"/>
          <w:lang w:eastAsia="ar-SA"/>
        </w:rPr>
      </w:pPr>
      <w:r>
        <w:rPr>
          <w:rFonts w:eastAsia="Calibri"/>
          <w:b/>
          <w:color w:val="00000A"/>
          <w:lang w:eastAsia="ar-SA"/>
        </w:rPr>
        <w:t>«Присвоение и аннулирование адресов»</w:t>
      </w:r>
    </w:p>
    <w:p w:rsidR="00AB0DDD" w:rsidRDefault="00AB0DDD" w:rsidP="00F046B5">
      <w:pPr>
        <w:suppressAutoHyphens/>
        <w:jc w:val="center"/>
        <w:rPr>
          <w:rFonts w:eastAsia="Calibri"/>
          <w:b/>
          <w:color w:val="00000A"/>
          <w:lang w:eastAsia="ar-SA"/>
        </w:rPr>
      </w:pPr>
    </w:p>
    <w:p w:rsidR="00AB0DDD" w:rsidRDefault="00AB0DDD" w:rsidP="00AB0DDD">
      <w:pPr>
        <w:suppressAutoHyphens/>
        <w:jc w:val="center"/>
        <w:rPr>
          <w:rFonts w:eastAsia="Calibri"/>
          <w:color w:val="00000A"/>
          <w:lang w:eastAsia="ar-SA"/>
        </w:rPr>
      </w:pPr>
    </w:p>
    <w:p w:rsidR="00AB0DDD" w:rsidRDefault="00AB0DDD" w:rsidP="00AB0DDD">
      <w:pPr>
        <w:suppressAutoHyphens/>
        <w:ind w:firstLine="708"/>
        <w:rPr>
          <w:rFonts w:eastAsia="Calibri"/>
          <w:color w:val="00000A"/>
          <w:lang w:eastAsia="ar-SA"/>
        </w:rPr>
      </w:pPr>
      <w:r>
        <w:rPr>
          <w:rFonts w:eastAsia="Calibri"/>
          <w:color w:val="00000A"/>
          <w:lang w:eastAsia="ar-SA"/>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AB0DDD" w:rsidRDefault="00AB0DDD" w:rsidP="00AB0DDD">
      <w:pPr>
        <w:suppressAutoHyphens/>
        <w:jc w:val="center"/>
        <w:rPr>
          <w:rFonts w:eastAsia="Calibri"/>
          <w:color w:val="00000A"/>
          <w:lang w:eastAsia="ar-SA"/>
        </w:rPr>
      </w:pPr>
      <w:r>
        <w:rPr>
          <w:rFonts w:eastAsia="Calibri"/>
          <w:color w:val="00000A"/>
          <w:lang w:eastAsia="ar-SA"/>
        </w:rPr>
        <w:t xml:space="preserve"> (указать орган либо учреждение, в которое поданы документы)</w:t>
      </w:r>
    </w:p>
    <w:p w:rsidR="00AB0DDD" w:rsidRDefault="00AB0DDD" w:rsidP="00AB0DDD">
      <w:pPr>
        <w:suppressAutoHyphens/>
        <w:rPr>
          <w:rFonts w:eastAsia="Calibri"/>
          <w:color w:val="00000A"/>
          <w:lang w:eastAsia="ar-SA"/>
        </w:rPr>
      </w:pPr>
      <w:r>
        <w:rPr>
          <w:rFonts w:eastAsia="Calibri"/>
          <w:color w:val="00000A"/>
          <w:lang w:eastAsia="ar-SA"/>
        </w:rPr>
        <w:t>по следующим основаниям __________________________________________</w:t>
      </w:r>
    </w:p>
    <w:p w:rsidR="00AB0DDD" w:rsidRDefault="00AB0DDD" w:rsidP="00AB0DDD">
      <w:pPr>
        <w:suppressAutoHyphens/>
        <w:rPr>
          <w:rFonts w:eastAsia="Calibri"/>
          <w:color w:val="00000A"/>
          <w:lang w:eastAsia="ar-SA"/>
        </w:rPr>
      </w:pPr>
      <w:r>
        <w:rPr>
          <w:rFonts w:eastAsia="Calibri"/>
          <w:color w:val="00000A"/>
          <w:lang w:eastAsia="ar-SA"/>
        </w:rPr>
        <w:t>__________________________________________________________________</w:t>
      </w:r>
    </w:p>
    <w:p w:rsidR="00AB0DDD" w:rsidRDefault="00AB0DDD" w:rsidP="00AB0DDD">
      <w:pPr>
        <w:suppressAutoHyphens/>
        <w:jc w:val="center"/>
        <w:rPr>
          <w:rFonts w:eastAsia="Calibri"/>
          <w:color w:val="00000A"/>
          <w:lang w:eastAsia="ar-SA"/>
        </w:rPr>
      </w:pPr>
      <w:r>
        <w:rPr>
          <w:rFonts w:eastAsia="Calibri"/>
          <w:color w:val="00000A"/>
          <w:lang w:eastAsia="ar-SA"/>
        </w:rPr>
        <w:t xml:space="preserve"> (указываются причины отказа в приеме к рассмотрению документов со ссылкой на правовой акт)</w:t>
      </w:r>
    </w:p>
    <w:p w:rsidR="00AB0DDD" w:rsidRDefault="00AB0DDD" w:rsidP="00AB0DDD">
      <w:pPr>
        <w:suppressAutoHyphens/>
        <w:ind w:firstLine="708"/>
        <w:jc w:val="both"/>
        <w:rPr>
          <w:rFonts w:eastAsia="Calibri"/>
          <w:color w:val="00000A"/>
          <w:lang w:eastAsia="ar-SA"/>
        </w:rPr>
      </w:pPr>
      <w:r>
        <w:rPr>
          <w:rFonts w:eastAsia="Calibri"/>
          <w:color w:val="00000A"/>
          <w:lang w:eastAsia="ar-SA"/>
        </w:rPr>
        <w:t>После устранения причин  отказа  Вы  имеете  право  вновь  обратиться  за предоставлением муниципальной услуги.</w:t>
      </w:r>
    </w:p>
    <w:p w:rsidR="00AB0DDD" w:rsidRDefault="00AB0DDD" w:rsidP="00AB0DDD">
      <w:pPr>
        <w:suppressAutoHyphens/>
        <w:ind w:firstLine="708"/>
        <w:jc w:val="both"/>
        <w:rPr>
          <w:rFonts w:eastAsia="Calibri"/>
          <w:color w:val="00000A"/>
          <w:lang w:eastAsia="ar-SA"/>
        </w:rPr>
      </w:pPr>
    </w:p>
    <w:p w:rsidR="00AB0DDD" w:rsidRDefault="00AB0DDD" w:rsidP="00AB0DDD">
      <w:pPr>
        <w:suppressAutoHyphens/>
        <w:ind w:firstLine="708"/>
        <w:jc w:val="both"/>
        <w:rPr>
          <w:rFonts w:eastAsia="Calibri"/>
          <w:color w:val="00000A"/>
          <w:lang w:eastAsia="ar-SA"/>
        </w:rPr>
      </w:pPr>
      <w:r>
        <w:rPr>
          <w:rFonts w:eastAsia="Calibri"/>
          <w:color w:val="00000A"/>
          <w:lang w:eastAsia="ar-SA"/>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w:t>
      </w:r>
    </w:p>
    <w:p w:rsidR="00AB0DDD" w:rsidRDefault="00AB0DDD" w:rsidP="00AB0DDD">
      <w:pPr>
        <w:suppressAutoHyphens/>
        <w:jc w:val="both"/>
        <w:rPr>
          <w:rFonts w:eastAsia="Calibri"/>
          <w:color w:val="00000A"/>
          <w:lang w:eastAsia="ar-SA"/>
        </w:rPr>
      </w:pPr>
      <w:r>
        <w:rPr>
          <w:rFonts w:eastAsia="Calibri"/>
          <w:color w:val="00000A"/>
          <w:lang w:eastAsia="ar-SA"/>
        </w:rPr>
        <w:t>__________________________________________________________________,</w:t>
      </w:r>
    </w:p>
    <w:p w:rsidR="00AB0DDD" w:rsidRDefault="00AB0DDD" w:rsidP="00AB0DDD">
      <w:pPr>
        <w:suppressAutoHyphens/>
        <w:jc w:val="both"/>
        <w:rPr>
          <w:rFonts w:eastAsia="Calibri"/>
          <w:color w:val="00000A"/>
          <w:lang w:eastAsia="ar-SA"/>
        </w:rPr>
      </w:pPr>
      <w:r>
        <w:rPr>
          <w:rFonts w:eastAsia="Calibri"/>
          <w:color w:val="00000A"/>
          <w:lang w:eastAsia="ar-SA"/>
        </w:rPr>
        <w:t>а также обратиться за защитой своих законных прав и интересов в  судебные органы.</w:t>
      </w:r>
    </w:p>
    <w:p w:rsidR="00AB0DDD" w:rsidRDefault="00AB0DDD" w:rsidP="00AB0DDD">
      <w:pPr>
        <w:suppressAutoHyphens/>
        <w:jc w:val="both"/>
        <w:rPr>
          <w:rFonts w:eastAsia="Calibri"/>
          <w:color w:val="00000A"/>
          <w:lang w:eastAsia="ar-SA"/>
        </w:rPr>
      </w:pPr>
      <w:r>
        <w:rPr>
          <w:rFonts w:eastAsia="Calibri"/>
          <w:color w:val="00000A"/>
          <w:lang w:eastAsia="ar-SA"/>
        </w:rPr>
        <w:t>________________________________________     ________________________</w:t>
      </w:r>
    </w:p>
    <w:p w:rsidR="00AB0DDD" w:rsidRDefault="00AB0DDD" w:rsidP="00AB0DDD">
      <w:pPr>
        <w:suppressAutoHyphens/>
        <w:rPr>
          <w:rFonts w:eastAsia="Calibri"/>
          <w:color w:val="00000A"/>
          <w:lang w:eastAsia="ar-SA"/>
        </w:rPr>
      </w:pPr>
      <w:r>
        <w:rPr>
          <w:rFonts w:eastAsia="Calibri"/>
          <w:color w:val="00000A"/>
          <w:lang w:eastAsia="ar-SA"/>
        </w:rPr>
        <w:t xml:space="preserve"> (Ф.И.О. (отчество при наличии), должность сотрудника,                        (подпись)                                                                            </w:t>
      </w:r>
    </w:p>
    <w:p w:rsidR="00AB0DDD" w:rsidRDefault="00AB0DDD" w:rsidP="00AB0DDD">
      <w:pPr>
        <w:suppressAutoHyphens/>
        <w:rPr>
          <w:rFonts w:eastAsia="Calibri"/>
          <w:color w:val="00000A"/>
          <w:lang w:eastAsia="ar-SA"/>
        </w:rPr>
      </w:pPr>
      <w:r>
        <w:rPr>
          <w:rFonts w:eastAsia="Calibri"/>
          <w:color w:val="00000A"/>
          <w:lang w:eastAsia="ar-SA"/>
        </w:rPr>
        <w:t>осуществляющего прием документов</w:t>
      </w:r>
    </w:p>
    <w:p w:rsidR="00AB0DDD" w:rsidRDefault="00AB0DDD" w:rsidP="00AB0DDD">
      <w:pPr>
        <w:suppressAutoHyphens/>
        <w:rPr>
          <w:rFonts w:eastAsia="Calibri"/>
          <w:color w:val="00000A"/>
          <w:lang w:eastAsia="ar-SA"/>
        </w:rPr>
      </w:pPr>
    </w:p>
    <w:p w:rsidR="00AB0DDD" w:rsidRDefault="00AB0DDD" w:rsidP="00AB0DDD">
      <w:pPr>
        <w:suppressAutoHyphens/>
        <w:rPr>
          <w:rFonts w:eastAsia="Calibri"/>
          <w:color w:val="00000A"/>
          <w:lang w:eastAsia="ar-SA"/>
        </w:rPr>
      </w:pPr>
    </w:p>
    <w:p w:rsidR="00AB0DDD" w:rsidRDefault="00AB0DDD" w:rsidP="00AB0DDD">
      <w:pPr>
        <w:suppressAutoHyphens/>
        <w:rPr>
          <w:rFonts w:eastAsia="Calibri"/>
          <w:color w:val="00000A"/>
          <w:lang w:eastAsia="ar-SA"/>
        </w:rPr>
      </w:pPr>
    </w:p>
    <w:p w:rsidR="00AB0DDD" w:rsidRDefault="00AB0DDD" w:rsidP="00AB0DDD">
      <w:pPr>
        <w:suppressAutoHyphens/>
        <w:jc w:val="center"/>
        <w:rPr>
          <w:rFonts w:eastAsia="Calibri"/>
          <w:color w:val="00000A"/>
          <w:lang w:eastAsia="ar-SA"/>
        </w:rPr>
      </w:pPr>
    </w:p>
    <w:p w:rsidR="00AB0DDD" w:rsidRPr="00AB0DDD" w:rsidRDefault="00AB0DDD" w:rsidP="00AB0DDD">
      <w:pPr>
        <w:jc w:val="center"/>
      </w:pPr>
      <w:r w:rsidRPr="00CF42CB">
        <w:rPr>
          <w:b/>
          <w:sz w:val="32"/>
          <w:szCs w:val="32"/>
        </w:rPr>
        <w:t>АДМИНИСТРАЦИЯ ПЛЕЩЕЕВСКОГО  СЕЛЬСОВЕТА</w:t>
      </w:r>
    </w:p>
    <w:p w:rsidR="00AB0DDD" w:rsidRDefault="00AB0DDD" w:rsidP="00AB0DDD">
      <w:pPr>
        <w:jc w:val="center"/>
        <w:rPr>
          <w:b/>
          <w:sz w:val="32"/>
          <w:szCs w:val="32"/>
        </w:rPr>
      </w:pPr>
      <w:r w:rsidRPr="00CF42CB">
        <w:rPr>
          <w:b/>
          <w:sz w:val="32"/>
          <w:szCs w:val="32"/>
        </w:rPr>
        <w:t>КОЛЫШЛЕЙСКОГО РАЙОНА ПЕНЗЕНСКОЙ ОБЛАСТИ</w:t>
      </w:r>
    </w:p>
    <w:p w:rsidR="00AB0DDD" w:rsidRDefault="00AB0DDD" w:rsidP="00AB0DDD">
      <w:pPr>
        <w:jc w:val="both"/>
        <w:rPr>
          <w:sz w:val="28"/>
          <w:szCs w:val="28"/>
        </w:rPr>
      </w:pPr>
    </w:p>
    <w:p w:rsidR="00AB0DDD" w:rsidRPr="00585F32" w:rsidRDefault="00AB0DDD" w:rsidP="00AB0DDD">
      <w:pPr>
        <w:jc w:val="center"/>
        <w:rPr>
          <w:b/>
          <w:sz w:val="28"/>
          <w:szCs w:val="28"/>
        </w:rPr>
      </w:pPr>
      <w:r>
        <w:rPr>
          <w:b/>
          <w:sz w:val="28"/>
          <w:szCs w:val="28"/>
        </w:rPr>
        <w:t>ПОСТАНОВЛЕНИЕ</w:t>
      </w:r>
    </w:p>
    <w:p w:rsidR="00AB0DDD" w:rsidRPr="00B44CE1" w:rsidRDefault="00AB0DDD" w:rsidP="00AB0DDD"/>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AB0DDD" w:rsidRPr="00B44CE1" w:rsidTr="0017078C">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AB0DDD" w:rsidRPr="00B44CE1" w:rsidTr="0017078C">
              <w:tc>
                <w:tcPr>
                  <w:tcW w:w="284" w:type="dxa"/>
                  <w:vAlign w:val="bottom"/>
                </w:tcPr>
                <w:p w:rsidR="00AB0DDD" w:rsidRPr="00B44CE1" w:rsidRDefault="00AB0DDD" w:rsidP="0017078C">
                  <w:pPr>
                    <w:framePr w:hSpace="180" w:wrap="around" w:vAnchor="text" w:hAnchor="margin" w:xAlign="center" w:y="5"/>
                  </w:pPr>
                  <w:r w:rsidRPr="00B44CE1">
                    <w:t>от</w:t>
                  </w:r>
                </w:p>
              </w:tc>
              <w:tc>
                <w:tcPr>
                  <w:tcW w:w="2835" w:type="dxa"/>
                  <w:tcBorders>
                    <w:bottom w:val="single" w:sz="6" w:space="0" w:color="auto"/>
                  </w:tcBorders>
                </w:tcPr>
                <w:p w:rsidR="00AB0DDD" w:rsidRPr="00B44CE1" w:rsidRDefault="00AB0DDD" w:rsidP="0017078C">
                  <w:pPr>
                    <w:framePr w:hSpace="180" w:wrap="around" w:vAnchor="text" w:hAnchor="margin" w:xAlign="center" w:y="5"/>
                    <w:jc w:val="center"/>
                  </w:pPr>
                  <w:r>
                    <w:t xml:space="preserve">17  октября  2024 </w:t>
                  </w:r>
                  <w:r w:rsidRPr="00B44CE1">
                    <w:t xml:space="preserve">года </w:t>
                  </w:r>
                </w:p>
              </w:tc>
              <w:tc>
                <w:tcPr>
                  <w:tcW w:w="397" w:type="dxa"/>
                </w:tcPr>
                <w:p w:rsidR="00AB0DDD" w:rsidRPr="00B44CE1" w:rsidRDefault="00AB0DDD" w:rsidP="0017078C">
                  <w:pPr>
                    <w:framePr w:hSpace="180" w:wrap="around" w:vAnchor="text" w:hAnchor="margin" w:xAlign="center" w:y="5"/>
                    <w:jc w:val="center"/>
                  </w:pPr>
                  <w:r w:rsidRPr="00B44CE1">
                    <w:t xml:space="preserve">№  </w:t>
                  </w:r>
                </w:p>
              </w:tc>
              <w:tc>
                <w:tcPr>
                  <w:tcW w:w="1134" w:type="dxa"/>
                  <w:tcBorders>
                    <w:bottom w:val="single" w:sz="6" w:space="0" w:color="auto"/>
                  </w:tcBorders>
                </w:tcPr>
                <w:p w:rsidR="00AB0DDD" w:rsidRPr="00390EE3" w:rsidRDefault="00AB0DDD" w:rsidP="0017078C">
                  <w:pPr>
                    <w:framePr w:hSpace="180" w:wrap="around" w:vAnchor="text" w:hAnchor="margin" w:xAlign="center" w:y="5"/>
                    <w:jc w:val="center"/>
                  </w:pPr>
                  <w:r>
                    <w:rPr>
                      <w:rFonts w:eastAsiaTheme="minorHAnsi"/>
                    </w:rPr>
                    <w:t>57</w:t>
                  </w:r>
                </w:p>
              </w:tc>
            </w:tr>
            <w:tr w:rsidR="00AB0DDD" w:rsidRPr="00B44CE1" w:rsidTr="0017078C">
              <w:tc>
                <w:tcPr>
                  <w:tcW w:w="4650" w:type="dxa"/>
                  <w:gridSpan w:val="4"/>
                </w:tcPr>
                <w:p w:rsidR="00AB0DDD" w:rsidRPr="00B44CE1" w:rsidRDefault="00AB0DDD" w:rsidP="0017078C">
                  <w:pPr>
                    <w:framePr w:hSpace="180" w:wrap="around" w:vAnchor="text" w:hAnchor="margin" w:xAlign="center" w:y="5"/>
                    <w:jc w:val="center"/>
                  </w:pPr>
                  <w:r w:rsidRPr="00B44CE1">
                    <w:t xml:space="preserve"> д. </w:t>
                  </w:r>
                  <w:proofErr w:type="spellStart"/>
                  <w:r w:rsidRPr="00B44CE1">
                    <w:t>Плещеевка</w:t>
                  </w:r>
                  <w:proofErr w:type="spellEnd"/>
                </w:p>
              </w:tc>
            </w:tr>
          </w:tbl>
          <w:p w:rsidR="00AB0DDD" w:rsidRPr="00B44CE1" w:rsidRDefault="00AB0DDD" w:rsidP="0017078C"/>
        </w:tc>
      </w:tr>
    </w:tbl>
    <w:p w:rsidR="00AB0DDD" w:rsidRDefault="00AB0DDD" w:rsidP="00AB0DDD"/>
    <w:p w:rsidR="00AB0DDD" w:rsidRPr="00C56EAF" w:rsidRDefault="00AB0DDD" w:rsidP="00AB0DDD">
      <w:pPr>
        <w:spacing w:line="360" w:lineRule="auto"/>
        <w:jc w:val="both"/>
      </w:pPr>
    </w:p>
    <w:p w:rsidR="00AB0DDD" w:rsidRDefault="00AB0DDD" w:rsidP="00AB0DDD"/>
    <w:p w:rsidR="00AB0DDD" w:rsidRPr="00B723D0" w:rsidRDefault="00AB0DDD" w:rsidP="00AB0DDD">
      <w:pPr>
        <w:jc w:val="center"/>
        <w:rPr>
          <w:b/>
        </w:rPr>
      </w:pPr>
      <w:r w:rsidRPr="0050646B">
        <w:rPr>
          <w:b/>
        </w:rPr>
        <w:t xml:space="preserve">О </w:t>
      </w:r>
      <w:r w:rsidRPr="00B723D0">
        <w:rPr>
          <w:b/>
        </w:rPr>
        <w:t xml:space="preserve">внесении изменений  в постановление администрации </w:t>
      </w:r>
      <w:proofErr w:type="spellStart"/>
      <w:r w:rsidRPr="00B723D0">
        <w:rPr>
          <w:b/>
        </w:rPr>
        <w:t>Плещеевского</w:t>
      </w:r>
      <w:proofErr w:type="spellEnd"/>
      <w:r w:rsidRPr="00B723D0">
        <w:rPr>
          <w:b/>
        </w:rPr>
        <w:t xml:space="preserve"> сельсовета </w:t>
      </w:r>
      <w:proofErr w:type="spellStart"/>
      <w:r w:rsidRPr="00B723D0">
        <w:rPr>
          <w:b/>
        </w:rPr>
        <w:t>Колышлейского</w:t>
      </w:r>
      <w:proofErr w:type="spellEnd"/>
      <w:r w:rsidRPr="00B723D0">
        <w:rPr>
          <w:b/>
        </w:rPr>
        <w:t xml:space="preserve"> района Пензен</w:t>
      </w:r>
      <w:r>
        <w:rPr>
          <w:b/>
        </w:rPr>
        <w:t>ской области от 24.08.2021 № 39</w:t>
      </w:r>
    </w:p>
    <w:p w:rsidR="00AB0DDD" w:rsidRDefault="00AB0DDD" w:rsidP="00AB0DDD">
      <w:pPr>
        <w:jc w:val="center"/>
        <w:rPr>
          <w:b/>
        </w:rPr>
      </w:pPr>
      <w:r w:rsidRPr="00B723D0">
        <w:rPr>
          <w:b/>
        </w:rPr>
        <w:t xml:space="preserve"> </w:t>
      </w:r>
      <w:r w:rsidRPr="00FC1C9A">
        <w:t>«</w:t>
      </w:r>
      <w:r w:rsidRPr="00B723D0">
        <w:rPr>
          <w:b/>
        </w:rPr>
        <w:t>Об утверждении административного регламента</w:t>
      </w:r>
      <w:r>
        <w:rPr>
          <w:b/>
        </w:rPr>
        <w:t xml:space="preserve"> администрации </w:t>
      </w:r>
      <w:proofErr w:type="spellStart"/>
      <w:r>
        <w:rPr>
          <w:b/>
        </w:rPr>
        <w:t>Плещеевского</w:t>
      </w:r>
      <w:proofErr w:type="spellEnd"/>
      <w:r>
        <w:rPr>
          <w:b/>
        </w:rPr>
        <w:t xml:space="preserve"> сельсовета </w:t>
      </w:r>
      <w:proofErr w:type="spellStart"/>
      <w:r>
        <w:rPr>
          <w:b/>
        </w:rPr>
        <w:t>Колышлейского</w:t>
      </w:r>
      <w:proofErr w:type="spellEnd"/>
      <w:r>
        <w:rPr>
          <w:b/>
        </w:rPr>
        <w:t xml:space="preserve"> района по предоставлению муниципальной услуги  </w:t>
      </w:r>
      <w:r w:rsidRPr="00B723D0">
        <w:rPr>
          <w:b/>
        </w:rPr>
        <w:t xml:space="preserve"> «</w:t>
      </w:r>
      <w:r>
        <w:rPr>
          <w:b/>
        </w:rPr>
        <w:t xml:space="preserve">Предоставление права на размещение нестационарных торговых объектов, расположенных на территории </w:t>
      </w:r>
      <w:proofErr w:type="spellStart"/>
      <w:r>
        <w:rPr>
          <w:b/>
        </w:rPr>
        <w:t>Плещеевского</w:t>
      </w:r>
      <w:proofErr w:type="spellEnd"/>
      <w:r>
        <w:rPr>
          <w:b/>
        </w:rPr>
        <w:t xml:space="preserve"> сельсовета </w:t>
      </w:r>
      <w:proofErr w:type="spellStart"/>
      <w:r>
        <w:rPr>
          <w:b/>
        </w:rPr>
        <w:t>Колышлейского</w:t>
      </w:r>
      <w:proofErr w:type="spellEnd"/>
      <w:r>
        <w:rPr>
          <w:b/>
        </w:rPr>
        <w:t xml:space="preserve"> района Пензенской области</w:t>
      </w:r>
      <w:r w:rsidRPr="00BD7E50">
        <w:rPr>
          <w:b/>
        </w:rPr>
        <w:t>»</w:t>
      </w:r>
    </w:p>
    <w:p w:rsidR="00AB0DDD" w:rsidRDefault="00AB0DDD" w:rsidP="00AB0DDD">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lang w:eastAsia="zh-CN"/>
        </w:rPr>
      </w:pPr>
    </w:p>
    <w:p w:rsidR="00AB0DDD" w:rsidRPr="009070DC" w:rsidRDefault="00AB0DDD" w:rsidP="00AB0DDD">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rStyle w:val="11"/>
          <w:rFonts w:eastAsia="Calibri"/>
          <w:iCs/>
          <w:color w:val="000000"/>
          <w:spacing w:val="2"/>
          <w:lang w:eastAsia="en-US"/>
        </w:rPr>
      </w:pPr>
      <w:r w:rsidRPr="009070DC">
        <w:rPr>
          <w:lang w:eastAsia="zh-CN"/>
        </w:rPr>
        <w:t>На основании Экспертного заключения Правит</w:t>
      </w:r>
      <w:r>
        <w:rPr>
          <w:lang w:eastAsia="zh-CN"/>
        </w:rPr>
        <w:t>ельства Пензенской области от 12.07.2024 года № 2099</w:t>
      </w:r>
      <w:r w:rsidRPr="009070DC">
        <w:rPr>
          <w:lang w:eastAsia="zh-CN"/>
        </w:rPr>
        <w:t>/ОР-2024 в целях соблюдения требований законодательства Российской Федерации,</w:t>
      </w:r>
    </w:p>
    <w:p w:rsidR="00AB0DDD" w:rsidRPr="00AB0DDD" w:rsidRDefault="00AB0DDD" w:rsidP="00AB0DDD">
      <w:pPr>
        <w:jc w:val="center"/>
        <w:rPr>
          <w:b/>
          <w:sz w:val="32"/>
          <w:szCs w:val="32"/>
        </w:rPr>
        <w:sectPr w:rsidR="00AB0DDD" w:rsidRPr="00AB0DDD" w:rsidSect="00F046B5">
          <w:pgSz w:w="11906" w:h="16838"/>
          <w:pgMar w:top="851" w:right="709" w:bottom="567" w:left="1276" w:header="720" w:footer="720" w:gutter="0"/>
          <w:cols w:space="720"/>
        </w:sectPr>
      </w:pPr>
    </w:p>
    <w:p w:rsidR="00F2107F" w:rsidRDefault="00F2107F" w:rsidP="00F2107F">
      <w:pPr>
        <w:spacing w:before="120" w:after="120"/>
        <w:ind w:firstLine="902"/>
        <w:jc w:val="center"/>
        <w:rPr>
          <w:b/>
        </w:rPr>
      </w:pPr>
      <w:r w:rsidRPr="009070DC">
        <w:rPr>
          <w:b/>
        </w:rPr>
        <w:lastRenderedPageBreak/>
        <w:t xml:space="preserve">Администрация </w:t>
      </w:r>
      <w:proofErr w:type="spellStart"/>
      <w:r w:rsidRPr="009070DC">
        <w:rPr>
          <w:b/>
        </w:rPr>
        <w:t>Плещеевского</w:t>
      </w:r>
      <w:proofErr w:type="spellEnd"/>
      <w:r w:rsidRPr="009070DC">
        <w:rPr>
          <w:b/>
        </w:rPr>
        <w:t xml:space="preserve"> сельсовета постановляет:</w:t>
      </w:r>
    </w:p>
    <w:p w:rsidR="00F2107F" w:rsidRPr="009E20DB" w:rsidRDefault="00F2107F" w:rsidP="00F2107F">
      <w:pPr>
        <w:spacing w:before="120" w:after="120"/>
        <w:ind w:firstLine="902"/>
        <w:jc w:val="both"/>
        <w:rPr>
          <w:b/>
        </w:rPr>
      </w:pPr>
      <w:r w:rsidRPr="009070DC">
        <w:rPr>
          <w:b/>
        </w:rPr>
        <w:br/>
      </w:r>
      <w:r>
        <w:t xml:space="preserve">       1. Внести </w:t>
      </w:r>
      <w:r w:rsidRPr="009070DC">
        <w:t xml:space="preserve">в постановление администрации </w:t>
      </w:r>
      <w:proofErr w:type="spellStart"/>
      <w:r w:rsidRPr="009070DC">
        <w:t>Плещеевского</w:t>
      </w:r>
      <w:proofErr w:type="spellEnd"/>
      <w:r w:rsidRPr="009070DC">
        <w:t xml:space="preserve"> сельсовета </w:t>
      </w:r>
      <w:proofErr w:type="spellStart"/>
      <w:r w:rsidRPr="009070DC">
        <w:t>Колышлейског</w:t>
      </w:r>
      <w:r>
        <w:t>о</w:t>
      </w:r>
      <w:proofErr w:type="spellEnd"/>
      <w:r>
        <w:t xml:space="preserve"> района Пензенской области от 24.08</w:t>
      </w:r>
      <w:r w:rsidRPr="009070DC">
        <w:t>.</w:t>
      </w:r>
      <w:r>
        <w:t>2021 № 39</w:t>
      </w:r>
      <w:r w:rsidRPr="009070DC">
        <w:t xml:space="preserve"> </w:t>
      </w:r>
      <w:r w:rsidRPr="00B723D0">
        <w:rPr>
          <w:b/>
        </w:rPr>
        <w:t xml:space="preserve"> </w:t>
      </w:r>
      <w:r w:rsidRPr="00FC1C9A">
        <w:t>«</w:t>
      </w:r>
      <w:r w:rsidRPr="001A56B4">
        <w:t xml:space="preserve">Об утверждении административного регламента администрации </w:t>
      </w:r>
      <w:proofErr w:type="spellStart"/>
      <w:r w:rsidRPr="001A56B4">
        <w:t>Плещеевского</w:t>
      </w:r>
      <w:proofErr w:type="spellEnd"/>
      <w:r w:rsidRPr="001A56B4">
        <w:t xml:space="preserve"> сельсовета </w:t>
      </w:r>
      <w:proofErr w:type="spellStart"/>
      <w:r w:rsidRPr="001A56B4">
        <w:t>Колышлейского</w:t>
      </w:r>
      <w:proofErr w:type="spellEnd"/>
      <w:r w:rsidRPr="001A56B4">
        <w:t xml:space="preserve"> района по </w:t>
      </w:r>
      <w:r w:rsidRPr="009E20DB">
        <w:t xml:space="preserve">предоставлению муниципальной услуги   «Предоставление права на размещение нестационарных торговых объектов, расположенных на территории </w:t>
      </w:r>
      <w:proofErr w:type="spellStart"/>
      <w:r w:rsidRPr="009E20DB">
        <w:t>Плещеевского</w:t>
      </w:r>
      <w:proofErr w:type="spellEnd"/>
      <w:r w:rsidRPr="009E20DB">
        <w:t xml:space="preserve"> сельсовета </w:t>
      </w:r>
      <w:proofErr w:type="spellStart"/>
      <w:r w:rsidRPr="009E20DB">
        <w:t>Колышлейского</w:t>
      </w:r>
      <w:proofErr w:type="spellEnd"/>
      <w:r w:rsidRPr="009E20DB">
        <w:t xml:space="preserve"> района Пензенской области» следующие изменения:</w:t>
      </w:r>
    </w:p>
    <w:p w:rsidR="00F2107F" w:rsidRPr="009E20DB" w:rsidRDefault="00F2107F" w:rsidP="00F2107F">
      <w:r w:rsidRPr="009E20DB">
        <w:t xml:space="preserve">     1.1. Пункт 1.2 изложить в следующей редакции:</w:t>
      </w:r>
    </w:p>
    <w:p w:rsidR="00F2107F" w:rsidRPr="009E20DB" w:rsidRDefault="00F2107F" w:rsidP="00F2107F">
      <w:pPr>
        <w:jc w:val="both"/>
        <w:rPr>
          <w:shd w:val="clear" w:color="auto" w:fill="FFFFFF"/>
        </w:rPr>
      </w:pPr>
      <w:r w:rsidRPr="009E20DB">
        <w:t xml:space="preserve">     "1.2) </w:t>
      </w:r>
      <w:r w:rsidRPr="009E20DB">
        <w:rPr>
          <w:shd w:val="clear" w:color="auto" w:fill="FFFFFF"/>
        </w:rPr>
        <w:t>Заявителями при предоставлении муниципальной услуги являются физические лица, применяющие специальный налоговый режим "Налог на профессиональный доход", индивидуальные предприниматели и юридические лица (далее - хозяйствующие субъекты, заявители).</w:t>
      </w:r>
    </w:p>
    <w:p w:rsidR="00F2107F" w:rsidRPr="009E20DB" w:rsidRDefault="00F2107F" w:rsidP="00F2107F">
      <w:pPr>
        <w:jc w:val="both"/>
      </w:pPr>
      <w:r w:rsidRPr="009E20DB">
        <w:t xml:space="preserve">    1.2. Абзац 5 подпункта 2.6.1 пункта 2.6 Административного регламента изложить в следующей редакции:</w:t>
      </w:r>
    </w:p>
    <w:p w:rsidR="00F2107F" w:rsidRDefault="00F2107F" w:rsidP="00F2107F">
      <w:pPr>
        <w:jc w:val="both"/>
        <w:rPr>
          <w:shd w:val="clear" w:color="auto" w:fill="FFFFFF"/>
        </w:rPr>
      </w:pPr>
      <w:r w:rsidRPr="009E20DB">
        <w:t xml:space="preserve">     "5)  </w:t>
      </w:r>
      <w:r w:rsidRPr="009E20DB">
        <w:rPr>
          <w:shd w:val="clear" w:color="auto" w:fill="FFFFFF"/>
        </w:rPr>
        <w:t xml:space="preserve">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w:t>
      </w:r>
    </w:p>
    <w:p w:rsidR="00F2107F" w:rsidRDefault="00F2107F" w:rsidP="00F2107F">
      <w:pPr>
        <w:jc w:val="both"/>
        <w:rPr>
          <w:shd w:val="clear" w:color="auto" w:fill="FFFFFF"/>
        </w:rPr>
      </w:pPr>
      <w:r w:rsidRPr="009E20DB">
        <w:rPr>
          <w:shd w:val="clear" w:color="auto" w:fill="FFFFFF"/>
        </w:rPr>
        <w:t>предпринимателей, физических лиц, применяющих специальный налоговый режим "Налог на профессиональный доход);</w:t>
      </w:r>
    </w:p>
    <w:p w:rsidR="00F2107F" w:rsidRDefault="00F2107F" w:rsidP="00F2107F">
      <w:pPr>
        <w:rPr>
          <w:shd w:val="clear" w:color="auto" w:fill="FFFFFF"/>
        </w:rPr>
      </w:pPr>
    </w:p>
    <w:p w:rsidR="00F2107F" w:rsidRDefault="00F2107F" w:rsidP="00F2107F">
      <w:pPr>
        <w:rPr>
          <w:shd w:val="clear" w:color="auto" w:fill="FFFFFF"/>
        </w:rPr>
      </w:pPr>
      <w:r>
        <w:rPr>
          <w:shd w:val="clear" w:color="auto" w:fill="FFFFFF"/>
        </w:rPr>
        <w:t xml:space="preserve">   1.3.Подпункт 2.6.1 пункта 2.6 Административного регламента дополнить </w:t>
      </w:r>
      <w:proofErr w:type="spellStart"/>
      <w:r>
        <w:rPr>
          <w:shd w:val="clear" w:color="auto" w:fill="FFFFFF"/>
        </w:rPr>
        <w:t>абзацом</w:t>
      </w:r>
      <w:proofErr w:type="spellEnd"/>
      <w:r>
        <w:rPr>
          <w:shd w:val="clear" w:color="auto" w:fill="FFFFFF"/>
        </w:rPr>
        <w:t xml:space="preserve"> 9 следующего содержания:</w:t>
      </w:r>
    </w:p>
    <w:p w:rsidR="00F2107F" w:rsidRDefault="00F2107F" w:rsidP="00F2107F">
      <w:pPr>
        <w:rPr>
          <w:shd w:val="clear" w:color="auto" w:fill="FFFFFF"/>
        </w:rPr>
      </w:pPr>
      <w:r>
        <w:rPr>
          <w:shd w:val="clear" w:color="auto" w:fill="FFFFFF"/>
        </w:rPr>
        <w:t xml:space="preserve">   "9) </w:t>
      </w:r>
      <w:r w:rsidRPr="009E20DB">
        <w:rPr>
          <w:shd w:val="clear" w:color="auto" w:fill="FFFFFF"/>
        </w:rPr>
        <w:t>Выписка из Единого государственного реестра индивидуальных предпринимателей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 (в случае обращения индивидуального предпринимателя или физического лица, применяющего специальный налоговый режим "Налог на профессиональный доход).</w:t>
      </w:r>
    </w:p>
    <w:p w:rsidR="00F2107F" w:rsidRDefault="00F2107F" w:rsidP="00F2107F">
      <w:pPr>
        <w:rPr>
          <w:shd w:val="clear" w:color="auto" w:fill="FFFFFF"/>
        </w:rPr>
      </w:pPr>
      <w:r>
        <w:rPr>
          <w:shd w:val="clear" w:color="auto" w:fill="FFFFFF"/>
        </w:rPr>
        <w:t xml:space="preserve">   1.4. Подпункт 2.8.1 пункта 2.8 Административного регламента дополнить 9 </w:t>
      </w:r>
      <w:proofErr w:type="spellStart"/>
      <w:r>
        <w:rPr>
          <w:shd w:val="clear" w:color="auto" w:fill="FFFFFF"/>
        </w:rPr>
        <w:t>абзацом</w:t>
      </w:r>
      <w:proofErr w:type="spellEnd"/>
      <w:r>
        <w:rPr>
          <w:shd w:val="clear" w:color="auto" w:fill="FFFFFF"/>
        </w:rPr>
        <w:t xml:space="preserve"> следующего содержания:</w:t>
      </w:r>
    </w:p>
    <w:p w:rsidR="00F2107F" w:rsidRDefault="00F2107F" w:rsidP="00F2107F">
      <w:pPr>
        <w:rPr>
          <w:shd w:val="clear" w:color="auto" w:fill="FFFFFF"/>
        </w:rPr>
      </w:pPr>
      <w:r>
        <w:rPr>
          <w:shd w:val="clear" w:color="auto" w:fill="FFFFFF"/>
        </w:rPr>
        <w:t xml:space="preserve">   "9)</w:t>
      </w:r>
      <w:r w:rsidRPr="000F20A9">
        <w:rPr>
          <w:rFonts w:ascii="Arial" w:hAnsi="Arial" w:cs="Arial"/>
          <w:color w:val="444444"/>
          <w:sz w:val="19"/>
          <w:szCs w:val="19"/>
          <w:shd w:val="clear" w:color="auto" w:fill="FFFFFF"/>
        </w:rPr>
        <w:t xml:space="preserve"> </w:t>
      </w:r>
      <w:r w:rsidRPr="000F20A9">
        <w:rPr>
          <w:shd w:val="clear" w:color="auto" w:fill="FFFFFF"/>
        </w:rPr>
        <w:t>наличие принятого уполномоченным органом местного самоуправления решения об исключении места размещения НТО из схемы размещения.</w:t>
      </w:r>
    </w:p>
    <w:p w:rsidR="00F2107F" w:rsidRDefault="00F2107F" w:rsidP="00F2107F">
      <w:r>
        <w:t xml:space="preserve">   1.5. Подпункт 1 п</w:t>
      </w:r>
      <w:r w:rsidRPr="00794034">
        <w:t>ункт 5.9 Административного регламента изложить в следующей редакции:</w:t>
      </w:r>
    </w:p>
    <w:p w:rsidR="00F2107F" w:rsidRDefault="00F2107F" w:rsidP="00F2107F">
      <w:r w:rsidRPr="00794034">
        <w:t xml:space="preserve">   "5.9) Не позднее дня, следующего за днем принятия </w:t>
      </w:r>
      <w:r>
        <w:t>решения, указанного в пункте 5.8</w:t>
      </w:r>
      <w:r w:rsidRPr="00794034">
        <w:t>.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107F" w:rsidRDefault="00F2107F" w:rsidP="00F2107F">
      <w:r>
        <w:t xml:space="preserve">     1.6. В пунктах 1.5, 2.10, 2.11, 2.12, 2.14 Административного регламента  слово "запрос" заменить словом "заявление".</w:t>
      </w:r>
    </w:p>
    <w:p w:rsidR="00F2107F" w:rsidRDefault="00F2107F" w:rsidP="00F2107F">
      <w:r>
        <w:t xml:space="preserve">     1.7. Абзац 1 подпункта 2.6.1 пункта 2.6 Административного регламента изложить в следующей редакции:</w:t>
      </w:r>
    </w:p>
    <w:p w:rsidR="00F2107F" w:rsidRPr="00A5222E" w:rsidRDefault="00F2107F" w:rsidP="00F2107F">
      <w:r>
        <w:t xml:space="preserve">     "2.6.1)</w:t>
      </w:r>
      <w:r w:rsidRPr="00A5222E">
        <w:t xml:space="preserve">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F2107F" w:rsidRPr="00A5222E" w:rsidRDefault="00F2107F" w:rsidP="00F2107F">
      <w:pPr>
        <w:tabs>
          <w:tab w:val="left" w:pos="1260"/>
        </w:tabs>
        <w:spacing w:line="298" w:lineRule="exact"/>
        <w:ind w:firstLine="540"/>
        <w:jc w:val="both"/>
      </w:pPr>
      <w:r w:rsidRPr="00A5222E">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F2107F" w:rsidRPr="00A5222E"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A5222E">
        <w:lastRenderedPageBreak/>
        <w:t>фамилия, имя, отчество</w:t>
      </w:r>
      <w:r>
        <w:t xml:space="preserve"> (при наличии) </w:t>
      </w:r>
      <w:r w:rsidRPr="00A5222E">
        <w:t xml:space="preserve"> индивидуального предпринимателя или наименование юридического лица.</w:t>
      </w:r>
    </w:p>
    <w:p w:rsidR="00F2107F" w:rsidRPr="00A5222E"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A5222E">
        <w:t>случай заключения договора</w:t>
      </w:r>
      <w:r>
        <w:t xml:space="preserve"> </w:t>
      </w:r>
      <w:r w:rsidRPr="00FC1C9A">
        <w:t>«</w:t>
      </w:r>
      <w:r>
        <w:t>при наличии</w:t>
      </w:r>
      <w:r w:rsidRPr="00BD7E50">
        <w:rPr>
          <w:b/>
        </w:rPr>
        <w:t>»</w:t>
      </w:r>
      <w:r w:rsidRPr="00A5222E">
        <w:t xml:space="preserve"> на размещение нестационарного торгового объекта, в местах определенной схемой, без проведения аукциона,</w:t>
      </w:r>
    </w:p>
    <w:p w:rsidR="00F2107F" w:rsidRPr="00A5222E"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A5222E">
        <w:t>место размещения нестационарного торгового объекта,</w:t>
      </w:r>
    </w:p>
    <w:p w:rsidR="00F2107F" w:rsidRPr="00A5222E"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A5222E">
        <w:t>площадь нестационарного торгового объекта,</w:t>
      </w:r>
    </w:p>
    <w:p w:rsidR="00F2107F" w:rsidRPr="00A5222E"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A5222E">
        <w:t>высота нестационарного торгового объекта,</w:t>
      </w:r>
    </w:p>
    <w:p w:rsidR="00F2107F" w:rsidRPr="00A5222E"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A5222E">
        <w:t>вид нестационарного торгового объекта,</w:t>
      </w:r>
    </w:p>
    <w:p w:rsidR="00F2107F" w:rsidRPr="00EF2D59"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A5222E">
        <w:t xml:space="preserve">цель </w:t>
      </w:r>
      <w:r w:rsidRPr="00EF2D59">
        <w:t>использования нестационарного торгового объекта,</w:t>
      </w:r>
    </w:p>
    <w:p w:rsidR="00F2107F" w:rsidRPr="003F0495" w:rsidRDefault="00F2107F" w:rsidP="00F2107F">
      <w:pPr>
        <w:widowControl w:val="0"/>
        <w:numPr>
          <w:ilvl w:val="0"/>
          <w:numId w:val="3"/>
        </w:numPr>
        <w:tabs>
          <w:tab w:val="left" w:pos="540"/>
          <w:tab w:val="left" w:pos="1041"/>
          <w:tab w:val="left" w:pos="1260"/>
        </w:tabs>
        <w:suppressAutoHyphens/>
        <w:spacing w:line="298" w:lineRule="exact"/>
        <w:ind w:left="0" w:firstLine="540"/>
        <w:jc w:val="both"/>
      </w:pPr>
      <w:r w:rsidRPr="00EF2D59">
        <w:t>площадь предназначенных для их размещения земельных участков.</w:t>
      </w:r>
    </w:p>
    <w:p w:rsidR="00F2107F" w:rsidRDefault="00F2107F" w:rsidP="00F2107F">
      <w:pPr>
        <w:tabs>
          <w:tab w:val="left" w:pos="540"/>
          <w:tab w:val="left" w:pos="1041"/>
          <w:tab w:val="left" w:pos="1260"/>
        </w:tabs>
        <w:suppressAutoHyphens/>
        <w:spacing w:line="298" w:lineRule="exact"/>
        <w:ind w:left="540"/>
        <w:jc w:val="both"/>
      </w:pPr>
      <w:r w:rsidRPr="00EF2D59">
        <w:t>1.8. Пункт 2.5 Административного регламента изложить в следующей редакции: "2.5) Правовые основания для предоставления муниципальной услуги:</w:t>
      </w:r>
    </w:p>
    <w:p w:rsidR="00F2107F" w:rsidRPr="00EF2D59" w:rsidRDefault="00F2107F" w:rsidP="00F2107F">
      <w:pPr>
        <w:tabs>
          <w:tab w:val="left" w:pos="0"/>
          <w:tab w:val="left" w:pos="1041"/>
          <w:tab w:val="left" w:pos="1260"/>
        </w:tabs>
        <w:suppressAutoHyphens/>
        <w:spacing w:line="298" w:lineRule="exact"/>
        <w:jc w:val="both"/>
      </w:pPr>
      <w:r>
        <w:t xml:space="preserve">  </w:t>
      </w:r>
      <w:r w:rsidRPr="00AC57A8">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2107F" w:rsidRDefault="00F2107F" w:rsidP="00F2107F">
      <w:pPr>
        <w:ind w:firstLine="567"/>
        <w:jc w:val="both"/>
        <w:rPr>
          <w:color w:val="000000"/>
        </w:rPr>
      </w:pPr>
      <w:r w:rsidRPr="00AC57A8">
        <w:rPr>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F2107F" w:rsidRPr="00AC57A8" w:rsidRDefault="00F2107F" w:rsidP="00F2107F">
      <w:pPr>
        <w:ind w:firstLine="567"/>
        <w:jc w:val="both"/>
        <w:rPr>
          <w:color w:val="000000"/>
        </w:rPr>
      </w:pPr>
      <w:r>
        <w:rPr>
          <w:color w:val="000000"/>
        </w:rPr>
        <w:t xml:space="preserve"> </w:t>
      </w:r>
      <w:r w:rsidRPr="00AC57A8">
        <w:rPr>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2107F" w:rsidRDefault="00F2107F" w:rsidP="00F2107F">
      <w:pPr>
        <w:tabs>
          <w:tab w:val="left" w:pos="540"/>
          <w:tab w:val="left" w:pos="1041"/>
          <w:tab w:val="left" w:pos="1260"/>
        </w:tabs>
        <w:suppressAutoHyphens/>
        <w:spacing w:line="298" w:lineRule="exact"/>
        <w:ind w:left="540"/>
        <w:jc w:val="both"/>
      </w:pPr>
      <w:r>
        <w:t>1.9. Пункт 2.11 Административного регламента изложить в следующей редакции:</w:t>
      </w:r>
    </w:p>
    <w:p w:rsidR="00F2107F" w:rsidRPr="000D0895" w:rsidRDefault="00F2107F" w:rsidP="00F2107F">
      <w:pPr>
        <w:tabs>
          <w:tab w:val="left" w:pos="1210"/>
          <w:tab w:val="left" w:pos="1260"/>
        </w:tabs>
        <w:suppressAutoHyphens/>
        <w:spacing w:line="298" w:lineRule="exact"/>
        <w:ind w:left="540"/>
        <w:jc w:val="both"/>
      </w:pPr>
      <w:r>
        <w:t>"2.11)</w:t>
      </w:r>
      <w:r w:rsidRPr="000D0895">
        <w:t xml:space="preserve"> </w:t>
      </w:r>
      <w:r>
        <w:t>Срок регистрации заявления</w:t>
      </w:r>
      <w:r w:rsidRPr="000D0895">
        <w:t xml:space="preserve"> заявителя о предоставлении муниципальной услуги:</w:t>
      </w:r>
    </w:p>
    <w:p w:rsidR="00F2107F" w:rsidRDefault="00F2107F" w:rsidP="00F2107F">
      <w:pPr>
        <w:tabs>
          <w:tab w:val="left" w:pos="1260"/>
        </w:tabs>
        <w:spacing w:line="298" w:lineRule="exact"/>
        <w:ind w:firstLine="540"/>
        <w:jc w:val="both"/>
      </w:pPr>
      <w:r w:rsidRPr="000D0895">
        <w:t>Максимальный срок регистрации з</w:t>
      </w:r>
      <w:r>
        <w:t>аявления</w:t>
      </w:r>
      <w:r w:rsidRPr="000D0895">
        <w:t xml:space="preserve"> заявителя о предоставлении муниципальной услуги </w:t>
      </w:r>
      <w:r>
        <w:t>в течение 1 (одного) рабочего дня со дня поступления заявления в Администрацию</w:t>
      </w:r>
      <w:r w:rsidRPr="000D0895">
        <w:t>.</w:t>
      </w:r>
    </w:p>
    <w:p w:rsidR="00F2107F" w:rsidRPr="003204AA" w:rsidRDefault="00F2107F" w:rsidP="00F2107F">
      <w:pPr>
        <w:tabs>
          <w:tab w:val="left" w:pos="1260"/>
        </w:tabs>
        <w:spacing w:line="298" w:lineRule="exact"/>
        <w:ind w:firstLine="540"/>
        <w:jc w:val="both"/>
      </w:pPr>
      <w:r>
        <w:t xml:space="preserve">1.10. Абзац 4 пункта 3.2.3 Административного регламента изложить в следующей </w:t>
      </w:r>
      <w:r w:rsidRPr="003204AA">
        <w:t>редакции:</w:t>
      </w:r>
    </w:p>
    <w:p w:rsidR="00F2107F" w:rsidRDefault="00F2107F" w:rsidP="00F2107F">
      <w:pPr>
        <w:spacing w:line="298" w:lineRule="exact"/>
        <w:ind w:firstLine="540"/>
        <w:jc w:val="both"/>
        <w:rPr>
          <w:shd w:val="clear" w:color="auto" w:fill="FFFFFF"/>
        </w:rPr>
      </w:pPr>
      <w:r w:rsidRPr="003204AA">
        <w:t xml:space="preserve"> "3.2.3) 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w:t>
      </w:r>
      <w:r w:rsidRPr="003204AA">
        <w:rPr>
          <w:shd w:val="clear" w:color="auto" w:fill="FFFFFF"/>
        </w:rPr>
        <w:t xml:space="preserve"> - в течение 1 (одного) рабочего дня со дня поступления заявки в Администрацию.</w:t>
      </w:r>
    </w:p>
    <w:p w:rsidR="00F2107F" w:rsidRDefault="00F2107F" w:rsidP="00F2107F">
      <w:pPr>
        <w:spacing w:line="298" w:lineRule="exact"/>
        <w:ind w:firstLine="540"/>
        <w:jc w:val="both"/>
        <w:rPr>
          <w:shd w:val="clear" w:color="auto" w:fill="FFFFFF"/>
        </w:rPr>
      </w:pPr>
      <w:r>
        <w:rPr>
          <w:shd w:val="clear" w:color="auto" w:fill="FFFFFF"/>
        </w:rPr>
        <w:t>1.11. Пункт 5.2 раздела 5 Административного регламента изложить в новой редакции:</w:t>
      </w:r>
    </w:p>
    <w:p w:rsidR="00F2107F" w:rsidRPr="0028615F" w:rsidRDefault="00F2107F" w:rsidP="00F2107F">
      <w:pPr>
        <w:ind w:firstLine="708"/>
        <w:jc w:val="both"/>
      </w:pPr>
      <w:r>
        <w:rPr>
          <w:shd w:val="clear" w:color="auto" w:fill="FFFFFF"/>
        </w:rPr>
        <w:t>"5.2</w:t>
      </w:r>
      <w:r w:rsidRPr="0028615F">
        <w:rPr>
          <w:shd w:val="clear" w:color="auto" w:fill="FFFFFF"/>
        </w:rPr>
        <w:t xml:space="preserve">) </w:t>
      </w:r>
      <w:r w:rsidRPr="0028615F">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F2107F" w:rsidRDefault="00F2107F" w:rsidP="00F2107F">
      <w:pPr>
        <w:ind w:firstLine="708"/>
        <w:jc w:val="both"/>
      </w:pPr>
      <w:r w:rsidRPr="0028615F">
        <w:t>Заявители имеют право на обжалование в досудебном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w:t>
      </w:r>
      <w:r>
        <w:t xml:space="preserve"> </w:t>
      </w:r>
      <w:r w:rsidRPr="0028615F">
        <w:t>либо муниципального служащего, многофункционального центра, работника многофункционального центра, предусмотренных главой 2.1 ФЗ № 210-ФЗ</w:t>
      </w:r>
    </w:p>
    <w:p w:rsidR="00F2107F" w:rsidRDefault="00F2107F" w:rsidP="00F2107F">
      <w:pPr>
        <w:jc w:val="both"/>
      </w:pPr>
      <w:r>
        <w:t xml:space="preserve">        1.12. Пункт 2.14 раздела 2 Административного регламента изложить  в следующей редакции:</w:t>
      </w:r>
    </w:p>
    <w:p w:rsidR="00F2107F" w:rsidRPr="00F12CAF" w:rsidRDefault="00F2107F" w:rsidP="00F2107F">
      <w:pPr>
        <w:jc w:val="both"/>
      </w:pPr>
      <w:r>
        <w:lastRenderedPageBreak/>
        <w:t xml:space="preserve">     </w:t>
      </w:r>
      <w:r w:rsidRPr="00F12CAF">
        <w:t xml:space="preserve"> "2.14)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2107F" w:rsidRPr="00F12CAF" w:rsidRDefault="00F2107F" w:rsidP="00F2107F">
      <w:pPr>
        <w:tabs>
          <w:tab w:val="left" w:pos="1260"/>
        </w:tabs>
        <w:spacing w:line="298" w:lineRule="exact"/>
        <w:ind w:firstLine="540"/>
        <w:jc w:val="both"/>
      </w:pPr>
      <w:r w:rsidRPr="00F12CAF">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F2107F" w:rsidRPr="00F12CAF" w:rsidRDefault="00F2107F" w:rsidP="00F2107F">
      <w:pPr>
        <w:tabs>
          <w:tab w:val="left" w:pos="1260"/>
        </w:tabs>
        <w:spacing w:line="298" w:lineRule="exact"/>
        <w:ind w:firstLine="540"/>
        <w:jc w:val="both"/>
      </w:pPr>
      <w:r w:rsidRPr="00F12CAF">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F2107F" w:rsidRPr="00F12CAF" w:rsidRDefault="00F2107F" w:rsidP="00F2107F">
      <w:pPr>
        <w:tabs>
          <w:tab w:val="left" w:pos="1260"/>
        </w:tabs>
        <w:spacing w:line="298" w:lineRule="exact"/>
        <w:ind w:firstLine="540"/>
        <w:jc w:val="both"/>
      </w:pPr>
      <w:r w:rsidRPr="00F12CAF">
        <w:t>- получение информации о порядке и сроках предоставления услуги;</w:t>
      </w:r>
    </w:p>
    <w:p w:rsidR="00F2107F" w:rsidRDefault="00F2107F" w:rsidP="00F2107F">
      <w:pPr>
        <w:tabs>
          <w:tab w:val="left" w:pos="1260"/>
        </w:tabs>
        <w:spacing w:line="298" w:lineRule="exact"/>
        <w:ind w:firstLine="540"/>
        <w:jc w:val="both"/>
      </w:pPr>
      <w:r w:rsidRPr="00F12CAF">
        <w:t xml:space="preserve">-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предусмотренных главой 2.1 ФЗ </w:t>
      </w:r>
      <w:r>
        <w:t xml:space="preserve">                   </w:t>
      </w:r>
      <w:r w:rsidRPr="00F12CAF">
        <w:t>№ 210-ФЗ</w:t>
      </w:r>
      <w:r>
        <w:t>.</w:t>
      </w:r>
    </w:p>
    <w:p w:rsidR="00F2107F" w:rsidRDefault="00F2107F" w:rsidP="00F2107F">
      <w:pPr>
        <w:tabs>
          <w:tab w:val="left" w:pos="10891"/>
        </w:tabs>
        <w:rPr>
          <w:b/>
        </w:rPr>
      </w:pPr>
      <w:r>
        <w:t xml:space="preserve">      1.13. В пункт 25 Реестра муниципальных услуг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внесены изменения постановлением администрации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AA7EE1">
        <w:t xml:space="preserve">Пензенской области от 08.04.2024 № 17 «О внесении изменений в постановление администрации </w:t>
      </w:r>
      <w:proofErr w:type="spellStart"/>
      <w:r w:rsidRPr="00AA7EE1">
        <w:t>Плещеевского</w:t>
      </w:r>
      <w:proofErr w:type="spellEnd"/>
      <w:r w:rsidRPr="00AA7EE1">
        <w:t xml:space="preserve"> сельсовета </w:t>
      </w:r>
      <w:proofErr w:type="spellStart"/>
      <w:r w:rsidRPr="00AA7EE1">
        <w:t>Колышлейского</w:t>
      </w:r>
      <w:proofErr w:type="spellEnd"/>
      <w:r w:rsidRPr="00AA7EE1">
        <w:t xml:space="preserve"> района Пензенской области  от 17.06.2020 №20 «Об  утверждении Реестра муниципальных услуг </w:t>
      </w:r>
      <w:proofErr w:type="spellStart"/>
      <w:r w:rsidRPr="00AA7EE1">
        <w:t>Плещеевского</w:t>
      </w:r>
      <w:proofErr w:type="spellEnd"/>
      <w:r w:rsidRPr="00AA7EE1">
        <w:t xml:space="preserve"> сельсовета </w:t>
      </w:r>
      <w:proofErr w:type="spellStart"/>
      <w:r w:rsidRPr="00AA7EE1">
        <w:t>Колышлейского</w:t>
      </w:r>
      <w:proofErr w:type="spellEnd"/>
      <w:r w:rsidRPr="00AA7EE1">
        <w:t xml:space="preserve"> района Пензенской области»</w:t>
      </w:r>
      <w:r>
        <w:t>.</w:t>
      </w:r>
    </w:p>
    <w:p w:rsidR="00F2107F" w:rsidRPr="00E75E6E" w:rsidRDefault="00F2107F" w:rsidP="00F2107F">
      <w:pPr>
        <w:tabs>
          <w:tab w:val="left" w:pos="10891"/>
        </w:tabs>
        <w:rPr>
          <w:b/>
        </w:rPr>
      </w:pPr>
      <w:r>
        <w:rPr>
          <w:b/>
        </w:rPr>
        <w:t xml:space="preserve">  </w:t>
      </w:r>
      <w:r>
        <w:t xml:space="preserve">   1.14. Раздел 3Административного регламента  дополнить разделом 3.2. следующего содержания :</w:t>
      </w:r>
      <w:r w:rsidRPr="00E75E6E">
        <w:t>"</w:t>
      </w:r>
      <w:r w:rsidRPr="00E75E6E">
        <w:rPr>
          <w:bCs/>
          <w:color w:val="000000"/>
          <w:position w:val="-2"/>
        </w:rPr>
        <w:t>Порядок исправления допущенных опечаток</w:t>
      </w:r>
      <w:r w:rsidRPr="00E75E6E">
        <w:rPr>
          <w:color w:val="000000"/>
        </w:rPr>
        <w:t> </w:t>
      </w:r>
      <w:r w:rsidRPr="00E75E6E">
        <w:rPr>
          <w:bCs/>
          <w:color w:val="000000"/>
          <w:position w:val="-2"/>
        </w:rPr>
        <w:t>и ошибок в выданных в результате предоставления муниципальной услуги документах"</w:t>
      </w:r>
      <w:r w:rsidRPr="00F85150">
        <w:rPr>
          <w:color w:val="000000"/>
        </w:rPr>
        <w:t> </w:t>
      </w:r>
    </w:p>
    <w:p w:rsidR="00F2107F" w:rsidRDefault="00F2107F" w:rsidP="00F2107F">
      <w:pPr>
        <w:pStyle w:val="a5"/>
        <w:spacing w:before="0" w:beforeAutospacing="0" w:after="0" w:afterAutospacing="0"/>
        <w:jc w:val="both"/>
        <w:rPr>
          <w:color w:val="000000"/>
        </w:rPr>
      </w:pPr>
      <w:r>
        <w:rPr>
          <w:color w:val="000000"/>
          <w:position w:val="-2"/>
        </w:rPr>
        <w:t xml:space="preserve">      3.1</w:t>
      </w:r>
      <w:r w:rsidRPr="00F85150">
        <w:rPr>
          <w:color w:val="000000"/>
          <w:position w:val="-2"/>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2107F" w:rsidRPr="00F85150" w:rsidRDefault="00F2107F" w:rsidP="00F2107F">
      <w:pPr>
        <w:pStyle w:val="a5"/>
        <w:spacing w:before="0" w:beforeAutospacing="0" w:after="0" w:afterAutospacing="0"/>
        <w:jc w:val="both"/>
        <w:rPr>
          <w:color w:val="000000"/>
        </w:rPr>
      </w:pPr>
      <w:r>
        <w:rPr>
          <w:color w:val="000000"/>
        </w:rPr>
        <w:t xml:space="preserve">      </w:t>
      </w:r>
      <w:r>
        <w:rPr>
          <w:color w:val="000000"/>
          <w:position w:val="-2"/>
        </w:rPr>
        <w:t>3.1</w:t>
      </w:r>
      <w:r w:rsidRPr="00F85150">
        <w:rPr>
          <w:color w:val="000000"/>
          <w:position w:val="-2"/>
        </w:rPr>
        <w:t>5. При обращении об исправлении технической ошибки заявитель представляет:</w:t>
      </w:r>
    </w:p>
    <w:p w:rsidR="00F2107F" w:rsidRPr="00F85150" w:rsidRDefault="00F2107F" w:rsidP="00F2107F">
      <w:pPr>
        <w:pStyle w:val="a5"/>
        <w:spacing w:before="0" w:beforeAutospacing="0" w:after="0" w:afterAutospacing="0"/>
        <w:ind w:firstLine="709"/>
        <w:jc w:val="both"/>
        <w:rPr>
          <w:color w:val="000000"/>
        </w:rPr>
      </w:pPr>
      <w:r w:rsidRPr="00F85150">
        <w:rPr>
          <w:color w:val="000000"/>
          <w:position w:val="-2"/>
        </w:rPr>
        <w:t>- заявление об исправлении технической ошибки;</w:t>
      </w:r>
    </w:p>
    <w:p w:rsidR="00F2107F" w:rsidRPr="00F85150" w:rsidRDefault="00F2107F" w:rsidP="00F2107F">
      <w:pPr>
        <w:pStyle w:val="a5"/>
        <w:spacing w:before="0" w:beforeAutospacing="0" w:after="0" w:afterAutospacing="0"/>
        <w:ind w:firstLine="709"/>
        <w:jc w:val="both"/>
        <w:rPr>
          <w:color w:val="000000"/>
        </w:rPr>
      </w:pPr>
      <w:r w:rsidRPr="00F85150">
        <w:rPr>
          <w:color w:val="000000"/>
          <w:position w:val="-2"/>
        </w:rPr>
        <w:t>- документы, подтверждающие наличие в выданном в результате предоставления муниципальной услуги документе технической ошибки.</w:t>
      </w:r>
    </w:p>
    <w:p w:rsidR="00F2107F" w:rsidRDefault="00F2107F" w:rsidP="00F2107F">
      <w:pPr>
        <w:pStyle w:val="a5"/>
        <w:spacing w:before="0" w:beforeAutospacing="0" w:after="0" w:afterAutospacing="0"/>
        <w:ind w:firstLine="709"/>
        <w:jc w:val="both"/>
        <w:rPr>
          <w:color w:val="000000"/>
        </w:rPr>
      </w:pPr>
      <w:r w:rsidRPr="00F85150">
        <w:rPr>
          <w:color w:val="000000"/>
          <w:position w:val="-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3.1</w:t>
      </w:r>
      <w:r w:rsidRPr="00F85150">
        <w:rPr>
          <w:color w:val="000000"/>
          <w:position w:val="-2"/>
        </w:rPr>
        <w:t>6.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3.1</w:t>
      </w:r>
      <w:r w:rsidRPr="00F85150">
        <w:rPr>
          <w:color w:val="000000"/>
          <w:position w:val="-2"/>
        </w:rPr>
        <w:t>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3.1</w:t>
      </w:r>
      <w:r w:rsidRPr="00F85150">
        <w:rPr>
          <w:color w:val="000000"/>
          <w:position w:val="-2"/>
        </w:rPr>
        <w:t>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3.1</w:t>
      </w:r>
      <w:r w:rsidRPr="00F85150">
        <w:rPr>
          <w:color w:val="000000"/>
          <w:position w:val="-2"/>
        </w:rPr>
        <w:t>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F85150">
        <w:rPr>
          <w:color w:val="000000"/>
        </w:rPr>
        <w:t>муниципального правового акта.</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3.2</w:t>
      </w:r>
      <w:r w:rsidRPr="00F85150">
        <w:rPr>
          <w:color w:val="000000"/>
          <w:position w:val="-2"/>
        </w:rPr>
        <w:t>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3.2</w:t>
      </w:r>
      <w:r w:rsidRPr="00F85150">
        <w:rPr>
          <w:color w:val="000000"/>
          <w:position w:val="-2"/>
        </w:rPr>
        <w:t xml:space="preserve">1. Ответственный исполнитель передает подготовленную копию муниципального правового акта либо уведомление об отсутствии технической ошибки в </w:t>
      </w:r>
      <w:r w:rsidRPr="00F85150">
        <w:rPr>
          <w:color w:val="000000"/>
          <w:position w:val="-2"/>
        </w:rPr>
        <w:lastRenderedPageBreak/>
        <w:t>выданном в результате предоставления муниципальной услуги документе на подпись главе Администрации.</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3.2</w:t>
      </w:r>
      <w:r w:rsidRPr="00F85150">
        <w:rPr>
          <w:color w:val="000000"/>
          <w:position w:val="-2"/>
        </w:rPr>
        <w:t>2.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3.2</w:t>
      </w:r>
      <w:r w:rsidRPr="00F85150">
        <w:rPr>
          <w:color w:val="000000"/>
          <w:position w:val="-2"/>
        </w:rPr>
        <w:t>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3.2</w:t>
      </w:r>
      <w:r w:rsidRPr="00F85150">
        <w:rPr>
          <w:color w:val="000000"/>
          <w:position w:val="-2"/>
        </w:rPr>
        <w:t>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2107F" w:rsidRPr="00F85150" w:rsidRDefault="00F2107F" w:rsidP="00F2107F">
      <w:pPr>
        <w:pStyle w:val="a5"/>
        <w:spacing w:before="0" w:beforeAutospacing="0" w:after="0" w:afterAutospacing="0"/>
        <w:ind w:firstLine="709"/>
        <w:jc w:val="both"/>
        <w:rPr>
          <w:color w:val="000000"/>
        </w:rPr>
      </w:pPr>
      <w:r w:rsidRPr="00F85150">
        <w:rPr>
          <w:color w:val="000000"/>
          <w:position w:val="-2"/>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2107F" w:rsidRPr="00F85150" w:rsidRDefault="00F2107F" w:rsidP="00F2107F">
      <w:pPr>
        <w:pStyle w:val="a5"/>
        <w:spacing w:before="0" w:beforeAutospacing="0" w:after="0" w:afterAutospacing="0"/>
        <w:ind w:firstLine="709"/>
        <w:jc w:val="both"/>
        <w:rPr>
          <w:color w:val="000000"/>
        </w:rPr>
      </w:pPr>
      <w:r w:rsidRPr="00F85150">
        <w:rPr>
          <w:color w:val="000000"/>
          <w:positio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2107F" w:rsidRPr="00F85150" w:rsidRDefault="00F2107F" w:rsidP="00F2107F">
      <w:pPr>
        <w:pStyle w:val="a5"/>
        <w:spacing w:before="0" w:beforeAutospacing="0" w:after="0" w:afterAutospacing="0"/>
        <w:ind w:firstLine="709"/>
        <w:jc w:val="both"/>
        <w:rPr>
          <w:color w:val="000000"/>
        </w:rPr>
      </w:pPr>
      <w:r>
        <w:rPr>
          <w:color w:val="000000"/>
          <w:position w:val="-2"/>
        </w:rPr>
        <w:t>3.2</w:t>
      </w:r>
      <w:r w:rsidRPr="00F85150">
        <w:rPr>
          <w:color w:val="000000"/>
          <w:position w:val="-2"/>
        </w:rPr>
        <w:t>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2107F" w:rsidRPr="00F85150" w:rsidRDefault="00F2107F" w:rsidP="00F2107F">
      <w:pPr>
        <w:pStyle w:val="a5"/>
        <w:spacing w:before="0" w:beforeAutospacing="0" w:after="0" w:afterAutospacing="0"/>
        <w:ind w:firstLine="709"/>
        <w:jc w:val="both"/>
        <w:rPr>
          <w:color w:val="000000"/>
        </w:rPr>
      </w:pPr>
      <w:r w:rsidRPr="00F85150">
        <w:rPr>
          <w:color w:val="000000"/>
          <w:position w:val="-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2107F" w:rsidRPr="00F2107F" w:rsidRDefault="00F2107F" w:rsidP="00F2107F">
      <w:pPr>
        <w:pStyle w:val="a5"/>
        <w:spacing w:before="0" w:beforeAutospacing="0" w:after="0" w:afterAutospacing="0"/>
        <w:ind w:firstLine="709"/>
        <w:jc w:val="both"/>
        <w:rPr>
          <w:color w:val="000000"/>
        </w:rPr>
      </w:pPr>
      <w:r w:rsidRPr="00F85150">
        <w:rPr>
          <w:color w:val="000000"/>
          <w:position w:val="-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2107F" w:rsidRPr="00672D92" w:rsidRDefault="00F2107F" w:rsidP="00F2107F">
      <w:pPr>
        <w:autoSpaceDE w:val="0"/>
        <w:autoSpaceDN w:val="0"/>
        <w:adjustRightInd w:val="0"/>
        <w:ind w:firstLine="709"/>
        <w:jc w:val="both"/>
      </w:pPr>
      <w:r w:rsidRPr="00672D92">
        <w:t xml:space="preserve">2. Опубликовать настоящее постановление в информационном бюллетене «Информационный вестник </w:t>
      </w:r>
      <w:proofErr w:type="spellStart"/>
      <w:r w:rsidRPr="00672D92">
        <w:t>Плещеевского</w:t>
      </w:r>
      <w:proofErr w:type="spellEnd"/>
      <w:r w:rsidRPr="00672D92">
        <w:t xml:space="preserve"> сельсовета </w:t>
      </w:r>
      <w:proofErr w:type="spellStart"/>
      <w:r w:rsidRPr="00672D92">
        <w:t>Колышлейского</w:t>
      </w:r>
      <w:proofErr w:type="spellEnd"/>
      <w:r w:rsidRPr="00672D92">
        <w:t xml:space="preserve"> района Пензенской области».</w:t>
      </w:r>
    </w:p>
    <w:p w:rsidR="00F2107F" w:rsidRPr="00672D92" w:rsidRDefault="00F2107F" w:rsidP="00F2107F">
      <w:pPr>
        <w:ind w:firstLine="709"/>
        <w:jc w:val="both"/>
      </w:pPr>
      <w:r w:rsidRPr="00672D92">
        <w:t>3. Настоящее постановление вступает в силу на следующий день после дня его официального опубликования.</w:t>
      </w:r>
    </w:p>
    <w:p w:rsidR="00F2107F" w:rsidRPr="00672D92" w:rsidRDefault="00F2107F" w:rsidP="00F2107F">
      <w:pPr>
        <w:ind w:firstLine="709"/>
        <w:jc w:val="both"/>
        <w:rPr>
          <w:color w:val="000000"/>
        </w:rPr>
      </w:pPr>
      <w:r w:rsidRPr="00672D92">
        <w:t xml:space="preserve">4. Контроль за исполнением настоящего постановления  возложить на главу администрации </w:t>
      </w:r>
      <w:proofErr w:type="spellStart"/>
      <w:r w:rsidRPr="00672D92">
        <w:t>Плещеевского</w:t>
      </w:r>
      <w:proofErr w:type="spellEnd"/>
      <w:r w:rsidRPr="00672D92">
        <w:t xml:space="preserve"> сельсовета </w:t>
      </w:r>
      <w:proofErr w:type="spellStart"/>
      <w:r w:rsidRPr="00672D92">
        <w:t>Колышлейского</w:t>
      </w:r>
      <w:proofErr w:type="spellEnd"/>
      <w:r w:rsidRPr="00672D92">
        <w:t xml:space="preserve"> района Пензенской области</w:t>
      </w:r>
      <w:r w:rsidRPr="00672D92">
        <w:rPr>
          <w:color w:val="000000"/>
        </w:rPr>
        <w:t>.</w:t>
      </w:r>
    </w:p>
    <w:p w:rsidR="00F2107F" w:rsidRDefault="00F2107F" w:rsidP="00F2107F">
      <w:pPr>
        <w:tabs>
          <w:tab w:val="left" w:pos="1260"/>
        </w:tabs>
        <w:spacing w:line="298" w:lineRule="exact"/>
        <w:jc w:val="both"/>
      </w:pPr>
    </w:p>
    <w:p w:rsidR="00F2107F" w:rsidRDefault="00F2107F" w:rsidP="00F2107F">
      <w:pPr>
        <w:tabs>
          <w:tab w:val="left" w:pos="1260"/>
        </w:tabs>
        <w:spacing w:line="298" w:lineRule="exact"/>
        <w:jc w:val="both"/>
      </w:pPr>
    </w:p>
    <w:p w:rsidR="00F2107F" w:rsidRDefault="00F2107F" w:rsidP="00F2107F">
      <w:pPr>
        <w:tabs>
          <w:tab w:val="left" w:pos="1260"/>
        </w:tabs>
        <w:spacing w:line="298" w:lineRule="exact"/>
        <w:jc w:val="both"/>
      </w:pPr>
    </w:p>
    <w:p w:rsidR="00F2107F" w:rsidRPr="00F12CAF" w:rsidRDefault="00F2107F" w:rsidP="00F2107F">
      <w:pPr>
        <w:tabs>
          <w:tab w:val="left" w:pos="1260"/>
        </w:tabs>
        <w:spacing w:line="298" w:lineRule="exact"/>
        <w:jc w:val="both"/>
      </w:pPr>
      <w:r>
        <w:t>Глава администрации                                                                                             Е.А.Караваева</w:t>
      </w:r>
    </w:p>
    <w:p w:rsidR="00F2107F" w:rsidRPr="009E20DB" w:rsidRDefault="00F2107F" w:rsidP="00F2107F"/>
    <w:p w:rsidR="00817FE9" w:rsidRDefault="00817FE9" w:rsidP="00817FE9">
      <w:pPr>
        <w:tabs>
          <w:tab w:val="left" w:pos="1480"/>
        </w:tabs>
        <w:rPr>
          <w:b/>
          <w:sz w:val="28"/>
          <w:szCs w:val="28"/>
        </w:rPr>
      </w:pPr>
    </w:p>
    <w:p w:rsidR="00817FE9" w:rsidRDefault="00817FE9" w:rsidP="00817FE9">
      <w:pPr>
        <w:tabs>
          <w:tab w:val="left" w:pos="1480"/>
        </w:tabs>
        <w:rPr>
          <w:b/>
          <w:sz w:val="28"/>
          <w:szCs w:val="28"/>
        </w:rPr>
      </w:pPr>
    </w:p>
    <w:p w:rsidR="00817FE9" w:rsidRDefault="00817FE9" w:rsidP="00817FE9">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817FE9" w:rsidTr="00817FE9">
        <w:trPr>
          <w:cantSplit/>
          <w:trHeight w:val="581"/>
        </w:trPr>
        <w:tc>
          <w:tcPr>
            <w:tcW w:w="3284" w:type="dxa"/>
            <w:tcBorders>
              <w:top w:val="nil"/>
              <w:left w:val="nil"/>
              <w:bottom w:val="nil"/>
              <w:right w:val="nil"/>
            </w:tcBorders>
            <w:hideMark/>
          </w:tcPr>
          <w:p w:rsidR="00817FE9" w:rsidRDefault="00817FE9" w:rsidP="00817FE9">
            <w:pPr>
              <w:spacing w:line="276" w:lineRule="auto"/>
              <w:rPr>
                <w:b/>
                <w:bCs/>
              </w:rPr>
            </w:pPr>
            <w:r>
              <w:rPr>
                <w:b/>
                <w:bCs/>
                <w:sz w:val="22"/>
              </w:rPr>
              <w:t xml:space="preserve">Главный редактор: </w:t>
            </w:r>
          </w:p>
          <w:p w:rsidR="00817FE9" w:rsidRDefault="00817FE9" w:rsidP="00817FE9">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817FE9" w:rsidRDefault="00817FE9" w:rsidP="00817FE9">
            <w:pPr>
              <w:spacing w:line="276" w:lineRule="auto"/>
              <w:jc w:val="both"/>
              <w:rPr>
                <w:b/>
                <w:bCs/>
              </w:rPr>
            </w:pPr>
            <w:r>
              <w:rPr>
                <w:b/>
                <w:bCs/>
                <w:sz w:val="22"/>
              </w:rPr>
              <w:t>Учредитель:</w:t>
            </w:r>
          </w:p>
          <w:p w:rsidR="00817FE9" w:rsidRDefault="00817FE9" w:rsidP="00817FE9">
            <w:pPr>
              <w:pStyle w:val="a4"/>
              <w:widowControl/>
              <w:tabs>
                <w:tab w:val="left" w:pos="708"/>
              </w:tabs>
              <w:spacing w:line="276" w:lineRule="auto"/>
              <w:rPr>
                <w:sz w:val="22"/>
              </w:rPr>
            </w:pPr>
            <w:r>
              <w:rPr>
                <w:sz w:val="22"/>
              </w:rPr>
              <w:t>Комитет местного</w:t>
            </w:r>
          </w:p>
          <w:p w:rsidR="00817FE9" w:rsidRDefault="00817FE9" w:rsidP="00817FE9">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817FE9" w:rsidRDefault="00817FE9" w:rsidP="00817FE9">
            <w:pPr>
              <w:spacing w:line="276" w:lineRule="auto"/>
              <w:jc w:val="both"/>
              <w:rPr>
                <w:b/>
                <w:bCs/>
              </w:rPr>
            </w:pPr>
            <w:r>
              <w:rPr>
                <w:b/>
                <w:bCs/>
                <w:sz w:val="22"/>
              </w:rPr>
              <w:t xml:space="preserve">Адрес редакции: </w:t>
            </w:r>
          </w:p>
          <w:p w:rsidR="00817FE9" w:rsidRDefault="00817FE9" w:rsidP="00817FE9">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17FE9" w:rsidRDefault="00817FE9" w:rsidP="00817FE9">
            <w:pPr>
              <w:pStyle w:val="a4"/>
              <w:widowControl/>
              <w:tabs>
                <w:tab w:val="left" w:pos="708"/>
              </w:tabs>
              <w:spacing w:line="276" w:lineRule="auto"/>
              <w:jc w:val="both"/>
              <w:rPr>
                <w:sz w:val="22"/>
              </w:rPr>
            </w:pPr>
            <w:r>
              <w:rPr>
                <w:sz w:val="22"/>
              </w:rPr>
              <w:t>район Пензенская область</w:t>
            </w:r>
          </w:p>
          <w:p w:rsidR="00817FE9" w:rsidRDefault="00817FE9" w:rsidP="00817FE9">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17FE9" w:rsidRDefault="00817FE9" w:rsidP="00817FE9">
            <w:pPr>
              <w:spacing w:line="276" w:lineRule="auto"/>
            </w:pPr>
            <w:r>
              <w:rPr>
                <w:sz w:val="22"/>
              </w:rPr>
              <w:t>ул. Центральная, д. № 13</w:t>
            </w:r>
          </w:p>
        </w:tc>
      </w:tr>
      <w:tr w:rsidR="00817FE9" w:rsidTr="00817FE9">
        <w:trPr>
          <w:cantSplit/>
          <w:trHeight w:val="421"/>
        </w:trPr>
        <w:tc>
          <w:tcPr>
            <w:tcW w:w="3284" w:type="dxa"/>
            <w:tcBorders>
              <w:top w:val="nil"/>
              <w:left w:val="nil"/>
              <w:bottom w:val="nil"/>
              <w:right w:val="nil"/>
            </w:tcBorders>
          </w:tcPr>
          <w:p w:rsidR="00817FE9" w:rsidRDefault="00817FE9" w:rsidP="00817FE9">
            <w:pPr>
              <w:spacing w:line="276" w:lineRule="auto"/>
            </w:pPr>
          </w:p>
          <w:p w:rsidR="00817FE9" w:rsidRDefault="00817FE9" w:rsidP="00817FE9">
            <w:pPr>
              <w:spacing w:line="276" w:lineRule="auto"/>
            </w:pPr>
            <w:r>
              <w:rPr>
                <w:sz w:val="22"/>
              </w:rPr>
              <w:t>«Бесплатно»</w:t>
            </w:r>
          </w:p>
        </w:tc>
        <w:tc>
          <w:tcPr>
            <w:tcW w:w="0" w:type="auto"/>
            <w:vMerge/>
            <w:tcBorders>
              <w:top w:val="nil"/>
              <w:left w:val="nil"/>
              <w:bottom w:val="nil"/>
              <w:right w:val="nil"/>
            </w:tcBorders>
            <w:vAlign w:val="center"/>
            <w:hideMark/>
          </w:tcPr>
          <w:p w:rsidR="00817FE9" w:rsidRDefault="00817FE9" w:rsidP="00817FE9">
            <w:pPr>
              <w:rPr>
                <w:szCs w:val="20"/>
              </w:rPr>
            </w:pPr>
          </w:p>
        </w:tc>
        <w:tc>
          <w:tcPr>
            <w:tcW w:w="0" w:type="auto"/>
            <w:vMerge/>
            <w:tcBorders>
              <w:top w:val="nil"/>
              <w:left w:val="nil"/>
              <w:bottom w:val="nil"/>
              <w:right w:val="nil"/>
            </w:tcBorders>
            <w:vAlign w:val="center"/>
            <w:hideMark/>
          </w:tcPr>
          <w:p w:rsidR="00817FE9" w:rsidRDefault="00817FE9" w:rsidP="00817FE9"/>
        </w:tc>
      </w:tr>
      <w:tr w:rsidR="00817FE9" w:rsidTr="00817FE9">
        <w:trPr>
          <w:cantSplit/>
          <w:trHeight w:val="334"/>
        </w:trPr>
        <w:tc>
          <w:tcPr>
            <w:tcW w:w="3284" w:type="dxa"/>
            <w:tcBorders>
              <w:top w:val="nil"/>
              <w:left w:val="nil"/>
              <w:bottom w:val="nil"/>
              <w:right w:val="nil"/>
            </w:tcBorders>
          </w:tcPr>
          <w:p w:rsidR="00817FE9" w:rsidRDefault="00817FE9" w:rsidP="00817FE9">
            <w:pPr>
              <w:spacing w:line="276" w:lineRule="auto"/>
              <w:rPr>
                <w:bCs/>
              </w:rPr>
            </w:pPr>
            <w:r>
              <w:rPr>
                <w:bCs/>
                <w:sz w:val="22"/>
              </w:rPr>
              <w:lastRenderedPageBreak/>
              <w:t>Тираж  100  экз.</w:t>
            </w:r>
          </w:p>
          <w:p w:rsidR="00817FE9" w:rsidRDefault="00817FE9" w:rsidP="00817FE9">
            <w:pPr>
              <w:spacing w:line="276" w:lineRule="auto"/>
            </w:pPr>
          </w:p>
        </w:tc>
        <w:tc>
          <w:tcPr>
            <w:tcW w:w="3142" w:type="dxa"/>
            <w:vMerge w:val="restart"/>
            <w:tcBorders>
              <w:top w:val="nil"/>
              <w:left w:val="nil"/>
              <w:bottom w:val="nil"/>
              <w:right w:val="nil"/>
            </w:tcBorders>
            <w:hideMark/>
          </w:tcPr>
          <w:p w:rsidR="00817FE9" w:rsidRDefault="00817FE9" w:rsidP="00817FE9">
            <w:pPr>
              <w:spacing w:before="240" w:line="276" w:lineRule="auto"/>
              <w:rPr>
                <w:b/>
                <w:bCs/>
              </w:rPr>
            </w:pPr>
            <w:r>
              <w:rPr>
                <w:b/>
                <w:bCs/>
                <w:sz w:val="22"/>
              </w:rPr>
              <w:t xml:space="preserve">Отпечатано: </w:t>
            </w:r>
          </w:p>
          <w:p w:rsidR="00817FE9" w:rsidRDefault="00817FE9" w:rsidP="00817FE9">
            <w:pPr>
              <w:pStyle w:val="2"/>
              <w:spacing w:line="276" w:lineRule="auto"/>
              <w:rPr>
                <w:sz w:val="22"/>
              </w:rPr>
            </w:pPr>
            <w:r>
              <w:rPr>
                <w:sz w:val="22"/>
              </w:rPr>
              <w:t>Комитет местного</w:t>
            </w:r>
          </w:p>
          <w:p w:rsidR="00817FE9" w:rsidRDefault="00817FE9" w:rsidP="00817FE9">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817FE9" w:rsidRDefault="00817FE9" w:rsidP="00817FE9">
            <w:pPr>
              <w:spacing w:line="276" w:lineRule="auto"/>
            </w:pPr>
            <w:r>
              <w:rPr>
                <w:sz w:val="22"/>
              </w:rPr>
              <w:t>района Пензенской области</w:t>
            </w:r>
          </w:p>
        </w:tc>
        <w:tc>
          <w:tcPr>
            <w:tcW w:w="3432" w:type="dxa"/>
            <w:vMerge w:val="restart"/>
            <w:tcBorders>
              <w:top w:val="nil"/>
              <w:left w:val="nil"/>
              <w:bottom w:val="nil"/>
              <w:right w:val="nil"/>
            </w:tcBorders>
          </w:tcPr>
          <w:p w:rsidR="00817FE9" w:rsidRDefault="00817FE9" w:rsidP="00817FE9">
            <w:pPr>
              <w:spacing w:line="276" w:lineRule="auto"/>
            </w:pPr>
          </w:p>
          <w:p w:rsidR="00817FE9" w:rsidRDefault="00817FE9" w:rsidP="00817FE9">
            <w:pPr>
              <w:spacing w:line="276" w:lineRule="auto"/>
              <w:rPr>
                <w:b/>
                <w:bCs/>
              </w:rPr>
            </w:pPr>
            <w:r>
              <w:rPr>
                <w:b/>
                <w:bCs/>
                <w:sz w:val="22"/>
              </w:rPr>
              <w:t xml:space="preserve">Адрес издателя: </w:t>
            </w:r>
          </w:p>
          <w:p w:rsidR="00817FE9" w:rsidRDefault="00817FE9" w:rsidP="00817FE9">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17FE9" w:rsidRDefault="00817FE9" w:rsidP="00817FE9">
            <w:pPr>
              <w:pStyle w:val="a4"/>
              <w:widowControl/>
              <w:tabs>
                <w:tab w:val="left" w:pos="708"/>
              </w:tabs>
              <w:spacing w:line="276" w:lineRule="auto"/>
              <w:jc w:val="both"/>
              <w:rPr>
                <w:sz w:val="22"/>
              </w:rPr>
            </w:pPr>
            <w:r>
              <w:rPr>
                <w:sz w:val="22"/>
              </w:rPr>
              <w:t>район Пензенская область</w:t>
            </w:r>
          </w:p>
          <w:p w:rsidR="00817FE9" w:rsidRDefault="00817FE9" w:rsidP="00817FE9">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17FE9" w:rsidRDefault="00817FE9" w:rsidP="00817FE9">
            <w:pPr>
              <w:spacing w:line="276" w:lineRule="auto"/>
              <w:jc w:val="both"/>
            </w:pPr>
            <w:r>
              <w:rPr>
                <w:sz w:val="22"/>
              </w:rPr>
              <w:t>ул. Центральная, д. № 13</w:t>
            </w:r>
          </w:p>
        </w:tc>
      </w:tr>
    </w:tbl>
    <w:p w:rsidR="00817FE9" w:rsidRDefault="00817FE9" w:rsidP="00817FE9"/>
    <w:p w:rsidR="008532AF" w:rsidRDefault="008532AF"/>
    <w:sectPr w:rsidR="008532AF" w:rsidSect="00817FE9">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23"/>
    <w:lvl w:ilvl="0">
      <w:start w:val="1"/>
      <w:numFmt w:val="bullet"/>
      <w:lvlText w:val=""/>
      <w:lvlJc w:val="left"/>
      <w:pPr>
        <w:tabs>
          <w:tab w:val="num" w:pos="360"/>
        </w:tabs>
        <w:ind w:left="360" w:hanging="360"/>
      </w:pPr>
      <w:rPr>
        <w:rFonts w:ascii="Symbol" w:hAnsi="Symbol" w:cs="Symbol" w:hint="default"/>
        <w:b w:val="0"/>
        <w:bCs w:val="0"/>
        <w:i w:val="0"/>
        <w:iCs w:val="0"/>
        <w:caps w:val="0"/>
        <w:smallCaps w:val="0"/>
        <w:strike w:val="0"/>
        <w:dstrike w:val="0"/>
        <w:color w:val="000000"/>
        <w:spacing w:val="0"/>
        <w:w w:val="100"/>
        <w:position w:val="0"/>
        <w:sz w:val="26"/>
        <w:szCs w:val="26"/>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nsid w:val="672120CF"/>
    <w:multiLevelType w:val="hybridMultilevel"/>
    <w:tmpl w:val="BC28D1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1C32939"/>
    <w:multiLevelType w:val="hybridMultilevel"/>
    <w:tmpl w:val="C0D06E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rsids>
    <w:rsidRoot w:val="00817FE9"/>
    <w:rsid w:val="0008545F"/>
    <w:rsid w:val="002775BD"/>
    <w:rsid w:val="005A39CC"/>
    <w:rsid w:val="00601433"/>
    <w:rsid w:val="006469D0"/>
    <w:rsid w:val="006507DB"/>
    <w:rsid w:val="006C1159"/>
    <w:rsid w:val="00817FE9"/>
    <w:rsid w:val="008532AF"/>
    <w:rsid w:val="008E06E8"/>
    <w:rsid w:val="00911594"/>
    <w:rsid w:val="00993C4B"/>
    <w:rsid w:val="00AB0DDD"/>
    <w:rsid w:val="00D27054"/>
    <w:rsid w:val="00E847F4"/>
    <w:rsid w:val="00F046B5"/>
    <w:rsid w:val="00F2107F"/>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FE9"/>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817FE9"/>
    <w:pPr>
      <w:keepNext/>
      <w:outlineLvl w:val="1"/>
    </w:pPr>
    <w:rPr>
      <w:sz w:val="36"/>
    </w:rPr>
  </w:style>
  <w:style w:type="paragraph" w:styleId="3">
    <w:name w:val="heading 3"/>
    <w:basedOn w:val="a"/>
    <w:next w:val="a"/>
    <w:link w:val="30"/>
    <w:unhideWhenUsed/>
    <w:qFormat/>
    <w:rsid w:val="00817FE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817FE9"/>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9"/>
    <w:rsid w:val="00817FE9"/>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817FE9"/>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817FE9"/>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817FE9"/>
    <w:rPr>
      <w:rFonts w:ascii="Times New Roman" w:eastAsia="Times New Roman" w:hAnsi="Times New Roman" w:cs="Times New Roman"/>
      <w:sz w:val="24"/>
      <w:szCs w:val="24"/>
      <w:lang w:eastAsia="ru-RU"/>
    </w:rPr>
  </w:style>
  <w:style w:type="paragraph" w:styleId="a5">
    <w:name w:val="Normal (Web)"/>
    <w:basedOn w:val="a"/>
    <w:uiPriority w:val="99"/>
    <w:unhideWhenUsed/>
    <w:rsid w:val="00817FE9"/>
    <w:pPr>
      <w:spacing w:before="100" w:beforeAutospacing="1" w:after="100" w:afterAutospacing="1"/>
    </w:pPr>
  </w:style>
  <w:style w:type="paragraph" w:styleId="a6">
    <w:name w:val="Title"/>
    <w:basedOn w:val="a"/>
    <w:link w:val="a7"/>
    <w:uiPriority w:val="99"/>
    <w:qFormat/>
    <w:rsid w:val="00817FE9"/>
    <w:pPr>
      <w:jc w:val="center"/>
    </w:pPr>
    <w:rPr>
      <w:rFonts w:eastAsia="Calibri"/>
      <w:sz w:val="32"/>
      <w:szCs w:val="20"/>
    </w:rPr>
  </w:style>
  <w:style w:type="character" w:customStyle="1" w:styleId="a7">
    <w:name w:val="Название Знак"/>
    <w:basedOn w:val="a0"/>
    <w:link w:val="a6"/>
    <w:uiPriority w:val="99"/>
    <w:rsid w:val="00817FE9"/>
    <w:rPr>
      <w:rFonts w:ascii="Times New Roman" w:eastAsia="Calibri" w:hAnsi="Times New Roman" w:cs="Times New Roman"/>
      <w:sz w:val="32"/>
      <w:szCs w:val="20"/>
      <w:lang w:eastAsia="ru-RU"/>
    </w:rPr>
  </w:style>
  <w:style w:type="paragraph" w:customStyle="1" w:styleId="10">
    <w:name w:val="Абзац списка1"/>
    <w:basedOn w:val="a"/>
    <w:uiPriority w:val="99"/>
    <w:rsid w:val="00817FE9"/>
    <w:pPr>
      <w:ind w:left="720"/>
      <w:contextualSpacing/>
    </w:pPr>
    <w:rPr>
      <w:rFonts w:eastAsia="Calibri"/>
    </w:rPr>
  </w:style>
  <w:style w:type="character" w:customStyle="1" w:styleId="11">
    <w:name w:val="Основной шрифт абзаца1"/>
    <w:rsid w:val="00817FE9"/>
  </w:style>
  <w:style w:type="character" w:styleId="a8">
    <w:name w:val="Hyperlink"/>
    <w:basedOn w:val="a0"/>
    <w:uiPriority w:val="99"/>
    <w:rsid w:val="00817FE9"/>
    <w:rPr>
      <w:color w:val="0000FF"/>
      <w:u w:val="single"/>
    </w:rPr>
  </w:style>
  <w:style w:type="character" w:customStyle="1" w:styleId="a9">
    <w:name w:val="Основной текст Знак"/>
    <w:basedOn w:val="a0"/>
    <w:link w:val="aa"/>
    <w:locked/>
    <w:rsid w:val="00817FE9"/>
    <w:rPr>
      <w:b/>
      <w:sz w:val="24"/>
    </w:rPr>
  </w:style>
  <w:style w:type="paragraph" w:styleId="aa">
    <w:name w:val="Body Text"/>
    <w:basedOn w:val="a"/>
    <w:link w:val="a9"/>
    <w:rsid w:val="00817FE9"/>
    <w:pPr>
      <w:jc w:val="center"/>
    </w:pPr>
    <w:rPr>
      <w:rFonts w:asciiTheme="minorHAnsi" w:eastAsiaTheme="minorHAnsi" w:hAnsiTheme="minorHAnsi" w:cstheme="minorBidi"/>
      <w:b/>
      <w:szCs w:val="22"/>
      <w:lang w:eastAsia="en-US"/>
    </w:rPr>
  </w:style>
  <w:style w:type="character" w:customStyle="1" w:styleId="12">
    <w:name w:val="Основной текст Знак1"/>
    <w:basedOn w:val="a0"/>
    <w:link w:val="aa"/>
    <w:uiPriority w:val="99"/>
    <w:semiHidden/>
    <w:rsid w:val="00817FE9"/>
    <w:rPr>
      <w:rFonts w:ascii="Times New Roman" w:eastAsia="Times New Roman" w:hAnsi="Times New Roman" w:cs="Times New Roman"/>
      <w:sz w:val="24"/>
      <w:szCs w:val="24"/>
      <w:lang w:eastAsia="ru-RU"/>
    </w:rPr>
  </w:style>
  <w:style w:type="paragraph" w:customStyle="1" w:styleId="ConsPlusNonformat">
    <w:name w:val="ConsPlusNonformat"/>
    <w:uiPriority w:val="99"/>
    <w:rsid w:val="00817FE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s1">
    <w:name w:val="s1"/>
    <w:basedOn w:val="a"/>
    <w:rsid w:val="00817FE9"/>
    <w:pPr>
      <w:spacing w:before="100" w:beforeAutospacing="1" w:after="100" w:afterAutospacing="1"/>
    </w:pPr>
  </w:style>
  <w:style w:type="paragraph" w:customStyle="1" w:styleId="ConsPlusNormal">
    <w:name w:val="ConsPlusNormal"/>
    <w:link w:val="ConsPlusNormal0"/>
    <w:qFormat/>
    <w:rsid w:val="00817F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17FE9"/>
    <w:rPr>
      <w:rFonts w:ascii="Arial" w:eastAsia="Times New Roman" w:hAnsi="Arial" w:cs="Arial"/>
      <w:sz w:val="20"/>
      <w:szCs w:val="20"/>
      <w:lang w:eastAsia="ru-RU"/>
    </w:rPr>
  </w:style>
  <w:style w:type="paragraph" w:styleId="ab">
    <w:name w:val="No Spacing"/>
    <w:qFormat/>
    <w:rsid w:val="00817FE9"/>
    <w:pPr>
      <w:suppressAutoHyphens/>
      <w:spacing w:after="0" w:line="240" w:lineRule="auto"/>
    </w:pPr>
    <w:rPr>
      <w:rFonts w:ascii="Calibri" w:eastAsia="Calibri" w:hAnsi="Calibri" w:cs="Calibri"/>
      <w:color w:val="00000A"/>
      <w:lang w:eastAsia="ar-SA"/>
    </w:rPr>
  </w:style>
  <w:style w:type="paragraph" w:styleId="ac">
    <w:name w:val="Balloon Text"/>
    <w:basedOn w:val="a"/>
    <w:link w:val="ad"/>
    <w:semiHidden/>
    <w:unhideWhenUsed/>
    <w:rsid w:val="00817FE9"/>
    <w:pPr>
      <w:widowControl w:val="0"/>
    </w:pPr>
    <w:rPr>
      <w:rFonts w:ascii="Tahoma" w:hAnsi="Tahoma" w:cs="Tahoma"/>
      <w:sz w:val="16"/>
      <w:szCs w:val="16"/>
    </w:rPr>
  </w:style>
  <w:style w:type="character" w:customStyle="1" w:styleId="ad">
    <w:name w:val="Текст выноски Знак"/>
    <w:basedOn w:val="a0"/>
    <w:link w:val="ac"/>
    <w:semiHidden/>
    <w:rsid w:val="00817FE9"/>
    <w:rPr>
      <w:rFonts w:ascii="Tahoma" w:eastAsia="Times New Roman" w:hAnsi="Tahoma" w:cs="Tahoma"/>
      <w:sz w:val="16"/>
      <w:szCs w:val="16"/>
      <w:lang w:eastAsia="ru-RU"/>
    </w:rPr>
  </w:style>
  <w:style w:type="paragraph" w:customStyle="1" w:styleId="formattext">
    <w:name w:val="formattext"/>
    <w:basedOn w:val="a"/>
    <w:rsid w:val="00817FE9"/>
    <w:pPr>
      <w:spacing w:before="100" w:beforeAutospacing="1" w:after="100" w:afterAutospacing="1"/>
    </w:pPr>
  </w:style>
  <w:style w:type="character" w:styleId="ae">
    <w:name w:val="FollowedHyperlink"/>
    <w:uiPriority w:val="99"/>
    <w:unhideWhenUsed/>
    <w:rsid w:val="00817FE9"/>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olyshley.pnzreg.ru/selsovety/potlovskiy-selsovet/"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yperlink" Target="file:///C:\Users\&#1044;&#1077;&#1088;&#1077;&#1074;&#1085;&#1103;\Downloads\&#8470;83%20&#1040;&#1056;%20&#1074;&#1085;%20&#1080;&#1079;&#1084;.docx" TargetMode="External"/><Relationship Id="rId26" Type="http://schemas.openxmlformats.org/officeDocument/2006/relationships/hyperlink" Target="consultantplus://offline/ref=8949AE97926646806E9A814B06C96E5F121C0B65FA3F3F520B12576200C052B0036919370E3001E6ODP5O" TargetMode="External"/><Relationship Id="rId3" Type="http://schemas.openxmlformats.org/officeDocument/2006/relationships/styles" Target="styles.xml"/><Relationship Id="rId21" Type="http://schemas.openxmlformats.org/officeDocument/2006/relationships/hyperlink" Target="file:///C:\Users\&#1044;&#1077;&#1088;&#1077;&#1074;&#1085;&#1103;\Downloads\&#8470;83%20&#1040;&#1056;%20&#1074;&#1085;%20&#1080;&#1079;&#1084;.docx" TargetMode="External"/><Relationship Id="rId7" Type="http://schemas.openxmlformats.org/officeDocument/2006/relationships/hyperlink" Target="https://kolyshley.pnzreg.ru/selsovety/potlovskiy-selsovet/" TargetMode="External"/><Relationship Id="rId12" Type="http://schemas.openxmlformats.org/officeDocument/2006/relationships/hyperlink" Target="http://www.gosuslugi.ru" TargetMode="External"/><Relationship Id="rId17" Type="http://schemas.openxmlformats.org/officeDocument/2006/relationships/hyperlink" Target="file:///C:\Users\&#1044;&#1077;&#1088;&#1077;&#1074;&#1085;&#1103;\Downloads\&#8470;83%20&#1040;&#1056;%20&#1074;&#1085;%20&#1080;&#1079;&#1084;.docx" TargetMode="External"/><Relationship Id="rId25" Type="http://schemas.openxmlformats.org/officeDocument/2006/relationships/hyperlink" Target="file:///C:\Users\&#1044;&#1077;&#1088;&#1077;&#1074;&#1085;&#1103;\Downloads\&#8470;83%20&#1040;&#1056;%20&#1074;&#1085;%20&#1080;&#1079;&#1084;.docx" TargetMode="External"/><Relationship Id="rId2" Type="http://schemas.openxmlformats.org/officeDocument/2006/relationships/numbering" Target="numbering.xml"/><Relationship Id="rId16" Type="http://schemas.openxmlformats.org/officeDocument/2006/relationships/hyperlink" Target="file:///C:\Users\&#1044;&#1077;&#1088;&#1077;&#1074;&#1085;&#1103;\Downloads\&#8470;83%20&#1040;&#1056;%20&#1074;&#1085;%20&#1080;&#1079;&#1084;.docx" TargetMode="External"/><Relationship Id="rId20" Type="http://schemas.openxmlformats.org/officeDocument/2006/relationships/hyperlink" Target="consultantplus://offline/ref=8949AE97926646806E9A814B06C96E5F121C0B64F03E3F520B12576200OCP0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1" Type="http://schemas.openxmlformats.org/officeDocument/2006/relationships/hyperlink" Target="https://kolyshley.pnzreg.ru/selsovety/potlovskiy-selsovet/" TargetMode="External"/><Relationship Id="rId24" Type="http://schemas.openxmlformats.org/officeDocument/2006/relationships/hyperlink" Target="file:///C:\Users\&#1044;&#1077;&#1088;&#1077;&#1074;&#1085;&#1103;\Downloads\&#8470;83%20&#1040;&#1056;%20&#1074;&#1085;%20&#1080;&#1079;&#1084;.docx"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file:///C:\Users\&#1044;&#1077;&#1088;&#1077;&#1074;&#1085;&#1103;\Downloads\&#8470;83%20&#1040;&#1056;%20&#1074;&#1085;%20&#1080;&#1079;&#1084;.docx" TargetMode="External"/><Relationship Id="rId28" Type="http://schemas.openxmlformats.org/officeDocument/2006/relationships/fontTable" Target="fontTable.xml"/><Relationship Id="rId10"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9" Type="http://schemas.openxmlformats.org/officeDocument/2006/relationships/hyperlink" Target="file:///C:\Users\&#1044;&#1077;&#1088;&#1077;&#1074;&#1085;&#1103;\Downloads\&#8470;83%20&#1040;&#1056;%20&#1074;&#1085;%20&#1080;&#1079;&#1084;.docx"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kolyshley.pnzreg.ru/selsovety/potlovskiy-selsovet/" TargetMode="External"/><Relationship Id="rId22" Type="http://schemas.openxmlformats.org/officeDocument/2006/relationships/hyperlink" Target="file:///C:\Users\&#1044;&#1077;&#1088;&#1077;&#1074;&#1085;&#1103;\Downloads\&#8470;83%20&#1040;&#1056;%20&#1074;&#1085;%20&#1080;&#1079;&#1084;.docx" TargetMode="External"/><Relationship Id="rId27" Type="http://schemas.openxmlformats.org/officeDocument/2006/relationships/hyperlink" Target="consultantplus://offline/ref=8949AE97926646806E9A814B06C96E5F121C0B65FA3F3F520B12576200C052B003691937O0P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A0986-BD6B-4E8E-8B40-4D9618A28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44</Pages>
  <Words>18161</Words>
  <Characters>103523</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2024-10-18T10:52:00Z</dcterms:created>
  <dcterms:modified xsi:type="dcterms:W3CDTF">2024-10-18T11:46:00Z</dcterms:modified>
</cp:coreProperties>
</file>